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E75FA" w14:textId="77777777" w:rsidR="00B93348" w:rsidRDefault="00B93348">
      <w:pPr>
        <w:jc w:val="center"/>
        <w:rPr>
          <w:color w:val="000000"/>
          <w:sz w:val="52"/>
          <w:szCs w:val="52"/>
        </w:rPr>
      </w:pPr>
    </w:p>
    <w:p w14:paraId="2040DFC0" w14:textId="77777777" w:rsidR="00B93348" w:rsidRDefault="00B93348">
      <w:pPr>
        <w:jc w:val="center"/>
        <w:rPr>
          <w:color w:val="000000"/>
          <w:sz w:val="52"/>
          <w:szCs w:val="52"/>
        </w:rPr>
      </w:pPr>
    </w:p>
    <w:p w14:paraId="73D479C0" w14:textId="77777777" w:rsidR="00B93348" w:rsidRDefault="00B93348">
      <w:pPr>
        <w:jc w:val="center"/>
        <w:rPr>
          <w:color w:val="000000"/>
          <w:sz w:val="52"/>
          <w:szCs w:val="52"/>
        </w:rPr>
      </w:pPr>
    </w:p>
    <w:p w14:paraId="394FB303" w14:textId="77777777" w:rsidR="00B93348" w:rsidRDefault="00B93348">
      <w:pPr>
        <w:jc w:val="center"/>
        <w:rPr>
          <w:color w:val="000000"/>
          <w:sz w:val="52"/>
          <w:szCs w:val="52"/>
        </w:rPr>
      </w:pPr>
    </w:p>
    <w:p w14:paraId="41934219" w14:textId="77777777" w:rsidR="00B93348" w:rsidRDefault="00B93348">
      <w:pPr>
        <w:jc w:val="center"/>
        <w:rPr>
          <w:color w:val="000000"/>
          <w:sz w:val="52"/>
          <w:szCs w:val="52"/>
        </w:rPr>
      </w:pPr>
    </w:p>
    <w:p w14:paraId="495B81E9" w14:textId="77777777" w:rsidR="00B93348" w:rsidRDefault="00B93348">
      <w:pPr>
        <w:jc w:val="center"/>
        <w:rPr>
          <w:color w:val="000000"/>
          <w:sz w:val="52"/>
          <w:szCs w:val="52"/>
        </w:rPr>
      </w:pPr>
    </w:p>
    <w:p w14:paraId="5693B6C3" w14:textId="77777777" w:rsidR="00B93348" w:rsidRDefault="00B93348">
      <w:pPr>
        <w:jc w:val="center"/>
        <w:rPr>
          <w:color w:val="000000"/>
          <w:sz w:val="52"/>
          <w:szCs w:val="52"/>
        </w:rPr>
      </w:pPr>
    </w:p>
    <w:p w14:paraId="7BD73EFD" w14:textId="77777777" w:rsidR="00B93348" w:rsidRDefault="00B93348">
      <w:pPr>
        <w:jc w:val="center"/>
        <w:rPr>
          <w:color w:val="000000"/>
          <w:sz w:val="52"/>
          <w:szCs w:val="52"/>
        </w:rPr>
      </w:pPr>
    </w:p>
    <w:p w14:paraId="0B985C2F" w14:textId="77777777" w:rsidR="00B93348" w:rsidRDefault="00B93348">
      <w:pPr>
        <w:jc w:val="center"/>
        <w:rPr>
          <w:color w:val="000000"/>
          <w:sz w:val="52"/>
          <w:szCs w:val="52"/>
        </w:rPr>
      </w:pPr>
    </w:p>
    <w:p w14:paraId="6F153CAE" w14:textId="77777777" w:rsidR="00B93348" w:rsidRDefault="00B93348">
      <w:pPr>
        <w:jc w:val="center"/>
        <w:rPr>
          <w:color w:val="000000"/>
          <w:sz w:val="52"/>
          <w:szCs w:val="52"/>
        </w:rPr>
      </w:pPr>
    </w:p>
    <w:p w14:paraId="1CC5D59A" w14:textId="77777777" w:rsidR="00B93348" w:rsidRDefault="00B93348">
      <w:pPr>
        <w:jc w:val="center"/>
        <w:rPr>
          <w:color w:val="000000"/>
          <w:sz w:val="52"/>
          <w:szCs w:val="52"/>
        </w:rPr>
      </w:pPr>
      <w:r>
        <w:rPr>
          <w:color w:val="000000"/>
          <w:sz w:val="52"/>
          <w:szCs w:val="52"/>
        </w:rPr>
        <w:t xml:space="preserve">Lytton John Musselman </w:t>
      </w:r>
    </w:p>
    <w:p w14:paraId="6CA0281E" w14:textId="77777777" w:rsidR="00B93348" w:rsidRDefault="00B93348">
      <w:pPr>
        <w:jc w:val="center"/>
        <w:rPr>
          <w:color w:val="000000"/>
          <w:sz w:val="52"/>
          <w:szCs w:val="52"/>
        </w:rPr>
      </w:pPr>
      <w:r>
        <w:rPr>
          <w:color w:val="000000"/>
          <w:sz w:val="52"/>
          <w:szCs w:val="52"/>
        </w:rPr>
        <w:t xml:space="preserve">CURRICULUM VITAE </w:t>
      </w:r>
    </w:p>
    <w:p w14:paraId="34931199" w14:textId="77777777" w:rsidR="00521974" w:rsidRDefault="00521974">
      <w:pPr>
        <w:jc w:val="center"/>
        <w:rPr>
          <w:color w:val="000000"/>
          <w:sz w:val="52"/>
          <w:szCs w:val="52"/>
        </w:rPr>
      </w:pPr>
    </w:p>
    <w:p w14:paraId="0916FC85" w14:textId="77777777" w:rsidR="00521974" w:rsidRDefault="00521974">
      <w:pPr>
        <w:jc w:val="center"/>
        <w:rPr>
          <w:color w:val="000000"/>
          <w:sz w:val="52"/>
          <w:szCs w:val="52"/>
        </w:rPr>
      </w:pPr>
    </w:p>
    <w:p w14:paraId="51E22271" w14:textId="77777777" w:rsidR="00521974" w:rsidRDefault="00521974">
      <w:pPr>
        <w:jc w:val="center"/>
        <w:rPr>
          <w:color w:val="000000"/>
          <w:sz w:val="52"/>
          <w:szCs w:val="52"/>
        </w:rPr>
      </w:pPr>
    </w:p>
    <w:p w14:paraId="6B501A02" w14:textId="77777777" w:rsidR="00521974" w:rsidRDefault="00521974">
      <w:pPr>
        <w:jc w:val="center"/>
        <w:rPr>
          <w:color w:val="000000"/>
          <w:sz w:val="52"/>
          <w:szCs w:val="52"/>
        </w:rPr>
      </w:pPr>
    </w:p>
    <w:p w14:paraId="7B02B5DC" w14:textId="77777777" w:rsidR="00521974" w:rsidRDefault="00521974">
      <w:pPr>
        <w:jc w:val="center"/>
        <w:rPr>
          <w:color w:val="000000"/>
          <w:sz w:val="52"/>
          <w:szCs w:val="52"/>
        </w:rPr>
      </w:pPr>
    </w:p>
    <w:p w14:paraId="3207B1EF" w14:textId="77777777" w:rsidR="00521974" w:rsidRDefault="00521974">
      <w:pPr>
        <w:jc w:val="center"/>
        <w:rPr>
          <w:color w:val="000000"/>
          <w:sz w:val="52"/>
          <w:szCs w:val="52"/>
        </w:rPr>
      </w:pPr>
    </w:p>
    <w:p w14:paraId="2969502C" w14:textId="1937EDDD" w:rsidR="007F6DA2" w:rsidRDefault="00F71658" w:rsidP="00521974">
      <w:pPr>
        <w:rPr>
          <w:color w:val="000000"/>
        </w:rPr>
      </w:pPr>
      <w:r>
        <w:rPr>
          <w:color w:val="000000"/>
        </w:rPr>
        <w:t>1 January 2021</w:t>
      </w:r>
    </w:p>
    <w:p w14:paraId="5730096C" w14:textId="48357383" w:rsidR="00B93348" w:rsidRPr="00A7366B" w:rsidRDefault="00B93348" w:rsidP="00521974">
      <w:pPr>
        <w:rPr>
          <w:color w:val="000000"/>
        </w:rPr>
      </w:pPr>
      <w:r w:rsidRPr="00A7366B">
        <w:rPr>
          <w:color w:val="000000"/>
        </w:rPr>
        <w:br w:type="page"/>
      </w:r>
    </w:p>
    <w:p w14:paraId="68E65E41" w14:textId="77777777" w:rsidR="00B93348" w:rsidRDefault="00B93348">
      <w:pPr>
        <w:rPr>
          <w:color w:val="000000"/>
          <w:sz w:val="23"/>
          <w:szCs w:val="23"/>
        </w:rPr>
      </w:pPr>
    </w:p>
    <w:p w14:paraId="68BAE4A3" w14:textId="77777777" w:rsidR="00B93348" w:rsidRDefault="00B93348">
      <w:pPr>
        <w:jc w:val="center"/>
        <w:rPr>
          <w:rFonts w:ascii="BBFILA+TimesNewRoman,Bold" w:hAnsi="BBFILA+TimesNewRoman,Bold"/>
          <w:b/>
          <w:bCs/>
          <w:color w:val="000000"/>
          <w:sz w:val="28"/>
          <w:szCs w:val="28"/>
        </w:rPr>
      </w:pPr>
      <w:r>
        <w:rPr>
          <w:rFonts w:ascii="BBFILA+TimesNewRoman,Bold" w:hAnsi="BBFILA+TimesNewRoman,Bold"/>
          <w:b/>
          <w:bCs/>
          <w:color w:val="000000"/>
          <w:sz w:val="28"/>
          <w:szCs w:val="28"/>
        </w:rPr>
        <w:t xml:space="preserve">CURRENT POSITION AND MAILING ADDRESS </w:t>
      </w:r>
    </w:p>
    <w:p w14:paraId="64E2392C" w14:textId="77777777" w:rsidR="00B93348" w:rsidRDefault="00B93348">
      <w:pPr>
        <w:jc w:val="center"/>
        <w:rPr>
          <w:rFonts w:ascii="BBFILA+TimesNewRoman,Bold" w:hAnsi="BBFILA+TimesNewRoman,Bold"/>
          <w:color w:val="000000"/>
          <w:sz w:val="28"/>
          <w:szCs w:val="28"/>
        </w:rPr>
      </w:pPr>
    </w:p>
    <w:p w14:paraId="55B845C5" w14:textId="77777777" w:rsidR="00B93348" w:rsidRDefault="00B93348">
      <w:pPr>
        <w:rPr>
          <w:color w:val="000000"/>
          <w:sz w:val="23"/>
          <w:szCs w:val="23"/>
        </w:rPr>
      </w:pPr>
      <w:r>
        <w:rPr>
          <w:color w:val="000000"/>
          <w:sz w:val="23"/>
          <w:szCs w:val="23"/>
        </w:rPr>
        <w:t xml:space="preserve">Lytton John Musselman </w:t>
      </w:r>
    </w:p>
    <w:p w14:paraId="195968EA" w14:textId="2BFFF8A3" w:rsidR="00B93348" w:rsidRDefault="00B93348">
      <w:pPr>
        <w:rPr>
          <w:color w:val="000000"/>
          <w:sz w:val="23"/>
          <w:szCs w:val="23"/>
        </w:rPr>
      </w:pPr>
      <w:r>
        <w:rPr>
          <w:color w:val="000000"/>
          <w:sz w:val="23"/>
          <w:szCs w:val="23"/>
        </w:rPr>
        <w:t xml:space="preserve">Mary Payne Hogan </w:t>
      </w:r>
      <w:r w:rsidR="00AF5E4A">
        <w:rPr>
          <w:color w:val="000000"/>
          <w:sz w:val="23"/>
          <w:szCs w:val="23"/>
        </w:rPr>
        <w:t xml:space="preserve">Distinguished </w:t>
      </w:r>
      <w:r>
        <w:rPr>
          <w:color w:val="000000"/>
          <w:sz w:val="23"/>
          <w:szCs w:val="23"/>
        </w:rPr>
        <w:t xml:space="preserve">Professor of Botany </w:t>
      </w:r>
    </w:p>
    <w:p w14:paraId="2ADB1C5A" w14:textId="2B018586" w:rsidR="00356BCF" w:rsidRDefault="00356BCF">
      <w:pPr>
        <w:rPr>
          <w:color w:val="000000"/>
          <w:sz w:val="23"/>
          <w:szCs w:val="23"/>
        </w:rPr>
      </w:pPr>
      <w:r>
        <w:rPr>
          <w:color w:val="000000"/>
          <w:sz w:val="23"/>
          <w:szCs w:val="23"/>
        </w:rPr>
        <w:t>Manager, Blackwater Ecologic Preserve</w:t>
      </w:r>
    </w:p>
    <w:p w14:paraId="161AA463" w14:textId="77777777" w:rsidR="00B93348" w:rsidRDefault="00B93348">
      <w:pPr>
        <w:rPr>
          <w:color w:val="000000"/>
          <w:sz w:val="23"/>
          <w:szCs w:val="23"/>
        </w:rPr>
      </w:pPr>
      <w:r>
        <w:rPr>
          <w:color w:val="000000"/>
          <w:sz w:val="23"/>
          <w:szCs w:val="23"/>
        </w:rPr>
        <w:t xml:space="preserve">Department of Biological Sciences </w:t>
      </w:r>
    </w:p>
    <w:p w14:paraId="17213977" w14:textId="77777777" w:rsidR="00B93348" w:rsidRDefault="00B93348">
      <w:pPr>
        <w:rPr>
          <w:color w:val="000000"/>
          <w:sz w:val="23"/>
          <w:szCs w:val="23"/>
        </w:rPr>
      </w:pPr>
      <w:r>
        <w:rPr>
          <w:color w:val="000000"/>
          <w:sz w:val="23"/>
          <w:szCs w:val="23"/>
        </w:rPr>
        <w:t xml:space="preserve">304 Mills Godwin Building </w:t>
      </w:r>
    </w:p>
    <w:p w14:paraId="70A6595A" w14:textId="77777777" w:rsidR="00B93348" w:rsidRDefault="00B93348">
      <w:pPr>
        <w:rPr>
          <w:color w:val="000000"/>
          <w:sz w:val="23"/>
          <w:szCs w:val="23"/>
        </w:rPr>
      </w:pPr>
      <w:r>
        <w:rPr>
          <w:color w:val="000000"/>
          <w:sz w:val="23"/>
          <w:szCs w:val="23"/>
        </w:rPr>
        <w:t xml:space="preserve">Old Dominion University </w:t>
      </w:r>
    </w:p>
    <w:p w14:paraId="38BECAB5" w14:textId="77777777" w:rsidR="00B93348" w:rsidRDefault="00B93348">
      <w:pPr>
        <w:rPr>
          <w:color w:val="000000"/>
          <w:sz w:val="23"/>
          <w:szCs w:val="23"/>
        </w:rPr>
      </w:pPr>
      <w:r>
        <w:rPr>
          <w:color w:val="000000"/>
          <w:sz w:val="23"/>
          <w:szCs w:val="23"/>
        </w:rPr>
        <w:t xml:space="preserve">5115 Hampton Boulevard </w:t>
      </w:r>
    </w:p>
    <w:p w14:paraId="0A7342B8" w14:textId="77777777" w:rsidR="00B93348" w:rsidRDefault="00B93348">
      <w:pPr>
        <w:rPr>
          <w:color w:val="000000"/>
          <w:sz w:val="23"/>
          <w:szCs w:val="23"/>
        </w:rPr>
      </w:pPr>
      <w:r>
        <w:rPr>
          <w:color w:val="000000"/>
          <w:sz w:val="23"/>
          <w:szCs w:val="23"/>
        </w:rPr>
        <w:t xml:space="preserve">Norfolk, Virginia 23529-0266 USA </w:t>
      </w:r>
    </w:p>
    <w:p w14:paraId="02D352D5" w14:textId="77777777" w:rsidR="00B93348" w:rsidRDefault="00B93348">
      <w:pPr>
        <w:rPr>
          <w:color w:val="000000"/>
          <w:sz w:val="23"/>
          <w:szCs w:val="23"/>
        </w:rPr>
      </w:pPr>
    </w:p>
    <w:p w14:paraId="001D5B86" w14:textId="77777777" w:rsidR="00B93348" w:rsidRDefault="00B93348">
      <w:pPr>
        <w:jc w:val="center"/>
        <w:rPr>
          <w:rFonts w:ascii="BBFILA+TimesNewRoman,Bold" w:hAnsi="BBFILA+TimesNewRoman,Bold"/>
          <w:b/>
          <w:bCs/>
          <w:color w:val="000000"/>
          <w:sz w:val="28"/>
          <w:szCs w:val="28"/>
        </w:rPr>
      </w:pPr>
      <w:r>
        <w:rPr>
          <w:rFonts w:ascii="BBFILA+TimesNewRoman,Bold" w:hAnsi="BBFILA+TimesNewRoman,Bold"/>
          <w:b/>
          <w:bCs/>
          <w:color w:val="000000"/>
          <w:sz w:val="28"/>
          <w:szCs w:val="28"/>
        </w:rPr>
        <w:t xml:space="preserve">TELECOMMUNICATION </w:t>
      </w:r>
    </w:p>
    <w:p w14:paraId="014CC242" w14:textId="77777777" w:rsidR="00B93348" w:rsidRDefault="00B93348">
      <w:pPr>
        <w:jc w:val="center"/>
        <w:rPr>
          <w:rFonts w:ascii="BBFILA+TimesNewRoman,Bold" w:hAnsi="BBFILA+TimesNewRoman,Bold"/>
          <w:color w:val="000000"/>
          <w:sz w:val="28"/>
          <w:szCs w:val="28"/>
        </w:rPr>
      </w:pPr>
    </w:p>
    <w:p w14:paraId="398EDD78" w14:textId="7789FADF" w:rsidR="00B93348" w:rsidRDefault="00B93348">
      <w:pPr>
        <w:rPr>
          <w:color w:val="000000"/>
          <w:sz w:val="23"/>
          <w:szCs w:val="23"/>
        </w:rPr>
      </w:pPr>
      <w:r>
        <w:rPr>
          <w:color w:val="000000"/>
          <w:sz w:val="23"/>
          <w:szCs w:val="23"/>
        </w:rPr>
        <w:t>Phone: 757-683-3597 (office)</w:t>
      </w:r>
      <w:r w:rsidR="00DB6486">
        <w:rPr>
          <w:color w:val="000000"/>
          <w:sz w:val="23"/>
          <w:szCs w:val="23"/>
        </w:rPr>
        <w:t xml:space="preserve">, </w:t>
      </w:r>
      <w:r>
        <w:rPr>
          <w:color w:val="000000"/>
          <w:sz w:val="23"/>
          <w:szCs w:val="23"/>
        </w:rPr>
        <w:t xml:space="preserve">757-771-6156 (cell) </w:t>
      </w:r>
    </w:p>
    <w:p w14:paraId="38D31225" w14:textId="44606668" w:rsidR="00B93348" w:rsidRDefault="004919CE">
      <w:pPr>
        <w:rPr>
          <w:color w:val="000000"/>
          <w:sz w:val="23"/>
          <w:szCs w:val="23"/>
        </w:rPr>
      </w:pPr>
      <w:r>
        <w:rPr>
          <w:color w:val="000000"/>
          <w:sz w:val="23"/>
          <w:szCs w:val="23"/>
        </w:rPr>
        <w:t>F</w:t>
      </w:r>
      <w:r w:rsidR="00B93348">
        <w:rPr>
          <w:color w:val="000000"/>
          <w:sz w:val="23"/>
          <w:szCs w:val="23"/>
        </w:rPr>
        <w:t xml:space="preserve">ax: 757-683-5283 </w:t>
      </w:r>
      <w:r w:rsidR="00772CCA">
        <w:rPr>
          <w:color w:val="000000"/>
          <w:sz w:val="23"/>
          <w:szCs w:val="23"/>
        </w:rPr>
        <w:t>(department)</w:t>
      </w:r>
    </w:p>
    <w:p w14:paraId="146BEF35" w14:textId="77777777" w:rsidR="00B93348" w:rsidRDefault="00B93348">
      <w:pPr>
        <w:rPr>
          <w:color w:val="000000"/>
          <w:sz w:val="23"/>
          <w:szCs w:val="23"/>
        </w:rPr>
      </w:pPr>
      <w:r>
        <w:rPr>
          <w:color w:val="000000"/>
          <w:sz w:val="23"/>
          <w:szCs w:val="23"/>
        </w:rPr>
        <w:t xml:space="preserve">Email: </w:t>
      </w:r>
      <w:hyperlink r:id="rId8" w:history="1">
        <w:r w:rsidRPr="00996716">
          <w:rPr>
            <w:rStyle w:val="Hyperlink"/>
            <w:sz w:val="23"/>
            <w:szCs w:val="23"/>
          </w:rPr>
          <w:t>lmusselm@odu.edu</w:t>
        </w:r>
      </w:hyperlink>
      <w:r>
        <w:rPr>
          <w:color w:val="000000"/>
          <w:sz w:val="23"/>
          <w:szCs w:val="23"/>
        </w:rPr>
        <w:t xml:space="preserve"> </w:t>
      </w:r>
    </w:p>
    <w:p w14:paraId="0BC48EF6" w14:textId="01CBC61F" w:rsidR="00B93348" w:rsidRPr="00DB6486" w:rsidRDefault="00B93348">
      <w:pPr>
        <w:rPr>
          <w:color w:val="000000" w:themeColor="text1"/>
          <w:sz w:val="23"/>
          <w:szCs w:val="23"/>
        </w:rPr>
      </w:pPr>
      <w:r>
        <w:rPr>
          <w:color w:val="000000"/>
          <w:sz w:val="23"/>
          <w:szCs w:val="23"/>
        </w:rPr>
        <w:t>Web site</w:t>
      </w:r>
      <w:r w:rsidR="00DB6486">
        <w:rPr>
          <w:color w:val="000000"/>
          <w:sz w:val="23"/>
          <w:szCs w:val="23"/>
        </w:rPr>
        <w:t>s</w:t>
      </w:r>
      <w:r>
        <w:rPr>
          <w:color w:val="000000"/>
          <w:sz w:val="23"/>
          <w:szCs w:val="23"/>
        </w:rPr>
        <w:t xml:space="preserve">: </w:t>
      </w:r>
      <w:hyperlink r:id="rId9" w:history="1">
        <w:r w:rsidRPr="00197952">
          <w:rPr>
            <w:rStyle w:val="Hyperlink"/>
            <w:sz w:val="23"/>
            <w:szCs w:val="23"/>
          </w:rPr>
          <w:t>http://www.odu.edu/~lmusselm/</w:t>
        </w:r>
      </w:hyperlink>
      <w:r w:rsidR="00DB6486">
        <w:rPr>
          <w:rStyle w:val="Hyperlink"/>
          <w:sz w:val="23"/>
          <w:szCs w:val="23"/>
        </w:rPr>
        <w:t xml:space="preserve"> </w:t>
      </w:r>
      <w:r w:rsidR="00DB6486">
        <w:rPr>
          <w:rStyle w:val="Hyperlink"/>
          <w:color w:val="000000" w:themeColor="text1"/>
          <w:sz w:val="23"/>
          <w:szCs w:val="23"/>
          <w:u w:val="none"/>
        </w:rPr>
        <w:t xml:space="preserve">and </w:t>
      </w:r>
      <w:hyperlink r:id="rId10" w:history="1">
        <w:r w:rsidR="00DB6486" w:rsidRPr="001E06B6">
          <w:rPr>
            <w:rStyle w:val="Hyperlink"/>
            <w:sz w:val="23"/>
            <w:szCs w:val="23"/>
          </w:rPr>
          <w:t>http://ww2.odu.edu/~lmusselm/plant/index.php</w:t>
        </w:r>
      </w:hyperlink>
      <w:r w:rsidR="00DB6486">
        <w:rPr>
          <w:rStyle w:val="Hyperlink"/>
          <w:color w:val="000000" w:themeColor="text1"/>
          <w:sz w:val="23"/>
          <w:szCs w:val="23"/>
          <w:u w:val="none"/>
        </w:rPr>
        <w:t xml:space="preserve"> </w:t>
      </w:r>
    </w:p>
    <w:p w14:paraId="0EAD2A85" w14:textId="77777777" w:rsidR="00B93348" w:rsidRDefault="00B93348">
      <w:pPr>
        <w:rPr>
          <w:color w:val="000000"/>
          <w:sz w:val="23"/>
          <w:szCs w:val="23"/>
        </w:rPr>
      </w:pPr>
    </w:p>
    <w:p w14:paraId="29BB648B" w14:textId="017C4804" w:rsidR="002A3007" w:rsidRDefault="00B93348">
      <w:pPr>
        <w:jc w:val="center"/>
        <w:rPr>
          <w:rFonts w:ascii="BBFILA+TimesNewRoman,Bold" w:hAnsi="BBFILA+TimesNewRoman,Bold"/>
          <w:b/>
          <w:bCs/>
          <w:color w:val="000000"/>
          <w:sz w:val="28"/>
          <w:szCs w:val="28"/>
        </w:rPr>
      </w:pPr>
      <w:r>
        <w:rPr>
          <w:rFonts w:ascii="BBFILA+TimesNewRoman,Bold" w:hAnsi="BBFILA+TimesNewRoman,Bold"/>
          <w:b/>
          <w:bCs/>
          <w:color w:val="000000"/>
          <w:sz w:val="28"/>
          <w:szCs w:val="28"/>
        </w:rPr>
        <w:t xml:space="preserve">POSITIONS </w:t>
      </w:r>
    </w:p>
    <w:p w14:paraId="150CE112" w14:textId="77777777" w:rsidR="002A3007" w:rsidRDefault="002A3007">
      <w:pPr>
        <w:jc w:val="center"/>
        <w:rPr>
          <w:rFonts w:ascii="BBFILA+TimesNewRoman,Bold" w:hAnsi="BBFILA+TimesNewRoman,Bold"/>
          <w:b/>
          <w:bCs/>
          <w:color w:val="000000"/>
          <w:sz w:val="28"/>
          <w:szCs w:val="28"/>
        </w:rPr>
      </w:pPr>
    </w:p>
    <w:p w14:paraId="34702932" w14:textId="7589D7BD" w:rsidR="00A45A6C" w:rsidRPr="00A45A6C" w:rsidRDefault="00F471DB" w:rsidP="00A45A6C">
      <w:pPr>
        <w:rPr>
          <w:rFonts w:ascii="BBFILA+TimesNewRoman,Bold" w:hAnsi="BBFILA+TimesNewRoman,Bold"/>
          <w:bCs/>
          <w:color w:val="000000"/>
        </w:rPr>
      </w:pPr>
      <w:r>
        <w:rPr>
          <w:rFonts w:ascii="BBFILA+TimesNewRoman,Bold" w:hAnsi="BBFILA+TimesNewRoman,Bold"/>
          <w:bCs/>
          <w:color w:val="000000"/>
        </w:rPr>
        <w:t>Visiting Eminent Professor, Institute of Biodiversity and Environmental Research</w:t>
      </w:r>
      <w:r w:rsidR="0035257B">
        <w:rPr>
          <w:rFonts w:ascii="BBFILA+TimesNewRoman,Bold" w:hAnsi="BBFILA+TimesNewRoman,Bold"/>
          <w:bCs/>
          <w:color w:val="000000"/>
        </w:rPr>
        <w:t>, Universiti</w:t>
      </w:r>
      <w:r w:rsidR="001F0680">
        <w:rPr>
          <w:rFonts w:ascii="BBFILA+TimesNewRoman,Bold" w:hAnsi="BBFILA+TimesNewRoman,Bold"/>
          <w:bCs/>
          <w:color w:val="000000"/>
        </w:rPr>
        <w:t xml:space="preserve"> Brunei Daru</w:t>
      </w:r>
      <w:r w:rsidR="00A45A6C">
        <w:rPr>
          <w:rFonts w:ascii="BBFILA+TimesNewRoman,Bold" w:hAnsi="BBFILA+TimesNewRoman,Bold"/>
          <w:bCs/>
          <w:color w:val="000000"/>
        </w:rPr>
        <w:t>ssalam, June 2014-</w:t>
      </w:r>
      <w:r w:rsidR="00CE6FC9">
        <w:rPr>
          <w:rFonts w:ascii="BBFILA+TimesNewRoman,Bold" w:hAnsi="BBFILA+TimesNewRoman,Bold"/>
          <w:bCs/>
          <w:color w:val="000000"/>
        </w:rPr>
        <w:t>2017</w:t>
      </w:r>
    </w:p>
    <w:p w14:paraId="5DDAF830" w14:textId="77777777" w:rsidR="00A45A6C" w:rsidRDefault="00A45A6C" w:rsidP="002A3007">
      <w:pPr>
        <w:rPr>
          <w:rFonts w:ascii="BBFILA+TimesNewRoman,Bold" w:hAnsi="BBFILA+TimesNewRoman,Bold"/>
          <w:bCs/>
          <w:color w:val="000000"/>
        </w:rPr>
      </w:pPr>
    </w:p>
    <w:p w14:paraId="2A232856" w14:textId="5F6B34EC" w:rsidR="002A3007" w:rsidRPr="002A3007" w:rsidRDefault="002A3007" w:rsidP="002A3007">
      <w:pPr>
        <w:rPr>
          <w:rFonts w:ascii="BBFILA+TimesNewRoman,Bold" w:hAnsi="BBFILA+TimesNewRoman,Bold"/>
          <w:bCs/>
          <w:color w:val="000000"/>
        </w:rPr>
      </w:pPr>
      <w:r>
        <w:rPr>
          <w:rFonts w:ascii="BBFILA+TimesNewRoman,Bold" w:hAnsi="BBFILA+TimesNewRoman,Bold"/>
          <w:bCs/>
          <w:color w:val="000000"/>
        </w:rPr>
        <w:t>Visiting Professor, American University of Iraq-</w:t>
      </w:r>
      <w:proofErr w:type="spellStart"/>
      <w:r>
        <w:rPr>
          <w:rFonts w:ascii="BBFILA+TimesNewRoman,Bold" w:hAnsi="BBFILA+TimesNewRoman,Bold"/>
          <w:bCs/>
          <w:color w:val="000000"/>
        </w:rPr>
        <w:t>Sulaimani</w:t>
      </w:r>
      <w:proofErr w:type="spellEnd"/>
      <w:r>
        <w:rPr>
          <w:rFonts w:ascii="BBFILA+TimesNewRoman,Bold" w:hAnsi="BBFILA+TimesNewRoman,Bold"/>
          <w:bCs/>
          <w:color w:val="000000"/>
        </w:rPr>
        <w:t>, May 2012</w:t>
      </w:r>
      <w:r w:rsidR="001C0E61">
        <w:rPr>
          <w:rFonts w:ascii="BBFILA+TimesNewRoman,Bold" w:hAnsi="BBFILA+TimesNewRoman,Bold"/>
          <w:bCs/>
          <w:color w:val="000000"/>
        </w:rPr>
        <w:t>, May 2013</w:t>
      </w:r>
    </w:p>
    <w:p w14:paraId="0254746A" w14:textId="77777777" w:rsidR="003E3DED" w:rsidRDefault="003E3DED" w:rsidP="003E3DED">
      <w:pPr>
        <w:rPr>
          <w:rFonts w:ascii="BBFILA+TimesNewRoman,Bold" w:hAnsi="BBFILA+TimesNewRoman,Bold"/>
          <w:b/>
          <w:bCs/>
          <w:color w:val="000000"/>
          <w:sz w:val="28"/>
          <w:szCs w:val="28"/>
        </w:rPr>
      </w:pPr>
    </w:p>
    <w:p w14:paraId="7D02AF44" w14:textId="7A8346F0" w:rsidR="003E3DED" w:rsidRPr="007E690D" w:rsidRDefault="003E3DED" w:rsidP="003E3DED">
      <w:pPr>
        <w:rPr>
          <w:sz w:val="23"/>
          <w:szCs w:val="23"/>
        </w:rPr>
      </w:pPr>
      <w:r>
        <w:rPr>
          <w:rFonts w:ascii="BBFILA+TimesNewRoman,Bold" w:hAnsi="BBFILA+TimesNewRoman,Bold"/>
          <w:bCs/>
          <w:color w:val="000000"/>
        </w:rPr>
        <w:t>Visiting Professor, University of Virginia Mountain Lake Biological Station, June-July 2012</w:t>
      </w:r>
      <w:r w:rsidR="007E690D">
        <w:rPr>
          <w:rFonts w:ascii="BBFILA+TimesNewRoman,Bold" w:hAnsi="BBFILA+TimesNewRoman,Bold"/>
          <w:bCs/>
          <w:color w:val="000000"/>
        </w:rPr>
        <w:t>;</w:t>
      </w:r>
      <w:r w:rsidR="0081204A">
        <w:rPr>
          <w:rFonts w:ascii="BBFILA+TimesNewRoman,Bold" w:hAnsi="BBFILA+TimesNewRoman,Bold"/>
          <w:bCs/>
          <w:color w:val="000000"/>
        </w:rPr>
        <w:t xml:space="preserve"> </w:t>
      </w:r>
      <w:r w:rsidR="007E690D">
        <w:rPr>
          <w:sz w:val="23"/>
          <w:szCs w:val="23"/>
        </w:rPr>
        <w:t>Visiting Assistant Professor, s</w:t>
      </w:r>
      <w:r w:rsidR="0081204A">
        <w:rPr>
          <w:sz w:val="23"/>
          <w:szCs w:val="23"/>
        </w:rPr>
        <w:t>ummers 1975, 1977, 1979.</w:t>
      </w:r>
    </w:p>
    <w:p w14:paraId="58F728C9" w14:textId="77777777" w:rsidR="009531FF" w:rsidRDefault="009531FF" w:rsidP="007632BB">
      <w:pPr>
        <w:rPr>
          <w:rFonts w:ascii="BBFILA+TimesNewRoman,Bold" w:hAnsi="BBFILA+TimesNewRoman,Bold"/>
          <w:bCs/>
          <w:color w:val="000000"/>
        </w:rPr>
      </w:pPr>
    </w:p>
    <w:p w14:paraId="2B8B17C2" w14:textId="3E4C986C" w:rsidR="007632BB" w:rsidRPr="007632BB" w:rsidRDefault="009531FF" w:rsidP="007632BB">
      <w:pPr>
        <w:rPr>
          <w:rFonts w:ascii="BBFILA+TimesNewRoman,Bold" w:hAnsi="BBFILA+TimesNewRoman,Bold"/>
          <w:bCs/>
          <w:color w:val="000000"/>
        </w:rPr>
      </w:pPr>
      <w:r>
        <w:rPr>
          <w:rFonts w:ascii="BBFILA+TimesNewRoman,Bold" w:hAnsi="BBFILA+TimesNewRoman,Bold"/>
          <w:bCs/>
          <w:color w:val="000000"/>
        </w:rPr>
        <w:t>Botanist, A Prairie Home Companion cruise</w:t>
      </w:r>
      <w:r w:rsidR="0035257B">
        <w:rPr>
          <w:rFonts w:ascii="BBFILA+TimesNewRoman,Bold" w:hAnsi="BBFILA+TimesNewRoman,Bold"/>
          <w:bCs/>
          <w:color w:val="000000"/>
        </w:rPr>
        <w:t>s.</w:t>
      </w:r>
      <w:r>
        <w:rPr>
          <w:rFonts w:ascii="BBFILA+TimesNewRoman,Bold" w:hAnsi="BBFILA+TimesNewRoman,Bold"/>
          <w:bCs/>
          <w:color w:val="000000"/>
        </w:rPr>
        <w:t xml:space="preserve"> </w:t>
      </w:r>
      <w:r w:rsidR="00BE4EBD">
        <w:rPr>
          <w:rFonts w:ascii="BBFILA+TimesNewRoman,Bold" w:hAnsi="BBFILA+TimesNewRoman,Bold"/>
          <w:bCs/>
          <w:color w:val="000000"/>
        </w:rPr>
        <w:t xml:space="preserve">Alaska August 2016, </w:t>
      </w:r>
      <w:r w:rsidR="00563E3D">
        <w:rPr>
          <w:rFonts w:ascii="BBFILA+TimesNewRoman,Bold" w:hAnsi="BBFILA+TimesNewRoman,Bold"/>
          <w:bCs/>
          <w:color w:val="000000"/>
        </w:rPr>
        <w:t xml:space="preserve">Eastern Caribbean 14-21 March 2015, </w:t>
      </w:r>
      <w:r>
        <w:rPr>
          <w:rFonts w:ascii="BBFILA+TimesNewRoman,Bold" w:hAnsi="BBFILA+TimesNewRoman,Bold"/>
          <w:bCs/>
          <w:color w:val="000000"/>
        </w:rPr>
        <w:t>Baltic Capitals, 8-23 August 2014</w:t>
      </w:r>
      <w:r w:rsidR="0035257B">
        <w:rPr>
          <w:rFonts w:ascii="BBFILA+TimesNewRoman,Bold" w:hAnsi="BBFILA+TimesNewRoman,Bold"/>
          <w:bCs/>
          <w:color w:val="000000"/>
        </w:rPr>
        <w:t>;</w:t>
      </w:r>
      <w:r w:rsidR="00563E3D">
        <w:rPr>
          <w:rFonts w:ascii="BBFILA+TimesNewRoman,Bold" w:hAnsi="BBFILA+TimesNewRoman,Bold"/>
          <w:bCs/>
          <w:color w:val="000000"/>
        </w:rPr>
        <w:t xml:space="preserve"> </w:t>
      </w:r>
      <w:r w:rsidR="00107BC3">
        <w:rPr>
          <w:rFonts w:ascii="BBFILA+TimesNewRoman,Bold" w:hAnsi="BBFILA+TimesNewRoman,Bold"/>
          <w:bCs/>
          <w:color w:val="000000"/>
        </w:rPr>
        <w:t>Barcelona-Venice, 18-29 August 2013</w:t>
      </w:r>
      <w:r w:rsidR="001F0680">
        <w:rPr>
          <w:rFonts w:ascii="BBFILA+TimesNewRoman,Bold" w:hAnsi="BBFILA+TimesNewRoman,Bold"/>
          <w:bCs/>
          <w:color w:val="000000"/>
        </w:rPr>
        <w:t>;</w:t>
      </w:r>
      <w:r w:rsidR="00333CE9">
        <w:rPr>
          <w:rFonts w:ascii="BBFILA+TimesNewRoman,Bold" w:hAnsi="BBFILA+TimesNewRoman,Bold"/>
          <w:bCs/>
          <w:color w:val="000000"/>
        </w:rPr>
        <w:t xml:space="preserve"> </w:t>
      </w:r>
      <w:r w:rsidR="0035257B">
        <w:rPr>
          <w:rFonts w:ascii="BBFILA+TimesNewRoman,Bold" w:hAnsi="BBFILA+TimesNewRoman,Bold"/>
          <w:bCs/>
          <w:color w:val="000000"/>
        </w:rPr>
        <w:t>Amsterdam-Barcelona</w:t>
      </w:r>
      <w:r w:rsidR="007632BB">
        <w:rPr>
          <w:rFonts w:ascii="BBFILA+TimesNewRoman,Bold" w:hAnsi="BBFILA+TimesNewRoman,Bold"/>
          <w:bCs/>
          <w:color w:val="000000"/>
        </w:rPr>
        <w:t>, 8-17 July 2011</w:t>
      </w:r>
      <w:r w:rsidR="00563E3D">
        <w:rPr>
          <w:rFonts w:ascii="BBFILA+TimesNewRoman,Bold" w:hAnsi="BBFILA+TimesNewRoman,Bold"/>
          <w:bCs/>
          <w:color w:val="000000"/>
        </w:rPr>
        <w:t>, Boston-Montreal August 2009</w:t>
      </w:r>
      <w:r w:rsidR="00BE4EBD">
        <w:rPr>
          <w:rFonts w:ascii="BBFILA+TimesNewRoman,Bold" w:hAnsi="BBFILA+TimesNewRoman,Bold"/>
          <w:bCs/>
          <w:color w:val="000000"/>
        </w:rPr>
        <w:t>.</w:t>
      </w:r>
    </w:p>
    <w:p w14:paraId="121B2620" w14:textId="77777777" w:rsidR="00B93348" w:rsidRDefault="00B93348">
      <w:pPr>
        <w:jc w:val="center"/>
        <w:rPr>
          <w:rFonts w:ascii="BBFILA+TimesNewRoman,Bold" w:hAnsi="BBFILA+TimesNewRoman,Bold"/>
          <w:b/>
          <w:bCs/>
          <w:color w:val="000000"/>
          <w:sz w:val="28"/>
          <w:szCs w:val="28"/>
        </w:rPr>
      </w:pPr>
    </w:p>
    <w:p w14:paraId="36926707" w14:textId="54C52D8E" w:rsidR="000813E4" w:rsidRPr="000813E4" w:rsidRDefault="0081204A" w:rsidP="00B93348">
      <w:pPr>
        <w:rPr>
          <w:rFonts w:ascii="BBFILA+TimesNewRoman,Bold" w:hAnsi="BBFILA+TimesNewRoman,Bold"/>
          <w:bCs/>
          <w:color w:val="000000"/>
        </w:rPr>
      </w:pPr>
      <w:r>
        <w:rPr>
          <w:rFonts w:ascii="BBFILA+TimesNewRoman,Bold" w:hAnsi="BBFILA+TimesNewRoman,Bold"/>
          <w:bCs/>
          <w:color w:val="000000"/>
        </w:rPr>
        <w:t>Visiting Professor, Cranberry Lake Biological Station, State University of New York, College of Environmental Science and Forestry,</w:t>
      </w:r>
      <w:r w:rsidR="009531FF">
        <w:rPr>
          <w:rFonts w:ascii="BBFILA+TimesNewRoman,Bold" w:hAnsi="BBFILA+TimesNewRoman,Bold"/>
          <w:bCs/>
          <w:color w:val="000000"/>
        </w:rPr>
        <w:t xml:space="preserve"> </w:t>
      </w:r>
      <w:r w:rsidR="0032069B">
        <w:rPr>
          <w:rFonts w:ascii="BBFILA+TimesNewRoman,Bold" w:hAnsi="BBFILA+TimesNewRoman,Bold"/>
          <w:bCs/>
          <w:color w:val="000000"/>
        </w:rPr>
        <w:t xml:space="preserve">July 2915, </w:t>
      </w:r>
      <w:r w:rsidR="009531FF">
        <w:rPr>
          <w:rFonts w:ascii="BBFILA+TimesNewRoman,Bold" w:hAnsi="BBFILA+TimesNewRoman,Bold"/>
          <w:bCs/>
          <w:color w:val="000000"/>
        </w:rPr>
        <w:t>July-August 2014,</w:t>
      </w:r>
      <w:r>
        <w:rPr>
          <w:rFonts w:ascii="BBFILA+TimesNewRoman,Bold" w:hAnsi="BBFILA+TimesNewRoman,Bold"/>
          <w:bCs/>
          <w:color w:val="000000"/>
        </w:rPr>
        <w:t xml:space="preserve"> </w:t>
      </w:r>
      <w:r w:rsidR="00563089">
        <w:rPr>
          <w:rFonts w:ascii="BBFILA+TimesNewRoman,Bold" w:hAnsi="BBFILA+TimesNewRoman,Bold"/>
          <w:bCs/>
          <w:color w:val="000000"/>
        </w:rPr>
        <w:t xml:space="preserve">July-August 2013, </w:t>
      </w:r>
      <w:r>
        <w:rPr>
          <w:rFonts w:ascii="BBFILA+TimesNewRoman,Bold" w:hAnsi="BBFILA+TimesNewRoman,Bold"/>
          <w:bCs/>
          <w:color w:val="000000"/>
        </w:rPr>
        <w:t xml:space="preserve">July-August 2012, </w:t>
      </w:r>
      <w:r w:rsidR="007632BB">
        <w:rPr>
          <w:rFonts w:ascii="BBFILA+TimesNewRoman,Bold" w:hAnsi="BBFILA+TimesNewRoman,Bold"/>
          <w:bCs/>
          <w:color w:val="000000"/>
        </w:rPr>
        <w:t xml:space="preserve">July-August 2011, </w:t>
      </w:r>
      <w:r w:rsidR="004919CE">
        <w:rPr>
          <w:rFonts w:ascii="BBFILA+TimesNewRoman,Bold" w:hAnsi="BBFILA+TimesNewRoman,Bold"/>
          <w:bCs/>
          <w:color w:val="000000"/>
        </w:rPr>
        <w:t xml:space="preserve">August 2010; </w:t>
      </w:r>
      <w:r w:rsidR="00107BC3">
        <w:rPr>
          <w:rFonts w:ascii="BBFILA+TimesNewRoman,Bold" w:hAnsi="BBFILA+TimesNewRoman,Bold"/>
          <w:bCs/>
          <w:color w:val="000000"/>
        </w:rPr>
        <w:t>July-August 2009.</w:t>
      </w:r>
      <w:r w:rsidR="000813E4">
        <w:rPr>
          <w:rFonts w:ascii="BBFILA+TimesNewRoman,Bold" w:hAnsi="BBFILA+TimesNewRoman,Bold"/>
          <w:bCs/>
          <w:color w:val="000000"/>
        </w:rPr>
        <w:t xml:space="preserve"> </w:t>
      </w:r>
    </w:p>
    <w:p w14:paraId="2987435F" w14:textId="77777777" w:rsidR="00B93348" w:rsidRDefault="00B93348">
      <w:pPr>
        <w:jc w:val="center"/>
        <w:rPr>
          <w:rFonts w:ascii="BBFILA+TimesNewRoman,Bold" w:hAnsi="BBFILA+TimesNewRoman,Bold"/>
          <w:color w:val="000000"/>
          <w:sz w:val="28"/>
          <w:szCs w:val="28"/>
        </w:rPr>
      </w:pPr>
    </w:p>
    <w:p w14:paraId="45306675" w14:textId="20985B3C" w:rsidR="00B93348" w:rsidRDefault="0081204A">
      <w:pPr>
        <w:rPr>
          <w:color w:val="000000"/>
          <w:sz w:val="23"/>
          <w:szCs w:val="23"/>
        </w:rPr>
      </w:pPr>
      <w:r>
        <w:rPr>
          <w:color w:val="000000"/>
          <w:sz w:val="23"/>
          <w:szCs w:val="23"/>
        </w:rPr>
        <w:t xml:space="preserve">Chair, Department of Biological Sciences. </w:t>
      </w:r>
      <w:r w:rsidR="00B93348">
        <w:rPr>
          <w:color w:val="000000"/>
          <w:sz w:val="23"/>
          <w:szCs w:val="23"/>
        </w:rPr>
        <w:t>July 2002-July 2008</w:t>
      </w:r>
      <w:r w:rsidR="00BE4EBD">
        <w:rPr>
          <w:color w:val="000000"/>
          <w:sz w:val="23"/>
          <w:szCs w:val="23"/>
        </w:rPr>
        <w:t>.</w:t>
      </w:r>
    </w:p>
    <w:p w14:paraId="6CD77343" w14:textId="77777777" w:rsidR="00B93348" w:rsidRDefault="00B93348">
      <w:pPr>
        <w:rPr>
          <w:color w:val="000000"/>
          <w:sz w:val="23"/>
          <w:szCs w:val="23"/>
        </w:rPr>
      </w:pPr>
    </w:p>
    <w:p w14:paraId="206DCC99" w14:textId="6EC5BB9F" w:rsidR="00B93348" w:rsidRDefault="0081204A">
      <w:pPr>
        <w:rPr>
          <w:color w:val="000000"/>
          <w:sz w:val="23"/>
          <w:szCs w:val="23"/>
        </w:rPr>
      </w:pPr>
      <w:r>
        <w:rPr>
          <w:color w:val="000000"/>
          <w:sz w:val="23"/>
          <w:szCs w:val="23"/>
        </w:rPr>
        <w:t xml:space="preserve">Visiting Professor of Biology, and Post Herbarium, American University of Beirut, Beirut, Lebanon </w:t>
      </w:r>
      <w:r w:rsidR="00563E3D">
        <w:rPr>
          <w:color w:val="000000"/>
          <w:sz w:val="23"/>
          <w:szCs w:val="23"/>
        </w:rPr>
        <w:t>February-June 2002.</w:t>
      </w:r>
      <w:r w:rsidR="00B93348">
        <w:rPr>
          <w:color w:val="000000"/>
          <w:sz w:val="23"/>
          <w:szCs w:val="23"/>
        </w:rPr>
        <w:t xml:space="preserve"> </w:t>
      </w:r>
      <w:hyperlink r:id="rId11" w:history="1"/>
      <w:r w:rsidR="00BE4EBD">
        <w:rPr>
          <w:rStyle w:val="Hyperlink"/>
          <w:sz w:val="23"/>
          <w:szCs w:val="23"/>
        </w:rPr>
        <w:t xml:space="preserve"> </w:t>
      </w:r>
    </w:p>
    <w:p w14:paraId="2F4EDBC8" w14:textId="77777777" w:rsidR="00B93348" w:rsidRDefault="00B93348">
      <w:pPr>
        <w:rPr>
          <w:color w:val="000000"/>
          <w:sz w:val="23"/>
          <w:szCs w:val="23"/>
        </w:rPr>
      </w:pPr>
    </w:p>
    <w:p w14:paraId="7F524518" w14:textId="3A24AAEF" w:rsidR="00B93348" w:rsidRDefault="0081204A">
      <w:pPr>
        <w:rPr>
          <w:color w:val="000000"/>
          <w:sz w:val="23"/>
          <w:szCs w:val="23"/>
        </w:rPr>
      </w:pPr>
      <w:r>
        <w:rPr>
          <w:color w:val="000000"/>
          <w:sz w:val="23"/>
          <w:szCs w:val="23"/>
        </w:rPr>
        <w:t xml:space="preserve">Visiting Professor, Aleppo University, Aleppo, Syria. </w:t>
      </w:r>
      <w:r w:rsidR="00B93348">
        <w:rPr>
          <w:color w:val="000000"/>
          <w:sz w:val="23"/>
          <w:szCs w:val="23"/>
        </w:rPr>
        <w:t xml:space="preserve">May-August 2000. </w:t>
      </w:r>
    </w:p>
    <w:p w14:paraId="1231A7D4" w14:textId="77777777" w:rsidR="00B93348" w:rsidRDefault="00B93348">
      <w:pPr>
        <w:rPr>
          <w:color w:val="000000"/>
          <w:sz w:val="23"/>
          <w:szCs w:val="23"/>
        </w:rPr>
      </w:pPr>
    </w:p>
    <w:p w14:paraId="1600181B" w14:textId="418C6759" w:rsidR="00B93348" w:rsidRDefault="0081204A">
      <w:pPr>
        <w:rPr>
          <w:color w:val="000000"/>
          <w:sz w:val="23"/>
          <w:szCs w:val="23"/>
        </w:rPr>
      </w:pPr>
      <w:r>
        <w:rPr>
          <w:color w:val="000000"/>
          <w:sz w:val="23"/>
          <w:szCs w:val="23"/>
        </w:rPr>
        <w:t xml:space="preserve">Visiting Professor, Royal Society for the Conservation of Nature, Jordan. </w:t>
      </w:r>
      <w:r w:rsidR="00B93348">
        <w:rPr>
          <w:color w:val="000000"/>
          <w:sz w:val="23"/>
          <w:szCs w:val="23"/>
        </w:rPr>
        <w:t xml:space="preserve">July 2000. </w:t>
      </w:r>
    </w:p>
    <w:p w14:paraId="1CA97E1B" w14:textId="77777777" w:rsidR="00B93348" w:rsidRDefault="00B93348">
      <w:pPr>
        <w:rPr>
          <w:color w:val="000000"/>
          <w:sz w:val="23"/>
          <w:szCs w:val="23"/>
        </w:rPr>
      </w:pPr>
    </w:p>
    <w:p w14:paraId="2D57916D" w14:textId="62DE5F3B" w:rsidR="00B93348" w:rsidRDefault="0081204A">
      <w:pPr>
        <w:rPr>
          <w:color w:val="000000"/>
          <w:sz w:val="23"/>
          <w:szCs w:val="23"/>
        </w:rPr>
      </w:pPr>
      <w:r>
        <w:rPr>
          <w:color w:val="000000"/>
          <w:sz w:val="23"/>
          <w:szCs w:val="23"/>
        </w:rPr>
        <w:t xml:space="preserve">Appointed Mary Payne Hogan Distinguished Professor of Botany. </w:t>
      </w:r>
      <w:r w:rsidR="00B93348">
        <w:rPr>
          <w:color w:val="000000"/>
          <w:sz w:val="23"/>
          <w:szCs w:val="23"/>
        </w:rPr>
        <w:t xml:space="preserve">April 1999-present. </w:t>
      </w:r>
    </w:p>
    <w:p w14:paraId="1372BE3E" w14:textId="77777777" w:rsidR="00B93348" w:rsidRDefault="00B93348">
      <w:pPr>
        <w:rPr>
          <w:color w:val="000000"/>
          <w:sz w:val="23"/>
          <w:szCs w:val="23"/>
        </w:rPr>
      </w:pPr>
    </w:p>
    <w:p w14:paraId="33F91A7B" w14:textId="5A83D264" w:rsidR="00B93348" w:rsidRDefault="0081204A">
      <w:pPr>
        <w:rPr>
          <w:color w:val="000000"/>
          <w:sz w:val="23"/>
          <w:szCs w:val="23"/>
        </w:rPr>
      </w:pPr>
      <w:r>
        <w:rPr>
          <w:color w:val="000000"/>
          <w:sz w:val="23"/>
          <w:szCs w:val="23"/>
        </w:rPr>
        <w:t xml:space="preserve">Senior Fulbright Lecturer and Researcher, Department of Life Sciences, University of Jordan, Amman. </w:t>
      </w:r>
      <w:r w:rsidR="00B93348">
        <w:rPr>
          <w:color w:val="000000"/>
          <w:sz w:val="23"/>
          <w:szCs w:val="23"/>
        </w:rPr>
        <w:t xml:space="preserve">August 1997-July 1998. </w:t>
      </w:r>
    </w:p>
    <w:p w14:paraId="76799EDF" w14:textId="77777777" w:rsidR="00B93348" w:rsidRDefault="00B93348">
      <w:pPr>
        <w:rPr>
          <w:color w:val="000000"/>
          <w:sz w:val="23"/>
          <w:szCs w:val="23"/>
        </w:rPr>
      </w:pPr>
    </w:p>
    <w:p w14:paraId="32D0C813" w14:textId="32BBB4A7" w:rsidR="000813E4" w:rsidRPr="000813E4" w:rsidRDefault="0081204A">
      <w:pPr>
        <w:rPr>
          <w:color w:val="000000"/>
          <w:sz w:val="23"/>
          <w:szCs w:val="23"/>
        </w:rPr>
      </w:pPr>
      <w:r>
        <w:rPr>
          <w:color w:val="000000"/>
          <w:sz w:val="23"/>
          <w:szCs w:val="23"/>
        </w:rPr>
        <w:t xml:space="preserve">Visiting Professor, Au Sable Institute of Environmental Studies, Mancelona, Michigan. </w:t>
      </w:r>
      <w:r w:rsidR="00B93348">
        <w:rPr>
          <w:color w:val="000000"/>
          <w:sz w:val="23"/>
          <w:szCs w:val="23"/>
        </w:rPr>
        <w:t xml:space="preserve">May 1997, May 1999, May 2001, May 2005, May 2008. </w:t>
      </w:r>
    </w:p>
    <w:p w14:paraId="0E984C82" w14:textId="77777777" w:rsidR="00B93348" w:rsidRDefault="00B93348">
      <w:pPr>
        <w:pStyle w:val="Default"/>
        <w:rPr>
          <w:color w:val="auto"/>
        </w:rPr>
      </w:pPr>
    </w:p>
    <w:p w14:paraId="03BBD545" w14:textId="2A2B1DC1" w:rsidR="00B93348" w:rsidRDefault="0081204A">
      <w:pPr>
        <w:rPr>
          <w:sz w:val="23"/>
          <w:szCs w:val="23"/>
        </w:rPr>
      </w:pPr>
      <w:r>
        <w:rPr>
          <w:sz w:val="23"/>
          <w:szCs w:val="23"/>
        </w:rPr>
        <w:t xml:space="preserve">Program Coordinator, MS with wetland concentration. </w:t>
      </w:r>
      <w:r w:rsidR="00B93348">
        <w:rPr>
          <w:sz w:val="23"/>
          <w:szCs w:val="23"/>
        </w:rPr>
        <w:t xml:space="preserve">August 1996-present. </w:t>
      </w:r>
      <w:r w:rsidR="00635BCB">
        <w:rPr>
          <w:sz w:val="23"/>
          <w:szCs w:val="23"/>
        </w:rPr>
        <w:t>Program discontinued 2018.</w:t>
      </w:r>
    </w:p>
    <w:p w14:paraId="57F17AD4" w14:textId="77777777" w:rsidR="00B93348" w:rsidRDefault="00B93348">
      <w:pPr>
        <w:rPr>
          <w:sz w:val="23"/>
          <w:szCs w:val="23"/>
        </w:rPr>
      </w:pPr>
    </w:p>
    <w:p w14:paraId="6601EAC9" w14:textId="1A1137CD" w:rsidR="00B93348" w:rsidRDefault="0035257B">
      <w:pPr>
        <w:rPr>
          <w:sz w:val="23"/>
          <w:szCs w:val="23"/>
        </w:rPr>
      </w:pPr>
      <w:r>
        <w:rPr>
          <w:sz w:val="23"/>
          <w:szCs w:val="23"/>
        </w:rPr>
        <w:t>Founder</w:t>
      </w:r>
      <w:r w:rsidR="007E690D">
        <w:rPr>
          <w:sz w:val="23"/>
          <w:szCs w:val="23"/>
        </w:rPr>
        <w:t xml:space="preserve"> and </w:t>
      </w:r>
      <w:r w:rsidR="0081204A">
        <w:rPr>
          <w:sz w:val="23"/>
          <w:szCs w:val="23"/>
        </w:rPr>
        <w:t xml:space="preserve">Manager, Blackwater Ecologic Preserve.  </w:t>
      </w:r>
      <w:hyperlink r:id="rId12" w:history="1">
        <w:r w:rsidR="0081204A" w:rsidRPr="00197952">
          <w:rPr>
            <w:rStyle w:val="Hyperlink"/>
            <w:sz w:val="23"/>
            <w:szCs w:val="23"/>
          </w:rPr>
          <w:t>http://www.odu.edu/~lmusselm/blackwater/</w:t>
        </w:r>
      </w:hyperlink>
      <w:r w:rsidR="007E690D">
        <w:rPr>
          <w:sz w:val="23"/>
          <w:szCs w:val="23"/>
        </w:rPr>
        <w:t xml:space="preserve"> J</w:t>
      </w:r>
      <w:r w:rsidR="00D6066A">
        <w:rPr>
          <w:sz w:val="23"/>
          <w:szCs w:val="23"/>
        </w:rPr>
        <w:t xml:space="preserve">une 1984-August 1994, </w:t>
      </w:r>
      <w:r w:rsidR="00B93348">
        <w:rPr>
          <w:sz w:val="23"/>
          <w:szCs w:val="23"/>
        </w:rPr>
        <w:t xml:space="preserve">August 1996-present. </w:t>
      </w:r>
    </w:p>
    <w:p w14:paraId="7298FDB4" w14:textId="77777777" w:rsidR="00B93348" w:rsidRDefault="00B93348">
      <w:pPr>
        <w:rPr>
          <w:sz w:val="23"/>
          <w:szCs w:val="23"/>
        </w:rPr>
      </w:pPr>
    </w:p>
    <w:p w14:paraId="7249D6AD" w14:textId="1F8731CB" w:rsidR="00B93348" w:rsidRDefault="0081204A">
      <w:pPr>
        <w:rPr>
          <w:sz w:val="23"/>
          <w:szCs w:val="23"/>
        </w:rPr>
      </w:pPr>
      <w:r>
        <w:rPr>
          <w:sz w:val="23"/>
          <w:szCs w:val="23"/>
        </w:rPr>
        <w:t xml:space="preserve">Designated Eminent Scholar, Old Dominion University. </w:t>
      </w:r>
      <w:r w:rsidR="00B93348">
        <w:rPr>
          <w:sz w:val="23"/>
          <w:szCs w:val="23"/>
        </w:rPr>
        <w:t xml:space="preserve">April 1993-present. </w:t>
      </w:r>
    </w:p>
    <w:p w14:paraId="15BDA775" w14:textId="77777777" w:rsidR="00B93348" w:rsidRDefault="00B93348">
      <w:pPr>
        <w:rPr>
          <w:sz w:val="23"/>
          <w:szCs w:val="23"/>
        </w:rPr>
      </w:pPr>
    </w:p>
    <w:p w14:paraId="27CDE9AE" w14:textId="1597875B" w:rsidR="00B93348" w:rsidRDefault="0081204A">
      <w:pPr>
        <w:rPr>
          <w:sz w:val="23"/>
          <w:szCs w:val="23"/>
        </w:rPr>
      </w:pPr>
      <w:r>
        <w:rPr>
          <w:sz w:val="23"/>
          <w:szCs w:val="23"/>
        </w:rPr>
        <w:t xml:space="preserve">Senior Fulbright Lecturer and Researcher, Departments of Biological Sciences and Agriculture, An Najah University, Nablus, West Bank </w:t>
      </w:r>
      <w:r w:rsidR="007E690D">
        <w:rPr>
          <w:sz w:val="23"/>
          <w:szCs w:val="23"/>
        </w:rPr>
        <w:t>December 1986-July 1987.</w:t>
      </w:r>
    </w:p>
    <w:p w14:paraId="218A7834" w14:textId="77777777" w:rsidR="00B93348" w:rsidRDefault="00B93348">
      <w:pPr>
        <w:rPr>
          <w:sz w:val="23"/>
          <w:szCs w:val="23"/>
        </w:rPr>
      </w:pPr>
    </w:p>
    <w:p w14:paraId="58321B03" w14:textId="16C6E029" w:rsidR="00B93348" w:rsidRDefault="0081204A">
      <w:pPr>
        <w:rPr>
          <w:sz w:val="23"/>
          <w:szCs w:val="23"/>
        </w:rPr>
      </w:pPr>
      <w:r>
        <w:rPr>
          <w:sz w:val="23"/>
          <w:szCs w:val="23"/>
        </w:rPr>
        <w:t xml:space="preserve">Professor of Biological Sciences, Old Dominion University. </w:t>
      </w:r>
      <w:r w:rsidR="00B93348">
        <w:rPr>
          <w:sz w:val="23"/>
          <w:szCs w:val="23"/>
        </w:rPr>
        <w:t xml:space="preserve">August 1985-present. </w:t>
      </w:r>
    </w:p>
    <w:p w14:paraId="15431DCE" w14:textId="77777777" w:rsidR="00B93348" w:rsidRDefault="00B93348">
      <w:pPr>
        <w:rPr>
          <w:sz w:val="23"/>
          <w:szCs w:val="23"/>
        </w:rPr>
      </w:pPr>
    </w:p>
    <w:p w14:paraId="4ADB27E6" w14:textId="565F205F" w:rsidR="0081204A" w:rsidRDefault="0081204A" w:rsidP="0081204A">
      <w:pPr>
        <w:rPr>
          <w:sz w:val="23"/>
          <w:szCs w:val="23"/>
        </w:rPr>
      </w:pPr>
      <w:r>
        <w:rPr>
          <w:sz w:val="23"/>
          <w:szCs w:val="23"/>
        </w:rPr>
        <w:t xml:space="preserve">Senior Fulbright </w:t>
      </w:r>
      <w:r w:rsidR="00772CCA">
        <w:rPr>
          <w:sz w:val="23"/>
          <w:szCs w:val="23"/>
        </w:rPr>
        <w:t>R</w:t>
      </w:r>
      <w:r>
        <w:rPr>
          <w:sz w:val="23"/>
          <w:szCs w:val="23"/>
        </w:rPr>
        <w:t xml:space="preserve">esearcher, Department of Agricultural </w:t>
      </w:r>
      <w:r w:rsidR="00FF6970">
        <w:rPr>
          <w:sz w:val="23"/>
          <w:szCs w:val="23"/>
        </w:rPr>
        <w:t xml:space="preserve">Botany, Faculty of Agriculture; Department of Botany Faculty of Science, </w:t>
      </w:r>
      <w:r>
        <w:rPr>
          <w:sz w:val="23"/>
          <w:szCs w:val="23"/>
        </w:rPr>
        <w:t xml:space="preserve">University of Khartoum, Khartoum, Sudan </w:t>
      </w:r>
      <w:r w:rsidR="00B93348">
        <w:rPr>
          <w:sz w:val="23"/>
          <w:szCs w:val="23"/>
        </w:rPr>
        <w:t>July 1982-January 1984.</w:t>
      </w:r>
    </w:p>
    <w:p w14:paraId="2DEC8C52" w14:textId="77777777" w:rsidR="00B93348" w:rsidRDefault="00B93348">
      <w:pPr>
        <w:rPr>
          <w:sz w:val="23"/>
          <w:szCs w:val="23"/>
        </w:rPr>
      </w:pPr>
    </w:p>
    <w:p w14:paraId="66CFE63A" w14:textId="376E0A84" w:rsidR="00B93348" w:rsidRDefault="0081204A">
      <w:pPr>
        <w:rPr>
          <w:sz w:val="23"/>
          <w:szCs w:val="23"/>
        </w:rPr>
      </w:pPr>
      <w:r>
        <w:rPr>
          <w:sz w:val="23"/>
          <w:szCs w:val="23"/>
        </w:rPr>
        <w:t xml:space="preserve">Associate Professor of Biological Sciences. </w:t>
      </w:r>
      <w:r w:rsidR="00B93348">
        <w:rPr>
          <w:sz w:val="23"/>
          <w:szCs w:val="23"/>
        </w:rPr>
        <w:t xml:space="preserve">August 1978-1985. </w:t>
      </w:r>
    </w:p>
    <w:p w14:paraId="3797CD02" w14:textId="77777777" w:rsidR="00B93348" w:rsidRDefault="00B93348">
      <w:pPr>
        <w:rPr>
          <w:sz w:val="23"/>
          <w:szCs w:val="23"/>
        </w:rPr>
      </w:pPr>
    </w:p>
    <w:p w14:paraId="55A09620" w14:textId="29EEB7F4" w:rsidR="00B93348" w:rsidRDefault="0081204A">
      <w:pPr>
        <w:rPr>
          <w:sz w:val="23"/>
          <w:szCs w:val="23"/>
        </w:rPr>
      </w:pPr>
      <w:r>
        <w:rPr>
          <w:sz w:val="23"/>
          <w:szCs w:val="23"/>
        </w:rPr>
        <w:t xml:space="preserve">Director, Old Dominion University Herbarium. </w:t>
      </w:r>
      <w:r w:rsidR="00B93348">
        <w:rPr>
          <w:sz w:val="23"/>
          <w:szCs w:val="23"/>
        </w:rPr>
        <w:t>August 1973-</w:t>
      </w:r>
      <w:r w:rsidR="00C0591B">
        <w:rPr>
          <w:sz w:val="23"/>
          <w:szCs w:val="23"/>
        </w:rPr>
        <w:t>2017.</w:t>
      </w:r>
      <w:r w:rsidR="00B93348">
        <w:rPr>
          <w:sz w:val="23"/>
          <w:szCs w:val="23"/>
        </w:rPr>
        <w:t xml:space="preserve"> </w:t>
      </w:r>
    </w:p>
    <w:p w14:paraId="0CAC1FA5" w14:textId="77777777" w:rsidR="00B93348" w:rsidRDefault="00B93348">
      <w:pPr>
        <w:rPr>
          <w:sz w:val="23"/>
          <w:szCs w:val="23"/>
        </w:rPr>
      </w:pPr>
    </w:p>
    <w:p w14:paraId="4246C480" w14:textId="46EC4866" w:rsidR="00B93348" w:rsidRDefault="0081204A">
      <w:pPr>
        <w:rPr>
          <w:sz w:val="23"/>
          <w:szCs w:val="23"/>
        </w:rPr>
      </w:pPr>
      <w:r>
        <w:rPr>
          <w:sz w:val="23"/>
          <w:szCs w:val="23"/>
        </w:rPr>
        <w:t xml:space="preserve">Assistant Professor of Biological Sciences. </w:t>
      </w:r>
      <w:r w:rsidR="00B93348">
        <w:rPr>
          <w:sz w:val="23"/>
          <w:szCs w:val="23"/>
        </w:rPr>
        <w:t xml:space="preserve">August 1973-1978. </w:t>
      </w:r>
    </w:p>
    <w:p w14:paraId="2FED27E3" w14:textId="77777777" w:rsidR="00B93348" w:rsidRDefault="00B93348">
      <w:pPr>
        <w:rPr>
          <w:sz w:val="23"/>
          <w:szCs w:val="23"/>
        </w:rPr>
      </w:pPr>
    </w:p>
    <w:p w14:paraId="381FEA96" w14:textId="77777777" w:rsidR="00B93348" w:rsidRDefault="00B93348">
      <w:pPr>
        <w:jc w:val="center"/>
        <w:rPr>
          <w:rFonts w:ascii="BBFILA+TimesNewRoman,Bold" w:hAnsi="BBFILA+TimesNewRoman,Bold"/>
          <w:b/>
          <w:bCs/>
          <w:sz w:val="28"/>
          <w:szCs w:val="28"/>
        </w:rPr>
      </w:pPr>
      <w:r>
        <w:rPr>
          <w:rFonts w:ascii="BBFILA+TimesNewRoman,Bold" w:hAnsi="BBFILA+TimesNewRoman,Bold"/>
          <w:b/>
          <w:bCs/>
          <w:sz w:val="28"/>
          <w:szCs w:val="28"/>
        </w:rPr>
        <w:t xml:space="preserve">EDUCATION </w:t>
      </w:r>
    </w:p>
    <w:p w14:paraId="3B773C08" w14:textId="77777777" w:rsidR="00B93348" w:rsidRDefault="00B93348">
      <w:pPr>
        <w:jc w:val="center"/>
        <w:rPr>
          <w:rFonts w:ascii="BBFILA+TimesNewRoman,Bold" w:hAnsi="BBFILA+TimesNewRoman,Bold"/>
          <w:sz w:val="28"/>
          <w:szCs w:val="28"/>
        </w:rPr>
      </w:pPr>
    </w:p>
    <w:p w14:paraId="6846D9F1" w14:textId="77777777" w:rsidR="00B93348" w:rsidRDefault="00B93348">
      <w:pPr>
        <w:rPr>
          <w:sz w:val="23"/>
          <w:szCs w:val="23"/>
        </w:rPr>
      </w:pPr>
      <w:r>
        <w:rPr>
          <w:sz w:val="23"/>
          <w:szCs w:val="23"/>
        </w:rPr>
        <w:t xml:space="preserve">B. A. Beloit College, 1965; biology </w:t>
      </w:r>
    </w:p>
    <w:p w14:paraId="0123E6FE" w14:textId="77777777" w:rsidR="00B93348" w:rsidRDefault="00B93348">
      <w:pPr>
        <w:rPr>
          <w:sz w:val="23"/>
          <w:szCs w:val="23"/>
        </w:rPr>
      </w:pPr>
    </w:p>
    <w:p w14:paraId="59615C17" w14:textId="77777777" w:rsidR="00B93348" w:rsidRDefault="00B93348">
      <w:pPr>
        <w:rPr>
          <w:sz w:val="23"/>
          <w:szCs w:val="23"/>
        </w:rPr>
      </w:pPr>
      <w:r>
        <w:rPr>
          <w:sz w:val="23"/>
          <w:szCs w:val="23"/>
        </w:rPr>
        <w:t xml:space="preserve">M. S. University of Wisconsin-Milwaukee, 1968; botany </w:t>
      </w:r>
    </w:p>
    <w:p w14:paraId="0716B294" w14:textId="77777777" w:rsidR="00B93348" w:rsidRDefault="00B93348">
      <w:pPr>
        <w:rPr>
          <w:sz w:val="23"/>
          <w:szCs w:val="23"/>
        </w:rPr>
      </w:pPr>
    </w:p>
    <w:p w14:paraId="0CCD9D01" w14:textId="77777777" w:rsidR="00B93348" w:rsidRDefault="00B93348">
      <w:pPr>
        <w:rPr>
          <w:sz w:val="23"/>
          <w:szCs w:val="23"/>
        </w:rPr>
      </w:pPr>
      <w:r>
        <w:rPr>
          <w:sz w:val="23"/>
          <w:szCs w:val="23"/>
        </w:rPr>
        <w:t xml:space="preserve">Ph. D. University of North Carolina-Chapel Hill, 1974; botany. Dissertation title: Structure and development of the haustorium of parasitic Scrophulariaceae. Supervisor: William C. </w:t>
      </w:r>
      <w:proofErr w:type="spellStart"/>
      <w:r>
        <w:rPr>
          <w:sz w:val="23"/>
          <w:szCs w:val="23"/>
        </w:rPr>
        <w:t>Dickison</w:t>
      </w:r>
      <w:proofErr w:type="spellEnd"/>
      <w:r>
        <w:rPr>
          <w:sz w:val="23"/>
          <w:szCs w:val="23"/>
        </w:rPr>
        <w:t xml:space="preserve"> (Deceased). </w:t>
      </w:r>
    </w:p>
    <w:p w14:paraId="470CDC8C" w14:textId="77777777" w:rsidR="00B93348" w:rsidRDefault="00B93348">
      <w:pPr>
        <w:rPr>
          <w:sz w:val="23"/>
          <w:szCs w:val="23"/>
        </w:rPr>
      </w:pPr>
    </w:p>
    <w:p w14:paraId="5375AEA4" w14:textId="77777777" w:rsidR="00B93348" w:rsidRDefault="00B93348">
      <w:pPr>
        <w:jc w:val="center"/>
        <w:rPr>
          <w:rFonts w:ascii="BBFILA+TimesNewRoman,Bold" w:hAnsi="BBFILA+TimesNewRoman,Bold"/>
          <w:b/>
          <w:bCs/>
          <w:sz w:val="28"/>
          <w:szCs w:val="28"/>
        </w:rPr>
      </w:pPr>
      <w:r>
        <w:rPr>
          <w:rFonts w:ascii="BBFILA+TimesNewRoman,Bold" w:hAnsi="BBFILA+TimesNewRoman,Bold"/>
          <w:b/>
          <w:bCs/>
          <w:sz w:val="28"/>
          <w:szCs w:val="28"/>
        </w:rPr>
        <w:t>HONORS AND AWARDS</w:t>
      </w:r>
    </w:p>
    <w:p w14:paraId="64B9A3DD" w14:textId="0A19C1A9" w:rsidR="00B93348" w:rsidRDefault="00B93348">
      <w:pPr>
        <w:rPr>
          <w:rFonts w:ascii="BBFILA+TimesNewRoman,Bold" w:hAnsi="BBFILA+TimesNewRoman,Bold"/>
          <w:sz w:val="28"/>
          <w:szCs w:val="28"/>
        </w:rPr>
      </w:pPr>
    </w:p>
    <w:p w14:paraId="19273076" w14:textId="15C272FD" w:rsidR="00B67401" w:rsidRPr="00B67401" w:rsidRDefault="00B67401">
      <w:r>
        <w:t>Meritorious Teaching Award, Association of Southeastern Biologists, Memphis April 2019</w:t>
      </w:r>
    </w:p>
    <w:p w14:paraId="798BFA99" w14:textId="77777777" w:rsidR="00B67401" w:rsidRDefault="00B67401">
      <w:pPr>
        <w:ind w:firstLine="1"/>
        <w:rPr>
          <w:sz w:val="23"/>
          <w:szCs w:val="23"/>
        </w:rPr>
      </w:pPr>
    </w:p>
    <w:p w14:paraId="459D4607" w14:textId="1B49CEB7" w:rsidR="007F6DA2" w:rsidRDefault="007F6DA2">
      <w:pPr>
        <w:ind w:firstLine="1"/>
        <w:rPr>
          <w:sz w:val="23"/>
          <w:szCs w:val="23"/>
        </w:rPr>
      </w:pPr>
      <w:r>
        <w:rPr>
          <w:sz w:val="23"/>
          <w:szCs w:val="23"/>
        </w:rPr>
        <w:t>Elizabeth Bartholomew Award, Southern Appalachian Botanical Society April 2016</w:t>
      </w:r>
    </w:p>
    <w:p w14:paraId="3D94416D" w14:textId="77777777" w:rsidR="007F6DA2" w:rsidRDefault="007F6DA2">
      <w:pPr>
        <w:ind w:firstLine="1"/>
        <w:rPr>
          <w:sz w:val="23"/>
          <w:szCs w:val="23"/>
        </w:rPr>
      </w:pPr>
    </w:p>
    <w:p w14:paraId="59D0D1B7" w14:textId="3DED465E" w:rsidR="00107BC3" w:rsidRDefault="00107BC3">
      <w:pPr>
        <w:ind w:firstLine="1"/>
        <w:rPr>
          <w:sz w:val="23"/>
          <w:szCs w:val="23"/>
        </w:rPr>
      </w:pPr>
      <w:r>
        <w:rPr>
          <w:sz w:val="23"/>
          <w:szCs w:val="23"/>
        </w:rPr>
        <w:t xml:space="preserve">Fulbright Specialist Award, </w:t>
      </w:r>
      <w:r w:rsidR="00B96E5B">
        <w:rPr>
          <w:sz w:val="23"/>
          <w:szCs w:val="23"/>
        </w:rPr>
        <w:t>2014-2015</w:t>
      </w:r>
      <w:r w:rsidR="00E8315D">
        <w:rPr>
          <w:sz w:val="23"/>
          <w:szCs w:val="23"/>
        </w:rPr>
        <w:t>, Universiti Brunei Darussalam</w:t>
      </w:r>
    </w:p>
    <w:p w14:paraId="3B0A3771" w14:textId="77777777" w:rsidR="00107BC3" w:rsidRDefault="00107BC3">
      <w:pPr>
        <w:ind w:firstLine="1"/>
        <w:rPr>
          <w:sz w:val="23"/>
          <w:szCs w:val="23"/>
        </w:rPr>
      </w:pPr>
    </w:p>
    <w:p w14:paraId="40D050C4" w14:textId="77777777" w:rsidR="00B93348" w:rsidRDefault="00B93348">
      <w:pPr>
        <w:ind w:firstLine="1"/>
        <w:rPr>
          <w:sz w:val="23"/>
          <w:szCs w:val="23"/>
        </w:rPr>
      </w:pPr>
      <w:r>
        <w:rPr>
          <w:sz w:val="23"/>
          <w:szCs w:val="23"/>
        </w:rPr>
        <w:t xml:space="preserve">Provost’s Award for Leadership in International Education, Old Dominion University. May 2004. </w:t>
      </w:r>
    </w:p>
    <w:p w14:paraId="12B7563C" w14:textId="77777777" w:rsidR="00B93348" w:rsidRDefault="00B93348">
      <w:pPr>
        <w:ind w:firstLine="1"/>
        <w:rPr>
          <w:sz w:val="23"/>
          <w:szCs w:val="23"/>
        </w:rPr>
      </w:pPr>
    </w:p>
    <w:p w14:paraId="1E73E5E9" w14:textId="77777777" w:rsidR="00B93348" w:rsidRDefault="00B93348">
      <w:pPr>
        <w:rPr>
          <w:sz w:val="23"/>
          <w:szCs w:val="23"/>
        </w:rPr>
      </w:pPr>
      <w:r>
        <w:rPr>
          <w:sz w:val="23"/>
          <w:szCs w:val="23"/>
        </w:rPr>
        <w:t xml:space="preserve">Fellow, The International Parasitic Plant Society, Nantes, France June 2001 </w:t>
      </w:r>
    </w:p>
    <w:p w14:paraId="5F47D244" w14:textId="77777777" w:rsidR="00B93348" w:rsidRDefault="00B93348">
      <w:pPr>
        <w:rPr>
          <w:sz w:val="23"/>
          <w:szCs w:val="23"/>
        </w:rPr>
      </w:pPr>
    </w:p>
    <w:p w14:paraId="615A6480" w14:textId="77777777" w:rsidR="00B93348" w:rsidRDefault="00B93348">
      <w:pPr>
        <w:rPr>
          <w:sz w:val="23"/>
          <w:szCs w:val="23"/>
        </w:rPr>
      </w:pPr>
      <w:r>
        <w:rPr>
          <w:sz w:val="23"/>
          <w:szCs w:val="23"/>
        </w:rPr>
        <w:t xml:space="preserve">Partnership Award, Virginia Chapter, The Nature Conservancy, 1999 (Awarded to Blackwater Ecologic Preserve Management Committee) </w:t>
      </w:r>
    </w:p>
    <w:p w14:paraId="63CE6E9F" w14:textId="77777777" w:rsidR="00B93348" w:rsidRDefault="00B93348">
      <w:pPr>
        <w:rPr>
          <w:sz w:val="23"/>
          <w:szCs w:val="23"/>
        </w:rPr>
      </w:pPr>
    </w:p>
    <w:p w14:paraId="0176A7BA" w14:textId="77777777" w:rsidR="00B93348" w:rsidRDefault="00B93348">
      <w:pPr>
        <w:rPr>
          <w:sz w:val="23"/>
          <w:szCs w:val="23"/>
        </w:rPr>
      </w:pPr>
      <w:r>
        <w:rPr>
          <w:sz w:val="23"/>
          <w:szCs w:val="23"/>
        </w:rPr>
        <w:t xml:space="preserve">Inducted into Phi Kappa Phi, 1988. </w:t>
      </w:r>
    </w:p>
    <w:p w14:paraId="400D3581" w14:textId="77777777" w:rsidR="00B93348" w:rsidRDefault="00B93348">
      <w:pPr>
        <w:rPr>
          <w:sz w:val="23"/>
          <w:szCs w:val="23"/>
        </w:rPr>
      </w:pPr>
    </w:p>
    <w:p w14:paraId="55CA72C6" w14:textId="2099F323" w:rsidR="00B93348" w:rsidRDefault="00B93348">
      <w:pPr>
        <w:rPr>
          <w:sz w:val="23"/>
          <w:szCs w:val="23"/>
        </w:rPr>
      </w:pPr>
      <w:r>
        <w:rPr>
          <w:sz w:val="23"/>
          <w:szCs w:val="23"/>
        </w:rPr>
        <w:t xml:space="preserve">Fulbright </w:t>
      </w:r>
      <w:r w:rsidR="0035257B">
        <w:rPr>
          <w:sz w:val="23"/>
          <w:szCs w:val="23"/>
        </w:rPr>
        <w:t xml:space="preserve">Scholar </w:t>
      </w:r>
      <w:r>
        <w:rPr>
          <w:sz w:val="23"/>
          <w:szCs w:val="23"/>
        </w:rPr>
        <w:t xml:space="preserve">awards, 1982-84; 1986-87; 1997-98. </w:t>
      </w:r>
      <w:r w:rsidR="00B65070">
        <w:rPr>
          <w:sz w:val="23"/>
          <w:szCs w:val="23"/>
        </w:rPr>
        <w:t>In addition, three scholars (one each from Nigeria, Sri Lanka, and Bahrain) were awarded Fulbright scholarships to study with me</w:t>
      </w:r>
      <w:r w:rsidR="0008553D">
        <w:rPr>
          <w:sz w:val="23"/>
          <w:szCs w:val="23"/>
        </w:rPr>
        <w:t>; and one of my PhD students received a student Fulbright for Namibia</w:t>
      </w:r>
      <w:r w:rsidR="00FF6970">
        <w:rPr>
          <w:sz w:val="23"/>
          <w:szCs w:val="23"/>
        </w:rPr>
        <w:t>.</w:t>
      </w:r>
    </w:p>
    <w:p w14:paraId="52A20439" w14:textId="77777777" w:rsidR="00B93348" w:rsidRDefault="00B93348">
      <w:pPr>
        <w:rPr>
          <w:sz w:val="23"/>
          <w:szCs w:val="23"/>
        </w:rPr>
      </w:pPr>
    </w:p>
    <w:p w14:paraId="2C88E6EF" w14:textId="77777777" w:rsidR="00B93348" w:rsidRDefault="00B93348">
      <w:pPr>
        <w:rPr>
          <w:sz w:val="23"/>
          <w:szCs w:val="23"/>
        </w:rPr>
      </w:pPr>
      <w:r>
        <w:rPr>
          <w:sz w:val="23"/>
          <w:szCs w:val="23"/>
        </w:rPr>
        <w:t xml:space="preserve">Faculty Research Award, Old Dominion University, 1986. </w:t>
      </w:r>
    </w:p>
    <w:p w14:paraId="1B102BB4" w14:textId="77777777" w:rsidR="00B93348" w:rsidRDefault="00B93348">
      <w:pPr>
        <w:pStyle w:val="Default"/>
        <w:rPr>
          <w:color w:val="auto"/>
        </w:rPr>
      </w:pPr>
    </w:p>
    <w:p w14:paraId="566959CD" w14:textId="77777777" w:rsidR="00B93348" w:rsidRDefault="00B93348">
      <w:pPr>
        <w:rPr>
          <w:sz w:val="23"/>
          <w:szCs w:val="23"/>
        </w:rPr>
      </w:pPr>
      <w:r>
        <w:rPr>
          <w:sz w:val="23"/>
          <w:szCs w:val="23"/>
        </w:rPr>
        <w:t xml:space="preserve">Elected Fellow of the Linnean Society of London, 1972. </w:t>
      </w:r>
    </w:p>
    <w:p w14:paraId="22A6FD45" w14:textId="77777777" w:rsidR="00B93348" w:rsidRDefault="00B93348">
      <w:pPr>
        <w:rPr>
          <w:sz w:val="23"/>
          <w:szCs w:val="23"/>
        </w:rPr>
      </w:pPr>
    </w:p>
    <w:p w14:paraId="7B4EF3D7" w14:textId="77777777" w:rsidR="00B93348" w:rsidRDefault="00B93348" w:rsidP="00B93348">
      <w:pPr>
        <w:jc w:val="center"/>
        <w:rPr>
          <w:sz w:val="16"/>
          <w:szCs w:val="16"/>
        </w:rPr>
      </w:pPr>
      <w:r>
        <w:rPr>
          <w:rFonts w:ascii="BBFILA+TimesNewRoman,Bold" w:hAnsi="BBFILA+TimesNewRoman,Bold"/>
          <w:b/>
          <w:bCs/>
          <w:sz w:val="26"/>
          <w:szCs w:val="26"/>
        </w:rPr>
        <w:t xml:space="preserve">CURRENT TEACHING </w:t>
      </w:r>
      <w:r>
        <w:rPr>
          <w:sz w:val="16"/>
          <w:szCs w:val="16"/>
        </w:rPr>
        <w:t xml:space="preserve"> </w:t>
      </w:r>
    </w:p>
    <w:p w14:paraId="1EED6CA7" w14:textId="77777777" w:rsidR="00B93348" w:rsidRPr="00A7366B" w:rsidRDefault="00B93348" w:rsidP="00B93348">
      <w:pPr>
        <w:jc w:val="center"/>
      </w:pPr>
    </w:p>
    <w:p w14:paraId="156E0BBA" w14:textId="0881AD56" w:rsidR="00B93348" w:rsidRPr="00A7366B" w:rsidRDefault="00B93348" w:rsidP="00B93348">
      <w:r w:rsidRPr="00A7366B">
        <w:rPr>
          <w:rFonts w:ascii="BBFILA+TimesNewRoman,Bold" w:hAnsi="BBFILA+TimesNewRoman,Bold"/>
          <w:b/>
          <w:bCs/>
        </w:rPr>
        <w:t>Field Botany</w:t>
      </w:r>
      <w:r w:rsidRPr="00A7366B">
        <w:t xml:space="preserve">. </w:t>
      </w:r>
      <w:r w:rsidRPr="00A7366B">
        <w:rPr>
          <w:b/>
        </w:rPr>
        <w:t xml:space="preserve">BIOL </w:t>
      </w:r>
      <w:r w:rsidR="0005637B">
        <w:rPr>
          <w:b/>
        </w:rPr>
        <w:t>340</w:t>
      </w:r>
      <w:r w:rsidRPr="00A7366B">
        <w:t xml:space="preserve">. Catalog description Lecture 2 hours; laboratory 4 hours; 4 credits. Prerequisites: BIOL 115N-116N. Identification, ecology, and use of native plants. Most classes are field trips. </w:t>
      </w:r>
    </w:p>
    <w:p w14:paraId="39C495DE" w14:textId="77777777" w:rsidR="00B93348" w:rsidRPr="00A7366B" w:rsidRDefault="00B93348"/>
    <w:p w14:paraId="24864119" w14:textId="6D95A8A4" w:rsidR="00455161" w:rsidRDefault="00B93348">
      <w:r w:rsidRPr="00A7366B">
        <w:t xml:space="preserve">Biology </w:t>
      </w:r>
      <w:r w:rsidR="0005637B">
        <w:t>340</w:t>
      </w:r>
      <w:r w:rsidRPr="00A7366B">
        <w:t xml:space="preserve"> is designed to give students a one semester experience in the field. In order to provide a clearer focus in the field, I currently limit the organisms we study to trees, ferns, mushrooms, and peat mosses. My goal is to train students in the science of careful observation as well as to introduce them to the joy of becoming acquainted with the diversity of plant life </w:t>
      </w:r>
      <w:r w:rsidR="00E8315D">
        <w:t>surrounding</w:t>
      </w:r>
      <w:r w:rsidRPr="00A7366B">
        <w:t xml:space="preserve"> us.</w:t>
      </w:r>
    </w:p>
    <w:p w14:paraId="2E02D4E1" w14:textId="77777777" w:rsidR="00455161" w:rsidRDefault="00455161"/>
    <w:p w14:paraId="45B64170" w14:textId="7E72169C" w:rsidR="00B93348" w:rsidRPr="00A7366B" w:rsidRDefault="00455161">
      <w:r>
        <w:rPr>
          <w:b/>
        </w:rPr>
        <w:t>Ethnobotany. BIOL 322.</w:t>
      </w:r>
      <w:r w:rsidR="00B93348" w:rsidRPr="00A7366B">
        <w:t xml:space="preserve"> </w:t>
      </w:r>
      <w:r w:rsidR="00341E13">
        <w:t xml:space="preserve"> </w:t>
      </w:r>
      <w:r w:rsidR="00341E13" w:rsidRPr="00341E13">
        <w:t>A survey of plants used for food, fiber, medicine, dyes, perfumes, oils, and waxes. The role of plants in folklore and religion is included. A student research project with a written paper and presentation is required. Prerequisites: BIOL 292 AND BIOL 308 must be passed with a grade of C or higher.</w:t>
      </w:r>
    </w:p>
    <w:p w14:paraId="2529BCED" w14:textId="77777777" w:rsidR="00A7366B" w:rsidRPr="00A7366B" w:rsidRDefault="00A7366B"/>
    <w:p w14:paraId="4D41A571" w14:textId="05288AF3" w:rsidR="00A7366B" w:rsidRPr="00A7366B" w:rsidRDefault="00A7366B">
      <w:r w:rsidRPr="00A7366B">
        <w:rPr>
          <w:b/>
        </w:rPr>
        <w:t xml:space="preserve">Field Ethnobotany.  BIOL 334. </w:t>
      </w:r>
      <w:r w:rsidRPr="00A7366B">
        <w:t>Research techniques in ethnobotany based on the study and utilization of local plants and mushrooms for food, fiber, cordage, medicine, dyes, and other uses.  This course is intended to be the laboratory component of BIOL 3</w:t>
      </w:r>
      <w:r w:rsidR="00341E13">
        <w:t>2</w:t>
      </w:r>
      <w:r w:rsidRPr="00A7366B">
        <w:t>2, Ethnobotany.</w:t>
      </w:r>
      <w:r>
        <w:t xml:space="preserve">  Prerequisites: BIOL 308 or permission of the instructor. A field</w:t>
      </w:r>
      <w:r w:rsidR="00FF6970">
        <w:t>-</w:t>
      </w:r>
      <w:r>
        <w:t>oriented course.</w:t>
      </w:r>
    </w:p>
    <w:p w14:paraId="7BF92CB7" w14:textId="77777777" w:rsidR="00B93348" w:rsidRPr="00A7366B" w:rsidRDefault="00B93348"/>
    <w:p w14:paraId="2135702E" w14:textId="37A3B9AC" w:rsidR="00B93348" w:rsidRPr="00A7366B" w:rsidRDefault="00B93348">
      <w:r w:rsidRPr="00A7366B">
        <w:rPr>
          <w:b/>
        </w:rPr>
        <w:t>Mushrooms.</w:t>
      </w:r>
      <w:r w:rsidRPr="00A7366B">
        <w:t xml:space="preserve"> </w:t>
      </w:r>
      <w:r w:rsidRPr="00A7366B">
        <w:rPr>
          <w:b/>
        </w:rPr>
        <w:t xml:space="preserve">BIOL 474/574. </w:t>
      </w:r>
      <w:r w:rsidRPr="00A7366B">
        <w:t>Lecture 2 hours; laboratory 6 hours; 4 credits. Prerequisite: BIOL 308. The identification, classification, ecology, culture, and uses of mushrooms and other fleshy fungi. A field</w:t>
      </w:r>
      <w:r w:rsidR="00FF6970">
        <w:t>-</w:t>
      </w:r>
      <w:r w:rsidRPr="00A7366B">
        <w:t>oriented course.</w:t>
      </w:r>
    </w:p>
    <w:p w14:paraId="1A1D4664" w14:textId="77777777" w:rsidR="00B93348" w:rsidRPr="00A7366B" w:rsidRDefault="00B93348"/>
    <w:p w14:paraId="70222E36" w14:textId="2E996AD0" w:rsidR="00B93348" w:rsidRPr="00A7366B" w:rsidRDefault="00BE4EBD">
      <w:r>
        <w:rPr>
          <w:b/>
        </w:rPr>
        <w:t>Woody Plants</w:t>
      </w:r>
      <w:r w:rsidR="00B93348" w:rsidRPr="00A7366B">
        <w:rPr>
          <w:b/>
        </w:rPr>
        <w:t>. BIOL 438/538.</w:t>
      </w:r>
      <w:r w:rsidR="00B93348" w:rsidRPr="00A7366B">
        <w:t xml:space="preserve"> Lecture 2 hours; laboratory 5 hours; 4 credits. Prerequisite: BIOL 308 or equivalent. The study of trees and shrubs, their identification, ecology, structure, anatomy, lore and uses. A field</w:t>
      </w:r>
      <w:r w:rsidR="00FF6970">
        <w:t>-</w:t>
      </w:r>
      <w:r w:rsidR="00B93348" w:rsidRPr="00A7366B">
        <w:t xml:space="preserve">oriented course. </w:t>
      </w:r>
    </w:p>
    <w:p w14:paraId="6A53BD2F" w14:textId="77777777" w:rsidR="00B93348" w:rsidRPr="00A7366B" w:rsidRDefault="00B93348"/>
    <w:p w14:paraId="298D9FBF" w14:textId="77777777" w:rsidR="00B93348" w:rsidRPr="00A7366B" w:rsidRDefault="00B93348">
      <w:pPr>
        <w:ind w:firstLine="1"/>
      </w:pPr>
      <w:r w:rsidRPr="00A7366B">
        <w:rPr>
          <w:rFonts w:ascii="BBFILA+TimesNewRoman,Bold" w:hAnsi="BBFILA+TimesNewRoman,Bold"/>
          <w:b/>
          <w:bCs/>
        </w:rPr>
        <w:t xml:space="preserve">Wetland Plants. </w:t>
      </w:r>
      <w:r w:rsidRPr="00A7366B">
        <w:rPr>
          <w:b/>
        </w:rPr>
        <w:t>BIOL 419/519</w:t>
      </w:r>
      <w:r w:rsidRPr="00A7366B">
        <w:t xml:space="preserve">. Lecture 2 hours; laboratory 6 hours. 5 credits. Prerequisites: BIOL 290 and 308. A field-oriented course dealing with the identification of plants used to delineate wetlands. Lectures cover the systematics and structure of delineating plants. Lab and field sessions stress skills in recognition of growing and dormant plants, environmentally induced variability, ecology, and distribution. </w:t>
      </w:r>
    </w:p>
    <w:p w14:paraId="39363CE7" w14:textId="77777777" w:rsidR="00B93348" w:rsidRPr="00A7366B" w:rsidRDefault="00B93348">
      <w:pPr>
        <w:pStyle w:val="Default"/>
        <w:rPr>
          <w:color w:val="auto"/>
        </w:rPr>
      </w:pPr>
    </w:p>
    <w:p w14:paraId="70CB2D93" w14:textId="77777777" w:rsidR="00B93348" w:rsidRDefault="00B93348">
      <w:r w:rsidRPr="00A7366B">
        <w:t xml:space="preserve">Wetlands are of critical concern in the Norfolk area so I designed this course as a survey of the plants used to delineate wetlands based on the current federal regulatory manuals. A great deal of time is spent in the field with repeated recognition tests to develop confidence in plant determination. </w:t>
      </w:r>
    </w:p>
    <w:p w14:paraId="3DA0616E" w14:textId="77777777" w:rsidR="00B93348" w:rsidRPr="00A7366B" w:rsidRDefault="00B93348">
      <w:pPr>
        <w:pStyle w:val="Default"/>
      </w:pPr>
    </w:p>
    <w:p w14:paraId="4CC68AB5" w14:textId="77777777" w:rsidR="00B93348" w:rsidRPr="00A7366B" w:rsidRDefault="00B93348">
      <w:pPr>
        <w:rPr>
          <w:rFonts w:ascii="BBFJHP+TimesNewRoman,Italic" w:hAnsi="BBFJHP+TimesNewRoman,Italic"/>
        </w:rPr>
      </w:pPr>
      <w:r w:rsidRPr="00A7366B">
        <w:rPr>
          <w:rFonts w:ascii="BBFJHP+TimesNewRoman,Italic" w:hAnsi="BBFJHP+TimesNewRoman,Italic"/>
        </w:rPr>
        <w:t xml:space="preserve">OTHER COURSES </w:t>
      </w:r>
    </w:p>
    <w:p w14:paraId="77C4221C" w14:textId="77777777" w:rsidR="00B93348" w:rsidRPr="00A7366B" w:rsidRDefault="00B93348">
      <w:r w:rsidRPr="00A7366B">
        <w:t xml:space="preserve">In addition to various topics courses, I have also taught the following: </w:t>
      </w:r>
    </w:p>
    <w:p w14:paraId="3A5D7CA4" w14:textId="46D9E105" w:rsidR="007632BB" w:rsidRDefault="007632BB">
      <w:r w:rsidRPr="00A7366B">
        <w:t>Adirondack Flora</w:t>
      </w:r>
    </w:p>
    <w:p w14:paraId="2F9A5B87" w14:textId="5AE094E3" w:rsidR="00AF5E4A" w:rsidRDefault="00AF5E4A">
      <w:r>
        <w:t>Ecological Sciences PhD Seminar Fire Ecology</w:t>
      </w:r>
    </w:p>
    <w:p w14:paraId="0377C28A" w14:textId="1454617C" w:rsidR="0032069B" w:rsidRDefault="0032069B">
      <w:r>
        <w:t>Ecological Sciences PhD Seminar Lycophytes</w:t>
      </w:r>
    </w:p>
    <w:p w14:paraId="7FC6BCA7" w14:textId="74EE2779" w:rsidR="00DB6486" w:rsidRPr="00A7366B" w:rsidRDefault="0032069B">
      <w:r>
        <w:t>Ecological Sciences PhD Seminar</w:t>
      </w:r>
      <w:r w:rsidR="00DB6486">
        <w:t>: Mycoheterotrophs</w:t>
      </w:r>
    </w:p>
    <w:p w14:paraId="2F836BC8" w14:textId="4CB20C9C" w:rsidR="007632BB" w:rsidRPr="00A7366B" w:rsidRDefault="0032069B">
      <w:r>
        <w:t>Ecological Sciences PhD Seminar</w:t>
      </w:r>
      <w:r w:rsidR="007632BB" w:rsidRPr="00A7366B">
        <w:t xml:space="preserve">: Aquatic Plants </w:t>
      </w:r>
    </w:p>
    <w:p w14:paraId="5FCAA714" w14:textId="77E5E1BD" w:rsidR="007632BB" w:rsidRPr="00A7366B" w:rsidRDefault="0032069B">
      <w:r>
        <w:t>Ecological Sciences PhD Seminar</w:t>
      </w:r>
      <w:r w:rsidR="007632BB" w:rsidRPr="00A7366B">
        <w:t>: Deep Ecology:  Faith and Environmental Concern</w:t>
      </w:r>
    </w:p>
    <w:p w14:paraId="7C7898C8" w14:textId="55871C91" w:rsidR="007632BB" w:rsidRPr="00A7366B" w:rsidRDefault="0032069B">
      <w:r>
        <w:t>Ecological Sciences PhD Seminar</w:t>
      </w:r>
      <w:r w:rsidR="007632BB" w:rsidRPr="00A7366B">
        <w:t xml:space="preserve">: Ethnobotany </w:t>
      </w:r>
    </w:p>
    <w:p w14:paraId="398A2DCA" w14:textId="624146F2" w:rsidR="007632BB" w:rsidRPr="00A7366B" w:rsidRDefault="0032069B">
      <w:r>
        <w:t>Ecological Sciences PhD Seminar</w:t>
      </w:r>
      <w:r w:rsidR="007632BB" w:rsidRPr="00A7366B">
        <w:t>: Orchid Biology</w:t>
      </w:r>
    </w:p>
    <w:p w14:paraId="050B5F0D" w14:textId="568AD94B" w:rsidR="007632BB" w:rsidRPr="00A7366B" w:rsidRDefault="0032069B">
      <w:r>
        <w:t>Ecological Sciences PhD Seminar</w:t>
      </w:r>
      <w:r w:rsidR="007632BB" w:rsidRPr="00A7366B">
        <w:t xml:space="preserve">: Parasitic Plants </w:t>
      </w:r>
    </w:p>
    <w:p w14:paraId="204A1FD6" w14:textId="62F813B7" w:rsidR="007632BB" w:rsidRDefault="0032069B">
      <w:r>
        <w:t>Ecological Sciences PhD Seminar</w:t>
      </w:r>
      <w:r w:rsidR="007632BB" w:rsidRPr="00A7366B">
        <w:t>: Pteridophyte Ecology</w:t>
      </w:r>
    </w:p>
    <w:p w14:paraId="5412C006" w14:textId="7B31715B" w:rsidR="00333CE9" w:rsidRDefault="0032069B">
      <w:r>
        <w:t>Ecological Sciences PhD Seminar</w:t>
      </w:r>
      <w:r w:rsidR="00333CE9">
        <w:t>:  Grass phylogeny</w:t>
      </w:r>
    </w:p>
    <w:p w14:paraId="6E5D7899" w14:textId="6DD0B324" w:rsidR="00333CE9" w:rsidRDefault="0032069B">
      <w:r>
        <w:t>Ecological Sciences PhD Seminar</w:t>
      </w:r>
      <w:r w:rsidR="00333CE9">
        <w:t>:  Current research in fleshy fungi</w:t>
      </w:r>
    </w:p>
    <w:p w14:paraId="44511923" w14:textId="038BD191" w:rsidR="00107BC3" w:rsidRDefault="0032069B">
      <w:r>
        <w:t>Ecological Sciences PhD Seminar</w:t>
      </w:r>
      <w:r w:rsidR="00107BC3">
        <w:t>:  Longleaf Pine Ecosystem</w:t>
      </w:r>
    </w:p>
    <w:p w14:paraId="5369FC8C" w14:textId="325EF5FB" w:rsidR="00F251AB" w:rsidRPr="00A7366B" w:rsidRDefault="007632BB">
      <w:r w:rsidRPr="00A7366B">
        <w:t xml:space="preserve">Ethnobotany: Plants of the Bible </w:t>
      </w:r>
    </w:p>
    <w:p w14:paraId="2495B841" w14:textId="77777777" w:rsidR="007632BB" w:rsidRPr="00A7366B" w:rsidRDefault="007632BB">
      <w:r w:rsidRPr="00A7366B">
        <w:t xml:space="preserve">Floral Biology </w:t>
      </w:r>
    </w:p>
    <w:p w14:paraId="1ECA4D36" w14:textId="77777777" w:rsidR="007632BB" w:rsidRPr="00A7366B" w:rsidRDefault="007632BB">
      <w:r w:rsidRPr="00A7366B">
        <w:t xml:space="preserve">Floristics of the Southeastern United States </w:t>
      </w:r>
    </w:p>
    <w:p w14:paraId="5200E1EA" w14:textId="77777777" w:rsidR="007632BB" w:rsidRPr="00A7366B" w:rsidRDefault="007632BB">
      <w:r w:rsidRPr="00A7366B">
        <w:t>Graduate Seminar</w:t>
      </w:r>
    </w:p>
    <w:p w14:paraId="06E7AAEC" w14:textId="77777777" w:rsidR="007632BB" w:rsidRPr="00A7366B" w:rsidRDefault="007632BB">
      <w:r w:rsidRPr="00A7366B">
        <w:t xml:space="preserve">Lower Vascular Plants </w:t>
      </w:r>
    </w:p>
    <w:p w14:paraId="0094DC35" w14:textId="77777777" w:rsidR="007632BB" w:rsidRPr="00A7366B" w:rsidRDefault="007632BB">
      <w:proofErr w:type="gramStart"/>
      <w:r w:rsidRPr="00A7366B">
        <w:t>Non Vascular</w:t>
      </w:r>
      <w:proofErr w:type="gramEnd"/>
      <w:r w:rsidRPr="00A7366B">
        <w:t xml:space="preserve"> Plants </w:t>
      </w:r>
    </w:p>
    <w:p w14:paraId="69D080C5" w14:textId="77777777" w:rsidR="007632BB" w:rsidRPr="00A7366B" w:rsidRDefault="007632BB">
      <w:r w:rsidRPr="00A7366B">
        <w:t xml:space="preserve">Plant Anatomy </w:t>
      </w:r>
    </w:p>
    <w:p w14:paraId="7EE8E326" w14:textId="77777777" w:rsidR="007632BB" w:rsidRDefault="007632BB">
      <w:r w:rsidRPr="00A7366B">
        <w:t xml:space="preserve">Plant Ecology </w:t>
      </w:r>
    </w:p>
    <w:p w14:paraId="21739736" w14:textId="6A7CC15D" w:rsidR="00E8315D" w:rsidRPr="00A7366B" w:rsidRDefault="00E8315D">
      <w:r>
        <w:t>Plant Families</w:t>
      </w:r>
    </w:p>
    <w:p w14:paraId="475F2F73" w14:textId="77777777" w:rsidR="007632BB" w:rsidRPr="00A7366B" w:rsidRDefault="007632BB">
      <w:r w:rsidRPr="00A7366B">
        <w:t>Practice of Science</w:t>
      </w:r>
    </w:p>
    <w:p w14:paraId="29AC385A" w14:textId="77777777" w:rsidR="007632BB" w:rsidRPr="00A7366B" w:rsidRDefault="007632BB">
      <w:r w:rsidRPr="00A7366B">
        <w:t>Undergraduate Seminar</w:t>
      </w:r>
    </w:p>
    <w:p w14:paraId="0CE9B52F" w14:textId="5F770C69" w:rsidR="00B93348" w:rsidRDefault="007632BB" w:rsidP="00DD6A87">
      <w:r w:rsidRPr="00A7366B">
        <w:t xml:space="preserve">Woody Plants </w:t>
      </w:r>
    </w:p>
    <w:p w14:paraId="1976CC54" w14:textId="77777777" w:rsidR="00B93348" w:rsidRDefault="00B93348">
      <w:pPr>
        <w:rPr>
          <w:sz w:val="23"/>
          <w:szCs w:val="23"/>
        </w:rPr>
      </w:pPr>
    </w:p>
    <w:p w14:paraId="7D89677D" w14:textId="77777777" w:rsidR="00B93348" w:rsidRDefault="00B93348">
      <w:pPr>
        <w:jc w:val="center"/>
        <w:rPr>
          <w:rFonts w:ascii="BBFILA+TimesNewRoman,Bold" w:hAnsi="BBFILA+TimesNewRoman,Bold"/>
          <w:b/>
          <w:bCs/>
          <w:sz w:val="23"/>
          <w:szCs w:val="23"/>
        </w:rPr>
      </w:pPr>
      <w:r>
        <w:rPr>
          <w:rFonts w:ascii="BBFILA+TimesNewRoman,Bold" w:hAnsi="BBFILA+TimesNewRoman,Bold"/>
          <w:b/>
          <w:bCs/>
          <w:sz w:val="23"/>
          <w:szCs w:val="23"/>
        </w:rPr>
        <w:t>GRADUATE STUDENTS</w:t>
      </w:r>
    </w:p>
    <w:p w14:paraId="1B54105D" w14:textId="77777777" w:rsidR="00B93348" w:rsidRDefault="00B93348">
      <w:pPr>
        <w:jc w:val="center"/>
        <w:rPr>
          <w:rFonts w:ascii="BBFILA+TimesNewRoman,Bold" w:hAnsi="BBFILA+TimesNewRoman,Bold"/>
          <w:sz w:val="23"/>
          <w:szCs w:val="23"/>
        </w:rPr>
      </w:pPr>
    </w:p>
    <w:p w14:paraId="2F0D68E6" w14:textId="39718F92" w:rsidR="003E3DED" w:rsidRDefault="00B93348" w:rsidP="00B93348">
      <w:pPr>
        <w:jc w:val="center"/>
        <w:rPr>
          <w:sz w:val="23"/>
          <w:szCs w:val="23"/>
        </w:rPr>
      </w:pPr>
      <w:r>
        <w:rPr>
          <w:sz w:val="23"/>
          <w:szCs w:val="23"/>
        </w:rPr>
        <w:t>CURRENT DOCTORAL STUDENTS</w:t>
      </w:r>
    </w:p>
    <w:p w14:paraId="76C66902" w14:textId="11ACF64E" w:rsidR="009531FF" w:rsidRDefault="009531FF" w:rsidP="003E3DED">
      <w:r>
        <w:t>Nicholas Flanders</w:t>
      </w:r>
      <w:r w:rsidR="00CE6FC9">
        <w:t xml:space="preserve"> (Co-director with Eric Walters)</w:t>
      </w:r>
    </w:p>
    <w:p w14:paraId="3371B899" w14:textId="77777777" w:rsidR="00F71658" w:rsidRDefault="00F71658" w:rsidP="003E3DED"/>
    <w:p w14:paraId="7BAFDAB0" w14:textId="000F649F" w:rsidR="00B93348" w:rsidRDefault="00B93348">
      <w:pPr>
        <w:jc w:val="center"/>
        <w:rPr>
          <w:sz w:val="23"/>
          <w:szCs w:val="23"/>
        </w:rPr>
      </w:pPr>
      <w:r>
        <w:rPr>
          <w:sz w:val="23"/>
          <w:szCs w:val="23"/>
        </w:rPr>
        <w:t xml:space="preserve">DOCTORAL STUDENTS GRADUATED </w:t>
      </w:r>
    </w:p>
    <w:p w14:paraId="6993DCD9" w14:textId="688C520D" w:rsidR="0008553D" w:rsidRDefault="0008553D">
      <w:pPr>
        <w:jc w:val="center"/>
        <w:rPr>
          <w:sz w:val="23"/>
          <w:szCs w:val="23"/>
        </w:rPr>
      </w:pPr>
    </w:p>
    <w:p w14:paraId="6A34AB17" w14:textId="631DDEAA" w:rsidR="0008553D" w:rsidRPr="00742887" w:rsidRDefault="0008553D" w:rsidP="00742887">
      <w:r>
        <w:t xml:space="preserve">Peter W Schafran, PhD awarded December 2019. Dissertation title: </w:t>
      </w:r>
      <w:r w:rsidR="00742887" w:rsidRPr="00742887">
        <w:t xml:space="preserve">Molecular Systematics </w:t>
      </w:r>
      <w:r w:rsidR="00742887">
        <w:t>o</w:t>
      </w:r>
      <w:r w:rsidR="00742887" w:rsidRPr="00742887">
        <w:t xml:space="preserve">f </w:t>
      </w:r>
      <w:proofErr w:type="spellStart"/>
      <w:r w:rsidR="00742887" w:rsidRPr="00742887">
        <w:rPr>
          <w:i/>
        </w:rPr>
        <w:t>Isoëtes</w:t>
      </w:r>
      <w:proofErr w:type="spellEnd"/>
      <w:r w:rsidR="00742887" w:rsidRPr="00742887">
        <w:t xml:space="preserve"> (</w:t>
      </w:r>
      <w:proofErr w:type="spellStart"/>
      <w:r w:rsidR="00742887" w:rsidRPr="00742887">
        <w:t>Isoëtaceae</w:t>
      </w:r>
      <w:proofErr w:type="spellEnd"/>
      <w:r w:rsidR="00742887" w:rsidRPr="00742887">
        <w:t>) In Eastern North</w:t>
      </w:r>
      <w:r w:rsidR="00742887">
        <w:t xml:space="preserve"> </w:t>
      </w:r>
      <w:r w:rsidR="00742887" w:rsidRPr="00742887">
        <w:t>America</w:t>
      </w:r>
      <w:r w:rsidR="00742887">
        <w:t>.</w:t>
      </w:r>
    </w:p>
    <w:p w14:paraId="6393279E" w14:textId="77777777" w:rsidR="00107BC3" w:rsidRDefault="00107BC3">
      <w:pPr>
        <w:jc w:val="center"/>
        <w:rPr>
          <w:sz w:val="23"/>
          <w:szCs w:val="23"/>
        </w:rPr>
      </w:pPr>
    </w:p>
    <w:p w14:paraId="635B379E" w14:textId="1C2CFD78" w:rsidR="00563E3D" w:rsidRDefault="00563E3D" w:rsidP="00107BC3">
      <w:pPr>
        <w:rPr>
          <w:sz w:val="23"/>
          <w:szCs w:val="23"/>
        </w:rPr>
      </w:pPr>
      <w:r>
        <w:rPr>
          <w:sz w:val="23"/>
          <w:szCs w:val="23"/>
        </w:rPr>
        <w:t xml:space="preserve">Sushil K </w:t>
      </w:r>
      <w:proofErr w:type="spellStart"/>
      <w:r>
        <w:rPr>
          <w:sz w:val="23"/>
          <w:szCs w:val="23"/>
        </w:rPr>
        <w:t>Paudyal</w:t>
      </w:r>
      <w:proofErr w:type="spellEnd"/>
      <w:r>
        <w:rPr>
          <w:sz w:val="23"/>
          <w:szCs w:val="23"/>
        </w:rPr>
        <w:t xml:space="preserve">, PhD </w:t>
      </w:r>
      <w:r w:rsidR="0008553D">
        <w:rPr>
          <w:sz w:val="23"/>
          <w:szCs w:val="23"/>
        </w:rPr>
        <w:t>a</w:t>
      </w:r>
      <w:r>
        <w:rPr>
          <w:sz w:val="23"/>
          <w:szCs w:val="23"/>
        </w:rPr>
        <w:t xml:space="preserve">warded May 2015.  Dissertation title:  </w:t>
      </w:r>
      <w:r w:rsidRPr="00BF17DC">
        <w:rPr>
          <w:sz w:val="23"/>
          <w:szCs w:val="23"/>
        </w:rPr>
        <w:t xml:space="preserve">Molecular Phylogenetics and Historical Biogeography of the tribe </w:t>
      </w:r>
      <w:proofErr w:type="spellStart"/>
      <w:r w:rsidRPr="00BF17DC">
        <w:rPr>
          <w:sz w:val="23"/>
          <w:szCs w:val="23"/>
        </w:rPr>
        <w:t>Chiococceae</w:t>
      </w:r>
      <w:proofErr w:type="spellEnd"/>
      <w:r w:rsidRPr="00BF17DC">
        <w:rPr>
          <w:sz w:val="23"/>
          <w:szCs w:val="23"/>
        </w:rPr>
        <w:t xml:space="preserve"> (</w:t>
      </w:r>
      <w:proofErr w:type="spellStart"/>
      <w:r w:rsidRPr="00BF17DC">
        <w:rPr>
          <w:sz w:val="23"/>
          <w:szCs w:val="23"/>
        </w:rPr>
        <w:t>Rubiaceae</w:t>
      </w:r>
      <w:proofErr w:type="spellEnd"/>
      <w:r>
        <w:rPr>
          <w:sz w:val="23"/>
          <w:szCs w:val="23"/>
        </w:rPr>
        <w:t>).  Note:  Sushil was originally Tim Motley’s student and finished with me after Motley’s death in 2013.</w:t>
      </w:r>
    </w:p>
    <w:p w14:paraId="3D718B74" w14:textId="77777777" w:rsidR="00563E3D" w:rsidRDefault="00563E3D" w:rsidP="00107BC3">
      <w:pPr>
        <w:rPr>
          <w:sz w:val="23"/>
          <w:szCs w:val="23"/>
        </w:rPr>
      </w:pPr>
    </w:p>
    <w:p w14:paraId="206B0567" w14:textId="7C93A3A5" w:rsidR="00107BC3" w:rsidRPr="0008553D" w:rsidRDefault="00107BC3" w:rsidP="00107BC3">
      <w:pPr>
        <w:rPr>
          <w:i/>
          <w:iCs/>
          <w:sz w:val="23"/>
          <w:szCs w:val="23"/>
        </w:rPr>
      </w:pPr>
      <w:r>
        <w:rPr>
          <w:sz w:val="23"/>
          <w:szCs w:val="23"/>
        </w:rPr>
        <w:t xml:space="preserve">Bolin, Jay F, PhD awarded December 2009. </w:t>
      </w:r>
      <w:r w:rsidRPr="00C42B03">
        <w:rPr>
          <w:sz w:val="23"/>
          <w:szCs w:val="23"/>
        </w:rPr>
        <w:t xml:space="preserve">Ecology and </w:t>
      </w:r>
      <w:r w:rsidR="00FF6970">
        <w:rPr>
          <w:sz w:val="23"/>
          <w:szCs w:val="23"/>
        </w:rPr>
        <w:t>M</w:t>
      </w:r>
      <w:r w:rsidRPr="00C42B03">
        <w:rPr>
          <w:sz w:val="23"/>
          <w:szCs w:val="23"/>
        </w:rPr>
        <w:t xml:space="preserve">olecular </w:t>
      </w:r>
      <w:r w:rsidR="00FF6970">
        <w:rPr>
          <w:sz w:val="23"/>
          <w:szCs w:val="23"/>
        </w:rPr>
        <w:t>S</w:t>
      </w:r>
      <w:r w:rsidRPr="00C42B03">
        <w:rPr>
          <w:sz w:val="23"/>
          <w:szCs w:val="23"/>
        </w:rPr>
        <w:t xml:space="preserve">ystematics of </w:t>
      </w:r>
      <w:proofErr w:type="spellStart"/>
      <w:r w:rsidRPr="00C42B03">
        <w:rPr>
          <w:i/>
          <w:iCs/>
          <w:sz w:val="23"/>
          <w:szCs w:val="23"/>
        </w:rPr>
        <w:t>Hydnora</w:t>
      </w:r>
      <w:proofErr w:type="spellEnd"/>
      <w:r w:rsidR="0008553D">
        <w:rPr>
          <w:i/>
          <w:iCs/>
          <w:sz w:val="23"/>
          <w:szCs w:val="23"/>
        </w:rPr>
        <w:t xml:space="preserve"> </w:t>
      </w:r>
      <w:r w:rsidRPr="00C42B03">
        <w:rPr>
          <w:sz w:val="23"/>
          <w:szCs w:val="23"/>
        </w:rPr>
        <w:t>(</w:t>
      </w:r>
      <w:proofErr w:type="spellStart"/>
      <w:r w:rsidRPr="00C42B03">
        <w:rPr>
          <w:sz w:val="23"/>
          <w:szCs w:val="23"/>
        </w:rPr>
        <w:t>Hydnoraceae</w:t>
      </w:r>
      <w:proofErr w:type="spellEnd"/>
      <w:r w:rsidRPr="00C42B03">
        <w:rPr>
          <w:sz w:val="23"/>
          <w:szCs w:val="23"/>
        </w:rPr>
        <w:t>) in southern Africa.</w:t>
      </w:r>
    </w:p>
    <w:p w14:paraId="2465882D" w14:textId="77777777" w:rsidR="00B93348" w:rsidRDefault="00B93348">
      <w:pPr>
        <w:jc w:val="center"/>
        <w:rPr>
          <w:sz w:val="23"/>
          <w:szCs w:val="23"/>
        </w:rPr>
      </w:pPr>
    </w:p>
    <w:p w14:paraId="6C4B8944" w14:textId="69022412" w:rsidR="00563E3D" w:rsidRDefault="00107BC3" w:rsidP="00107BC3">
      <w:pPr>
        <w:rPr>
          <w:i/>
          <w:sz w:val="23"/>
          <w:szCs w:val="23"/>
        </w:rPr>
      </w:pPr>
      <w:r>
        <w:rPr>
          <w:sz w:val="23"/>
          <w:szCs w:val="23"/>
        </w:rPr>
        <w:t xml:space="preserve">Khalid Al-Arid, PhD awarded December 2008.  Dissertation title: Microspore Wall Morphogenesis and </w:t>
      </w:r>
      <w:proofErr w:type="spellStart"/>
      <w:r>
        <w:rPr>
          <w:sz w:val="23"/>
          <w:szCs w:val="23"/>
        </w:rPr>
        <w:t>Orbicule</w:t>
      </w:r>
      <w:proofErr w:type="spellEnd"/>
      <w:r>
        <w:rPr>
          <w:sz w:val="23"/>
          <w:szCs w:val="23"/>
        </w:rPr>
        <w:t xml:space="preserve"> Ultrastructure of </w:t>
      </w:r>
      <w:proofErr w:type="spellStart"/>
      <w:r>
        <w:rPr>
          <w:i/>
          <w:sz w:val="23"/>
          <w:szCs w:val="23"/>
        </w:rPr>
        <w:t>Isoetes</w:t>
      </w:r>
      <w:proofErr w:type="spellEnd"/>
      <w:r>
        <w:rPr>
          <w:i/>
          <w:sz w:val="23"/>
          <w:szCs w:val="23"/>
        </w:rPr>
        <w:t xml:space="preserve">. </w:t>
      </w:r>
    </w:p>
    <w:p w14:paraId="58C59B6C" w14:textId="77777777" w:rsidR="00B93348" w:rsidRDefault="00B93348">
      <w:pPr>
        <w:pStyle w:val="Default"/>
        <w:rPr>
          <w:color w:val="auto"/>
        </w:rPr>
      </w:pPr>
    </w:p>
    <w:p w14:paraId="0095D66C" w14:textId="46416C74" w:rsidR="00B93348" w:rsidRDefault="00B93348" w:rsidP="0008553D">
      <w:pPr>
        <w:rPr>
          <w:sz w:val="23"/>
          <w:szCs w:val="23"/>
        </w:rPr>
      </w:pPr>
      <w:r>
        <w:rPr>
          <w:sz w:val="23"/>
          <w:szCs w:val="23"/>
        </w:rPr>
        <w:t xml:space="preserve">Emmanuel </w:t>
      </w:r>
      <w:proofErr w:type="spellStart"/>
      <w:r>
        <w:rPr>
          <w:sz w:val="23"/>
          <w:szCs w:val="23"/>
        </w:rPr>
        <w:t>Izaka</w:t>
      </w:r>
      <w:proofErr w:type="spellEnd"/>
      <w:r>
        <w:rPr>
          <w:sz w:val="23"/>
          <w:szCs w:val="23"/>
        </w:rPr>
        <w:t xml:space="preserve"> </w:t>
      </w:r>
      <w:proofErr w:type="spellStart"/>
      <w:r>
        <w:rPr>
          <w:sz w:val="23"/>
          <w:szCs w:val="23"/>
        </w:rPr>
        <w:t>Aigbokhan</w:t>
      </w:r>
      <w:proofErr w:type="spellEnd"/>
      <w:r>
        <w:rPr>
          <w:sz w:val="23"/>
          <w:szCs w:val="23"/>
        </w:rPr>
        <w:t xml:space="preserve">, PhD awarded May 1998. Dissertation title: Studies on the Biology of </w:t>
      </w:r>
      <w:r w:rsidRPr="00943CB3">
        <w:rPr>
          <w:rFonts w:ascii="BBFJHP+TimesNewRoman,Italic" w:hAnsi="BBFJHP+TimesNewRoman,Italic"/>
          <w:i/>
          <w:sz w:val="23"/>
          <w:szCs w:val="23"/>
        </w:rPr>
        <w:t>Striga aspera</w:t>
      </w:r>
      <w:r>
        <w:rPr>
          <w:rFonts w:ascii="BBFJHP+TimesNewRoman,Italic" w:hAnsi="BBFJHP+TimesNewRoman,Italic"/>
          <w:sz w:val="23"/>
          <w:szCs w:val="23"/>
        </w:rPr>
        <w:t xml:space="preserve"> </w:t>
      </w:r>
      <w:r>
        <w:rPr>
          <w:sz w:val="23"/>
          <w:szCs w:val="23"/>
        </w:rPr>
        <w:t xml:space="preserve">(Scrophulariaceae) in Nigeria. (Co-director with Dana Berner, International Institute of Tropical Agriculture). </w:t>
      </w:r>
    </w:p>
    <w:p w14:paraId="0F4F9C84" w14:textId="77777777" w:rsidR="00B93348" w:rsidRDefault="00B93348">
      <w:pPr>
        <w:ind w:firstLine="1"/>
        <w:rPr>
          <w:sz w:val="23"/>
          <w:szCs w:val="23"/>
        </w:rPr>
      </w:pPr>
    </w:p>
    <w:p w14:paraId="273DC455" w14:textId="77777777" w:rsidR="00107BC3" w:rsidRDefault="00107BC3" w:rsidP="00107BC3">
      <w:pPr>
        <w:ind w:firstLine="1"/>
        <w:rPr>
          <w:sz w:val="23"/>
          <w:szCs w:val="23"/>
        </w:rPr>
      </w:pPr>
      <w:r>
        <w:rPr>
          <w:sz w:val="23"/>
          <w:szCs w:val="23"/>
        </w:rPr>
        <w:t>Kamal-</w:t>
      </w:r>
      <w:proofErr w:type="spellStart"/>
      <w:r>
        <w:rPr>
          <w:sz w:val="23"/>
          <w:szCs w:val="23"/>
        </w:rPr>
        <w:t>eldin</w:t>
      </w:r>
      <w:proofErr w:type="spellEnd"/>
      <w:r>
        <w:rPr>
          <w:sz w:val="23"/>
          <w:szCs w:val="23"/>
        </w:rPr>
        <w:t xml:space="preserve"> Ibrahim Mohamed, PhD awarded May 1994. Dissertation title: Biosystematics and Diversification in the Genus </w:t>
      </w:r>
      <w:r w:rsidRPr="00943CB3">
        <w:rPr>
          <w:rFonts w:ascii="BBFJHP+TimesNewRoman,Italic" w:hAnsi="BBFJHP+TimesNewRoman,Italic"/>
          <w:i/>
          <w:sz w:val="23"/>
          <w:szCs w:val="23"/>
        </w:rPr>
        <w:t>Striga</w:t>
      </w:r>
      <w:r>
        <w:rPr>
          <w:rFonts w:ascii="BBFJHP+TimesNewRoman,Italic" w:hAnsi="BBFJHP+TimesNewRoman,Italic"/>
          <w:sz w:val="23"/>
          <w:szCs w:val="23"/>
        </w:rPr>
        <w:t xml:space="preserve"> </w:t>
      </w:r>
      <w:r>
        <w:rPr>
          <w:sz w:val="23"/>
          <w:szCs w:val="23"/>
        </w:rPr>
        <w:t xml:space="preserve">(Scrophulariaceae) in Africa. </w:t>
      </w:r>
    </w:p>
    <w:p w14:paraId="23DB96B5" w14:textId="77777777" w:rsidR="00B93348" w:rsidRDefault="00B93348">
      <w:pPr>
        <w:ind w:firstLine="1"/>
        <w:rPr>
          <w:sz w:val="23"/>
          <w:szCs w:val="23"/>
        </w:rPr>
      </w:pPr>
    </w:p>
    <w:p w14:paraId="13DA7585" w14:textId="4E835673" w:rsidR="007632BB" w:rsidRDefault="00B93348">
      <w:pPr>
        <w:ind w:firstLine="1"/>
        <w:jc w:val="center"/>
        <w:rPr>
          <w:sz w:val="23"/>
          <w:szCs w:val="23"/>
        </w:rPr>
      </w:pPr>
      <w:r>
        <w:rPr>
          <w:sz w:val="23"/>
          <w:szCs w:val="23"/>
        </w:rPr>
        <w:t>CURRENT MASTER</w:t>
      </w:r>
      <w:r>
        <w:rPr>
          <w:rFonts w:ascii="BBFJEO+CourierNewPSMT" w:hAnsi="BBFJEO+CourierNewPSMT"/>
          <w:sz w:val="23"/>
          <w:szCs w:val="23"/>
        </w:rPr>
        <w:t>’</w:t>
      </w:r>
      <w:r>
        <w:rPr>
          <w:sz w:val="23"/>
          <w:szCs w:val="23"/>
        </w:rPr>
        <w:t>S STUDENTS</w:t>
      </w:r>
    </w:p>
    <w:p w14:paraId="1F985CAF" w14:textId="3328766C" w:rsidR="009F5E1A" w:rsidRDefault="009F5E1A">
      <w:pPr>
        <w:ind w:firstLine="1"/>
        <w:jc w:val="center"/>
        <w:rPr>
          <w:sz w:val="23"/>
          <w:szCs w:val="23"/>
        </w:rPr>
      </w:pPr>
    </w:p>
    <w:p w14:paraId="3253E6B3" w14:textId="46F9EAB3" w:rsidR="009F5E1A" w:rsidRDefault="009F5E1A" w:rsidP="009F5E1A">
      <w:pPr>
        <w:ind w:firstLine="1"/>
        <w:rPr>
          <w:sz w:val="23"/>
          <w:szCs w:val="23"/>
        </w:rPr>
      </w:pPr>
      <w:r>
        <w:rPr>
          <w:sz w:val="23"/>
          <w:szCs w:val="23"/>
        </w:rPr>
        <w:t>Sarah Durham</w:t>
      </w:r>
    </w:p>
    <w:p w14:paraId="7CADB54F" w14:textId="15F2594A" w:rsidR="0008553D" w:rsidRDefault="0008553D" w:rsidP="009F5E1A">
      <w:pPr>
        <w:ind w:firstLine="1"/>
        <w:rPr>
          <w:sz w:val="23"/>
          <w:szCs w:val="23"/>
        </w:rPr>
      </w:pPr>
      <w:r>
        <w:rPr>
          <w:sz w:val="23"/>
          <w:szCs w:val="23"/>
        </w:rPr>
        <w:t>Lauren Heyd</w:t>
      </w:r>
    </w:p>
    <w:p w14:paraId="0D5817B8" w14:textId="2CC38A25" w:rsidR="00AF5E4A" w:rsidRDefault="00AF5E4A" w:rsidP="009F5E1A">
      <w:pPr>
        <w:ind w:firstLine="1"/>
        <w:rPr>
          <w:sz w:val="23"/>
          <w:szCs w:val="23"/>
        </w:rPr>
      </w:pPr>
      <w:r>
        <w:rPr>
          <w:sz w:val="23"/>
          <w:szCs w:val="23"/>
        </w:rPr>
        <w:t>John White</w:t>
      </w:r>
    </w:p>
    <w:p w14:paraId="649768A2" w14:textId="7A7050E6" w:rsidR="00F71658" w:rsidRDefault="00F71658" w:rsidP="009F5E1A">
      <w:pPr>
        <w:ind w:firstLine="1"/>
        <w:rPr>
          <w:sz w:val="23"/>
          <w:szCs w:val="23"/>
        </w:rPr>
      </w:pPr>
      <w:r>
        <w:rPr>
          <w:sz w:val="23"/>
          <w:szCs w:val="23"/>
        </w:rPr>
        <w:t>Nathan Teel</w:t>
      </w:r>
    </w:p>
    <w:p w14:paraId="4E5A2E37" w14:textId="77777777" w:rsidR="007F6DA2" w:rsidRDefault="007F6DA2" w:rsidP="00D07C4B"/>
    <w:p w14:paraId="6A6F591F" w14:textId="77777777" w:rsidR="00B93348" w:rsidRPr="002A07F6" w:rsidRDefault="00B93348">
      <w:pPr>
        <w:ind w:firstLine="1"/>
        <w:jc w:val="center"/>
      </w:pPr>
      <w:r w:rsidRPr="002A07F6">
        <w:t>MASTER</w:t>
      </w:r>
      <w:r w:rsidRPr="002A07F6">
        <w:rPr>
          <w:rFonts w:ascii="BBFJEO+CourierNewPSMT" w:hAnsi="BBFJEO+CourierNewPSMT"/>
        </w:rPr>
        <w:t>’</w:t>
      </w:r>
      <w:r w:rsidRPr="002A07F6">
        <w:t>S STUDENTS GRADUATED</w:t>
      </w:r>
    </w:p>
    <w:p w14:paraId="4CBAEDCD" w14:textId="77777777" w:rsidR="00B93348" w:rsidRPr="002A07F6" w:rsidRDefault="00B93348">
      <w:pPr>
        <w:ind w:firstLine="1"/>
        <w:jc w:val="center"/>
      </w:pPr>
    </w:p>
    <w:p w14:paraId="3A41AEC2" w14:textId="692D4AFC" w:rsidR="00B93348" w:rsidRDefault="00B93348">
      <w:r w:rsidRPr="002A07F6">
        <w:t>I estimate</w:t>
      </w:r>
      <w:r w:rsidR="004919CE" w:rsidRPr="002A07F6">
        <w:t xml:space="preserve"> twenty</w:t>
      </w:r>
      <w:r w:rsidR="00804684">
        <w:t>-five</w:t>
      </w:r>
      <w:r w:rsidR="002A07F6" w:rsidRPr="002A07F6">
        <w:t xml:space="preserve"> since arriving at the university</w:t>
      </w:r>
      <w:r w:rsidRPr="002A07F6">
        <w:t>.</w:t>
      </w:r>
    </w:p>
    <w:p w14:paraId="09A28B14" w14:textId="3BBE3676" w:rsidR="00D07C4B" w:rsidRDefault="00D07C4B"/>
    <w:p w14:paraId="1EF8F02B" w14:textId="1DCED448" w:rsidR="00D07C4B" w:rsidRDefault="00D07C4B" w:rsidP="00D07C4B">
      <w:pPr>
        <w:ind w:firstLine="1"/>
        <w:jc w:val="center"/>
      </w:pPr>
      <w:r>
        <w:t>UNDERGRADUATE RESEARCH STUDENTS</w:t>
      </w:r>
    </w:p>
    <w:p w14:paraId="22B28F92" w14:textId="373A9D78" w:rsidR="00D07C4B" w:rsidRDefault="00D07C4B" w:rsidP="00D07C4B">
      <w:pPr>
        <w:ind w:firstLine="1"/>
        <w:jc w:val="center"/>
      </w:pPr>
    </w:p>
    <w:p w14:paraId="727C0CCF" w14:textId="21634191" w:rsidR="002A07F6" w:rsidRDefault="009F5E1A" w:rsidP="00CE6FC9">
      <w:pPr>
        <w:ind w:firstLine="1"/>
      </w:pPr>
      <w:r>
        <w:t>Patric Carpenter</w:t>
      </w:r>
    </w:p>
    <w:p w14:paraId="77D7230D" w14:textId="7CE28DAA" w:rsidR="009F5E1A" w:rsidRDefault="009F5E1A" w:rsidP="00CE6FC9">
      <w:pPr>
        <w:ind w:firstLine="1"/>
      </w:pPr>
      <w:r>
        <w:t>Jessica Hamilton</w:t>
      </w:r>
    </w:p>
    <w:p w14:paraId="1A61A8C6" w14:textId="20B042D4" w:rsidR="009F5E1A" w:rsidRPr="002A07F6" w:rsidRDefault="00AF5E4A" w:rsidP="00CE6FC9">
      <w:pPr>
        <w:ind w:firstLine="1"/>
      </w:pPr>
      <w:r>
        <w:t>Christina Robbins</w:t>
      </w:r>
    </w:p>
    <w:p w14:paraId="04DA27CA" w14:textId="77777777" w:rsidR="00B93348" w:rsidRDefault="00B93348">
      <w:pPr>
        <w:jc w:val="center"/>
        <w:rPr>
          <w:sz w:val="32"/>
          <w:szCs w:val="32"/>
        </w:rPr>
      </w:pPr>
      <w:r>
        <w:rPr>
          <w:sz w:val="32"/>
          <w:szCs w:val="32"/>
        </w:rPr>
        <w:t xml:space="preserve">SERVICE </w:t>
      </w:r>
    </w:p>
    <w:p w14:paraId="403525A8" w14:textId="77777777" w:rsidR="00B93348" w:rsidRDefault="00B93348">
      <w:pPr>
        <w:jc w:val="center"/>
        <w:rPr>
          <w:sz w:val="32"/>
          <w:szCs w:val="32"/>
        </w:rPr>
      </w:pPr>
    </w:p>
    <w:p w14:paraId="51F27D7D" w14:textId="77777777" w:rsidR="00B93348" w:rsidRPr="002A07F6" w:rsidRDefault="00B93348">
      <w:pPr>
        <w:jc w:val="center"/>
        <w:rPr>
          <w:b/>
          <w:bCs/>
          <w:sz w:val="28"/>
          <w:szCs w:val="28"/>
        </w:rPr>
      </w:pPr>
      <w:r w:rsidRPr="002A07F6">
        <w:rPr>
          <w:b/>
          <w:bCs/>
          <w:sz w:val="28"/>
          <w:szCs w:val="28"/>
        </w:rPr>
        <w:t xml:space="preserve">UNIVERSITY SERVICE </w:t>
      </w:r>
    </w:p>
    <w:p w14:paraId="5EC50DFC" w14:textId="77777777" w:rsidR="00B93348" w:rsidRDefault="00B93348">
      <w:pPr>
        <w:jc w:val="center"/>
        <w:rPr>
          <w:rFonts w:ascii="BBFILA+TimesNewRoman,Bold" w:hAnsi="BBFILA+TimesNewRoman,Bold"/>
          <w:sz w:val="28"/>
          <w:szCs w:val="28"/>
        </w:rPr>
      </w:pPr>
    </w:p>
    <w:p w14:paraId="48B653C3" w14:textId="77777777" w:rsidR="00B93348" w:rsidRDefault="00B93348">
      <w:pPr>
        <w:rPr>
          <w:rFonts w:ascii="BBFJHP+TimesNewRoman,Italic" w:hAnsi="BBFJHP+TimesNewRoman,Italic"/>
          <w:u w:val="single"/>
        </w:rPr>
      </w:pPr>
      <w:r w:rsidRPr="002A07F6">
        <w:rPr>
          <w:rFonts w:ascii="BBFJHP+TimesNewRoman,Italic" w:hAnsi="BBFJHP+TimesNewRoman,Italic"/>
          <w:u w:val="single"/>
        </w:rPr>
        <w:t xml:space="preserve">Old Dominion University Herbarium </w:t>
      </w:r>
    </w:p>
    <w:p w14:paraId="6EAF2306" w14:textId="77777777" w:rsidR="002A07F6" w:rsidRPr="002A07F6" w:rsidRDefault="002A07F6">
      <w:pPr>
        <w:rPr>
          <w:rFonts w:ascii="BBFJHP+TimesNewRoman,Italic" w:hAnsi="BBFJHP+TimesNewRoman,Italic"/>
          <w:u w:val="single"/>
        </w:rPr>
      </w:pPr>
    </w:p>
    <w:p w14:paraId="15B84A2A" w14:textId="697C30F1" w:rsidR="00B93348" w:rsidRPr="002A07F6" w:rsidRDefault="00B93348">
      <w:r w:rsidRPr="002A07F6">
        <w:t xml:space="preserve">The herbarium is a museum of dried specimens documenting the flora of the region as well as being a repository for voucher specimens of faculty and student research. We currently have an estimated 30, 000 specimens. </w:t>
      </w:r>
      <w:r w:rsidR="00477AB3">
        <w:t xml:space="preserve"> Lisa Wallace assumed responsibility for this facility in 2017.</w:t>
      </w:r>
    </w:p>
    <w:p w14:paraId="5A01FD6E" w14:textId="77777777" w:rsidR="00B93348" w:rsidRDefault="00B93348">
      <w:pPr>
        <w:rPr>
          <w:sz w:val="23"/>
          <w:szCs w:val="23"/>
        </w:rPr>
      </w:pPr>
    </w:p>
    <w:p w14:paraId="19644C71" w14:textId="77777777" w:rsidR="00B93348" w:rsidRDefault="00B93348">
      <w:pPr>
        <w:rPr>
          <w:rFonts w:ascii="BBFJHP+TimesNewRoman,Italic" w:hAnsi="BBFJHP+TimesNewRoman,Italic"/>
          <w:sz w:val="23"/>
          <w:szCs w:val="23"/>
          <w:u w:val="single"/>
        </w:rPr>
      </w:pPr>
      <w:r>
        <w:rPr>
          <w:rFonts w:ascii="BBFJHP+TimesNewRoman,Italic" w:hAnsi="BBFJHP+TimesNewRoman,Italic"/>
          <w:sz w:val="23"/>
          <w:szCs w:val="23"/>
          <w:u w:val="single"/>
        </w:rPr>
        <w:t xml:space="preserve">Blackwater Ecologic Preserve </w:t>
      </w:r>
    </w:p>
    <w:p w14:paraId="1C045EA2" w14:textId="77777777" w:rsidR="002A07F6" w:rsidRDefault="002A07F6">
      <w:pPr>
        <w:rPr>
          <w:rFonts w:ascii="BBFJHP+TimesNewRoman,Italic" w:hAnsi="BBFJHP+TimesNewRoman,Italic"/>
          <w:sz w:val="23"/>
          <w:szCs w:val="23"/>
          <w:u w:val="single"/>
        </w:rPr>
      </w:pPr>
    </w:p>
    <w:p w14:paraId="37D5389C" w14:textId="28593DEC" w:rsidR="00B93348" w:rsidRDefault="00B93348">
      <w:pPr>
        <w:rPr>
          <w:sz w:val="23"/>
          <w:szCs w:val="23"/>
        </w:rPr>
      </w:pPr>
      <w:r>
        <w:rPr>
          <w:sz w:val="23"/>
          <w:szCs w:val="23"/>
        </w:rPr>
        <w:t xml:space="preserve">In response to awareness of the use of this property for teaching and research, Union Camp Corporation (now International Paper) gave 319 acres near Zuni, Virginia to Old Dominion University in 1984. I established this preserve as the Blackwater Ecologic Preserve. It is of immeasurable ecological value as the northernmost longleaf pine </w:t>
      </w:r>
      <w:r w:rsidR="00E8315D">
        <w:rPr>
          <w:sz w:val="23"/>
          <w:szCs w:val="23"/>
        </w:rPr>
        <w:t xml:space="preserve">community </w:t>
      </w:r>
      <w:r>
        <w:rPr>
          <w:sz w:val="23"/>
          <w:szCs w:val="23"/>
        </w:rPr>
        <w:t xml:space="preserve">and associated rare communities. Because of our efforts as well as other concerns, the Commonwealth purchased 400 acres of contiguous property. The last purchase by the state expanded the holding to over 1, 000 acres. Together, these two tracts are being managed and restored as the Zuni Pine Barrens. I am currently the manager of the preserve responsible for the development and execution of management and monitoring plans, coordination with state and private partners, and overseeing the general use of the property. </w:t>
      </w:r>
    </w:p>
    <w:p w14:paraId="09E97CEF" w14:textId="77777777" w:rsidR="00B93348" w:rsidRDefault="00B93348">
      <w:pPr>
        <w:rPr>
          <w:sz w:val="23"/>
          <w:szCs w:val="23"/>
        </w:rPr>
      </w:pPr>
    </w:p>
    <w:p w14:paraId="5D6AA282" w14:textId="77777777" w:rsidR="00B93348" w:rsidRDefault="00B93348">
      <w:pPr>
        <w:ind w:firstLine="1"/>
        <w:rPr>
          <w:sz w:val="23"/>
          <w:szCs w:val="23"/>
          <w:u w:val="single"/>
        </w:rPr>
      </w:pPr>
      <w:r>
        <w:rPr>
          <w:rFonts w:ascii="BBFJHP+TimesNewRoman,Italic" w:hAnsi="BBFJHP+TimesNewRoman,Italic"/>
          <w:sz w:val="23"/>
          <w:szCs w:val="23"/>
          <w:u w:val="single"/>
        </w:rPr>
        <w:t>Master of Science in Biology with Wetland Concentration</w:t>
      </w:r>
      <w:r>
        <w:rPr>
          <w:sz w:val="23"/>
          <w:szCs w:val="23"/>
          <w:u w:val="single"/>
        </w:rPr>
        <w:t xml:space="preserve">. </w:t>
      </w:r>
    </w:p>
    <w:p w14:paraId="5EE92C37" w14:textId="77777777" w:rsidR="00B93348" w:rsidRDefault="00B93348">
      <w:pPr>
        <w:pStyle w:val="Default"/>
        <w:rPr>
          <w:color w:val="auto"/>
        </w:rPr>
      </w:pPr>
    </w:p>
    <w:p w14:paraId="325235C3" w14:textId="497CFAED" w:rsidR="00B93348" w:rsidRDefault="00B93348">
      <w:pPr>
        <w:rPr>
          <w:sz w:val="23"/>
          <w:szCs w:val="23"/>
        </w:rPr>
      </w:pPr>
      <w:r>
        <w:rPr>
          <w:sz w:val="23"/>
          <w:szCs w:val="23"/>
        </w:rPr>
        <w:t xml:space="preserve">Prompted by local wetland professionals, I suggested the establishment of a distinct emphasis in a non-thesis master's degree for wetland biology and have served as the program director since its inception in 1996. This involves mainly answering queries, advising students, and promoting the program. </w:t>
      </w:r>
      <w:r w:rsidR="00326DE2">
        <w:rPr>
          <w:sz w:val="23"/>
          <w:szCs w:val="23"/>
        </w:rPr>
        <w:t>This program was dropped as a separate degree line</w:t>
      </w:r>
      <w:r w:rsidR="00B67401">
        <w:rPr>
          <w:sz w:val="23"/>
          <w:szCs w:val="23"/>
        </w:rPr>
        <w:t xml:space="preserve"> 2018</w:t>
      </w:r>
      <w:r w:rsidR="00326DE2">
        <w:rPr>
          <w:sz w:val="23"/>
          <w:szCs w:val="23"/>
        </w:rPr>
        <w:t>.</w:t>
      </w:r>
    </w:p>
    <w:p w14:paraId="16E55661" w14:textId="77777777" w:rsidR="00B93348" w:rsidRDefault="00B93348">
      <w:pPr>
        <w:rPr>
          <w:sz w:val="23"/>
          <w:szCs w:val="23"/>
        </w:rPr>
      </w:pPr>
    </w:p>
    <w:p w14:paraId="772F8739" w14:textId="329DCA9B" w:rsidR="00B93348" w:rsidRDefault="00B93348">
      <w:pPr>
        <w:rPr>
          <w:rFonts w:ascii="BBFJHP+TimesNewRoman,Italic" w:hAnsi="BBFJHP+TimesNewRoman,Italic"/>
          <w:sz w:val="23"/>
          <w:szCs w:val="23"/>
          <w:u w:val="single"/>
        </w:rPr>
      </w:pPr>
      <w:r>
        <w:rPr>
          <w:rFonts w:ascii="BBFJHP+TimesNewRoman,Italic" w:hAnsi="BBFJHP+TimesNewRoman,Italic"/>
          <w:sz w:val="23"/>
          <w:szCs w:val="23"/>
          <w:u w:val="single"/>
        </w:rPr>
        <w:t>University Organizations and Committees</w:t>
      </w:r>
      <w:r w:rsidR="00E8315D">
        <w:rPr>
          <w:rFonts w:ascii="BBFJHP+TimesNewRoman,Italic" w:hAnsi="BBFJHP+TimesNewRoman,Italic"/>
          <w:sz w:val="23"/>
          <w:szCs w:val="23"/>
          <w:u w:val="single"/>
        </w:rPr>
        <w:t xml:space="preserve"> 2014-present</w:t>
      </w:r>
      <w:r>
        <w:rPr>
          <w:rFonts w:ascii="BBFJHP+TimesNewRoman,Italic" w:hAnsi="BBFJHP+TimesNewRoman,Italic"/>
          <w:sz w:val="23"/>
          <w:szCs w:val="23"/>
          <w:u w:val="single"/>
        </w:rPr>
        <w:t xml:space="preserve"> </w:t>
      </w:r>
    </w:p>
    <w:p w14:paraId="75639A8D" w14:textId="77777777" w:rsidR="00B93348" w:rsidRDefault="00B93348">
      <w:pPr>
        <w:rPr>
          <w:rFonts w:ascii="BBFJHP+TimesNewRoman,Italic" w:hAnsi="BBFJHP+TimesNewRoman,Italic"/>
          <w:sz w:val="23"/>
          <w:szCs w:val="23"/>
          <w:u w:val="single"/>
        </w:rPr>
      </w:pPr>
    </w:p>
    <w:p w14:paraId="2199CAFC" w14:textId="77777777" w:rsidR="00B93348" w:rsidRDefault="00B93348">
      <w:pPr>
        <w:rPr>
          <w:sz w:val="23"/>
          <w:szCs w:val="23"/>
        </w:rPr>
      </w:pPr>
      <w:r>
        <w:rPr>
          <w:sz w:val="23"/>
          <w:szCs w:val="23"/>
        </w:rPr>
        <w:t xml:space="preserve">Faculty Advisor, InterVarsity Christian Fellowship </w:t>
      </w:r>
    </w:p>
    <w:p w14:paraId="240CE77C" w14:textId="77777777" w:rsidR="00B93348" w:rsidRDefault="00B93348">
      <w:pPr>
        <w:rPr>
          <w:sz w:val="23"/>
          <w:szCs w:val="23"/>
        </w:rPr>
      </w:pPr>
      <w:r>
        <w:rPr>
          <w:sz w:val="23"/>
          <w:szCs w:val="23"/>
        </w:rPr>
        <w:t>Faculty Advisor, Global Student Friendship</w:t>
      </w:r>
    </w:p>
    <w:p w14:paraId="1E1953E5" w14:textId="7DC741F0" w:rsidR="00B93348" w:rsidRDefault="00B93348">
      <w:pPr>
        <w:rPr>
          <w:sz w:val="23"/>
          <w:szCs w:val="23"/>
        </w:rPr>
      </w:pPr>
      <w:r>
        <w:rPr>
          <w:sz w:val="23"/>
          <w:szCs w:val="23"/>
        </w:rPr>
        <w:t xml:space="preserve">Faculty Advisor, </w:t>
      </w:r>
      <w:r w:rsidR="00DB6486">
        <w:rPr>
          <w:sz w:val="23"/>
          <w:szCs w:val="23"/>
        </w:rPr>
        <w:t>Botanical Society of America</w:t>
      </w:r>
    </w:p>
    <w:p w14:paraId="33B8F498" w14:textId="49528182" w:rsidR="00333CE9" w:rsidRDefault="00333CE9">
      <w:pPr>
        <w:rPr>
          <w:sz w:val="23"/>
          <w:szCs w:val="23"/>
        </w:rPr>
      </w:pPr>
      <w:r>
        <w:rPr>
          <w:sz w:val="23"/>
          <w:szCs w:val="23"/>
        </w:rPr>
        <w:t>Faculty Senate 2011-</w:t>
      </w:r>
      <w:r w:rsidR="00B96E5B">
        <w:rPr>
          <w:sz w:val="23"/>
          <w:szCs w:val="23"/>
        </w:rPr>
        <w:t>2014</w:t>
      </w:r>
    </w:p>
    <w:p w14:paraId="5CBEFB25" w14:textId="2585EB81" w:rsidR="0020577C" w:rsidRDefault="0020577C">
      <w:pPr>
        <w:rPr>
          <w:sz w:val="23"/>
          <w:szCs w:val="23"/>
        </w:rPr>
      </w:pPr>
      <w:r>
        <w:rPr>
          <w:sz w:val="23"/>
          <w:szCs w:val="23"/>
        </w:rPr>
        <w:t xml:space="preserve">Faculty Senate Committee F </w:t>
      </w:r>
      <w:r w:rsidR="00DB6486">
        <w:rPr>
          <w:sz w:val="23"/>
          <w:szCs w:val="23"/>
        </w:rPr>
        <w:t xml:space="preserve">(Tenure) </w:t>
      </w:r>
      <w:r w:rsidR="00D54172">
        <w:rPr>
          <w:sz w:val="23"/>
          <w:szCs w:val="23"/>
        </w:rPr>
        <w:t xml:space="preserve">2012-present (Chair </w:t>
      </w:r>
      <w:r w:rsidR="00DB6486">
        <w:rPr>
          <w:sz w:val="23"/>
          <w:szCs w:val="23"/>
        </w:rPr>
        <w:t>2012-</w:t>
      </w:r>
      <w:r w:rsidR="00D54172">
        <w:rPr>
          <w:sz w:val="23"/>
          <w:szCs w:val="23"/>
        </w:rPr>
        <w:t>2014)</w:t>
      </w:r>
    </w:p>
    <w:p w14:paraId="598C3CBE" w14:textId="26B23E6A" w:rsidR="00333CE9" w:rsidRDefault="00333CE9">
      <w:pPr>
        <w:rPr>
          <w:sz w:val="23"/>
          <w:szCs w:val="23"/>
        </w:rPr>
      </w:pPr>
      <w:r>
        <w:rPr>
          <w:sz w:val="23"/>
          <w:szCs w:val="23"/>
        </w:rPr>
        <w:t>College of Sciences Promotion and Tenure Committee 2011-</w:t>
      </w:r>
      <w:r w:rsidR="00D54172">
        <w:rPr>
          <w:sz w:val="23"/>
          <w:szCs w:val="23"/>
        </w:rPr>
        <w:t>2014</w:t>
      </w:r>
      <w:r>
        <w:rPr>
          <w:sz w:val="23"/>
          <w:szCs w:val="23"/>
        </w:rPr>
        <w:t xml:space="preserve"> (Chair, 2012-201</w:t>
      </w:r>
      <w:r w:rsidR="00062864">
        <w:rPr>
          <w:sz w:val="23"/>
          <w:szCs w:val="23"/>
        </w:rPr>
        <w:t>4</w:t>
      </w:r>
      <w:r>
        <w:rPr>
          <w:sz w:val="23"/>
          <w:szCs w:val="23"/>
        </w:rPr>
        <w:t>)</w:t>
      </w:r>
    </w:p>
    <w:p w14:paraId="199A4DB3" w14:textId="01DF0DD0" w:rsidR="00DB6486" w:rsidRDefault="00DB6486">
      <w:pPr>
        <w:rPr>
          <w:sz w:val="23"/>
          <w:szCs w:val="23"/>
        </w:rPr>
      </w:pPr>
      <w:r>
        <w:rPr>
          <w:sz w:val="23"/>
          <w:szCs w:val="23"/>
        </w:rPr>
        <w:t>Eminent Scholars Committee 2013-</w:t>
      </w:r>
      <w:r w:rsidR="00C0591B">
        <w:rPr>
          <w:sz w:val="23"/>
          <w:szCs w:val="23"/>
        </w:rPr>
        <w:t>2014</w:t>
      </w:r>
    </w:p>
    <w:p w14:paraId="14A21E92" w14:textId="3FB3845B" w:rsidR="0020577C" w:rsidRDefault="0020577C">
      <w:pPr>
        <w:rPr>
          <w:sz w:val="23"/>
          <w:szCs w:val="23"/>
        </w:rPr>
      </w:pPr>
      <w:r>
        <w:rPr>
          <w:sz w:val="23"/>
          <w:szCs w:val="23"/>
        </w:rPr>
        <w:t>University Promotion and Tenure Committee 2012-</w:t>
      </w:r>
      <w:r w:rsidR="00062864">
        <w:rPr>
          <w:sz w:val="23"/>
          <w:szCs w:val="23"/>
        </w:rPr>
        <w:t>2014</w:t>
      </w:r>
    </w:p>
    <w:p w14:paraId="4BC7C940" w14:textId="5F6ADAD8" w:rsidR="00DB6486" w:rsidRDefault="00DB6486">
      <w:pPr>
        <w:rPr>
          <w:sz w:val="23"/>
          <w:szCs w:val="23"/>
        </w:rPr>
      </w:pPr>
      <w:r>
        <w:rPr>
          <w:sz w:val="23"/>
          <w:szCs w:val="23"/>
        </w:rPr>
        <w:t>Inst</w:t>
      </w:r>
      <w:r w:rsidR="00D54172">
        <w:rPr>
          <w:sz w:val="23"/>
          <w:szCs w:val="23"/>
        </w:rPr>
        <w:t xml:space="preserve">itutional Advancement Committee, Board of Visitors </w:t>
      </w:r>
      <w:r>
        <w:rPr>
          <w:sz w:val="23"/>
          <w:szCs w:val="23"/>
        </w:rPr>
        <w:t>2013-</w:t>
      </w:r>
      <w:r w:rsidR="00D54172">
        <w:rPr>
          <w:sz w:val="23"/>
          <w:szCs w:val="23"/>
        </w:rPr>
        <w:t>2014</w:t>
      </w:r>
      <w:r>
        <w:rPr>
          <w:sz w:val="23"/>
          <w:szCs w:val="23"/>
        </w:rPr>
        <w:t xml:space="preserve"> </w:t>
      </w:r>
    </w:p>
    <w:p w14:paraId="18BCDD14" w14:textId="033A7CC7" w:rsidR="00BF17DC" w:rsidRDefault="00BF17DC">
      <w:pPr>
        <w:rPr>
          <w:sz w:val="23"/>
          <w:szCs w:val="23"/>
        </w:rPr>
      </w:pPr>
      <w:r w:rsidRPr="00BF17DC">
        <w:rPr>
          <w:sz w:val="23"/>
          <w:szCs w:val="23"/>
        </w:rPr>
        <w:t>Faculty &amp; Administrator Advisory Council for International Student Success</w:t>
      </w:r>
      <w:r>
        <w:rPr>
          <w:sz w:val="23"/>
          <w:szCs w:val="23"/>
        </w:rPr>
        <w:t xml:space="preserve"> 2015-</w:t>
      </w:r>
    </w:p>
    <w:p w14:paraId="75D1901E" w14:textId="4F2AB2C6" w:rsidR="006A3DA4" w:rsidRDefault="006A3DA4">
      <w:pPr>
        <w:rPr>
          <w:sz w:val="23"/>
          <w:szCs w:val="23"/>
        </w:rPr>
      </w:pPr>
      <w:r>
        <w:rPr>
          <w:sz w:val="23"/>
          <w:szCs w:val="23"/>
        </w:rPr>
        <w:t>First Class Freshman orientation 2016-</w:t>
      </w:r>
      <w:r w:rsidR="002560F7">
        <w:rPr>
          <w:sz w:val="23"/>
          <w:szCs w:val="23"/>
        </w:rPr>
        <w:t>2019</w:t>
      </w:r>
    </w:p>
    <w:p w14:paraId="38749FDA" w14:textId="77777777" w:rsidR="00B93348" w:rsidRDefault="00B93348">
      <w:pPr>
        <w:rPr>
          <w:sz w:val="23"/>
          <w:szCs w:val="23"/>
        </w:rPr>
      </w:pPr>
    </w:p>
    <w:p w14:paraId="6D2544CF" w14:textId="78CBAE14" w:rsidR="00B93348" w:rsidRPr="00192878" w:rsidRDefault="00B93348">
      <w:pPr>
        <w:jc w:val="center"/>
        <w:rPr>
          <w:b/>
          <w:sz w:val="28"/>
          <w:szCs w:val="28"/>
        </w:rPr>
      </w:pPr>
      <w:r w:rsidRPr="00192878">
        <w:rPr>
          <w:b/>
          <w:sz w:val="28"/>
          <w:szCs w:val="28"/>
        </w:rPr>
        <w:t xml:space="preserve">PROFESSIONAL SERVICE </w:t>
      </w:r>
      <w:r w:rsidR="0020577C">
        <w:rPr>
          <w:b/>
          <w:sz w:val="28"/>
          <w:szCs w:val="28"/>
        </w:rPr>
        <w:t xml:space="preserve"> </w:t>
      </w:r>
    </w:p>
    <w:p w14:paraId="49CDB881" w14:textId="77777777" w:rsidR="00B93348" w:rsidRDefault="00B93348">
      <w:pPr>
        <w:jc w:val="center"/>
        <w:rPr>
          <w:sz w:val="32"/>
          <w:szCs w:val="32"/>
        </w:rPr>
      </w:pPr>
    </w:p>
    <w:p w14:paraId="742BF7B7" w14:textId="64E97099" w:rsidR="00B93348" w:rsidRDefault="00B93348">
      <w:pPr>
        <w:rPr>
          <w:rFonts w:ascii="BBFJHP+TimesNewRoman,Italic" w:hAnsi="BBFJHP+TimesNewRoman,Italic"/>
          <w:sz w:val="23"/>
          <w:szCs w:val="23"/>
        </w:rPr>
      </w:pPr>
      <w:r>
        <w:rPr>
          <w:rFonts w:ascii="BBFJHP+TimesNewRoman,Italic" w:hAnsi="BBFJHP+TimesNewRoman,Italic"/>
          <w:sz w:val="23"/>
          <w:szCs w:val="23"/>
        </w:rPr>
        <w:t xml:space="preserve">GRANT PROPOSAL REVIEWS </w:t>
      </w:r>
    </w:p>
    <w:p w14:paraId="55CB12ED" w14:textId="14559E73" w:rsidR="0020577C" w:rsidRDefault="00B93348" w:rsidP="0020577C">
      <w:pPr>
        <w:rPr>
          <w:sz w:val="23"/>
          <w:szCs w:val="23"/>
        </w:rPr>
      </w:pPr>
      <w:r>
        <w:rPr>
          <w:sz w:val="23"/>
          <w:szCs w:val="23"/>
        </w:rPr>
        <w:t>National Science Foundation</w:t>
      </w:r>
    </w:p>
    <w:p w14:paraId="33AC527B" w14:textId="179223B1" w:rsidR="00032C8E" w:rsidRDefault="00032C8E" w:rsidP="0020577C">
      <w:pPr>
        <w:rPr>
          <w:sz w:val="23"/>
          <w:szCs w:val="23"/>
        </w:rPr>
      </w:pPr>
      <w:r>
        <w:rPr>
          <w:sz w:val="23"/>
          <w:szCs w:val="23"/>
        </w:rPr>
        <w:t>Society of Herbarium Curators</w:t>
      </w:r>
    </w:p>
    <w:p w14:paraId="6309144D" w14:textId="77777777" w:rsidR="00B93348" w:rsidRDefault="00B93348">
      <w:pPr>
        <w:rPr>
          <w:sz w:val="23"/>
          <w:szCs w:val="23"/>
        </w:rPr>
      </w:pPr>
    </w:p>
    <w:p w14:paraId="6E5CC5A1" w14:textId="0EB83E37" w:rsidR="00B93348" w:rsidRDefault="00B93348">
      <w:pPr>
        <w:rPr>
          <w:rFonts w:ascii="BBFJHP+TimesNewRoman,Italic" w:hAnsi="BBFJHP+TimesNewRoman,Italic"/>
          <w:sz w:val="23"/>
          <w:szCs w:val="23"/>
        </w:rPr>
      </w:pPr>
      <w:r>
        <w:rPr>
          <w:rFonts w:ascii="BBFJHP+TimesNewRoman,Italic" w:hAnsi="BBFJHP+TimesNewRoman,Italic"/>
          <w:sz w:val="23"/>
          <w:szCs w:val="23"/>
        </w:rPr>
        <w:t>JOURNAL MANUSCRIPT REVIEWS</w:t>
      </w:r>
      <w:r w:rsidR="0020577C">
        <w:rPr>
          <w:rFonts w:ascii="BBFJHP+TimesNewRoman,Italic" w:hAnsi="BBFJHP+TimesNewRoman,Italic"/>
          <w:sz w:val="23"/>
          <w:szCs w:val="23"/>
        </w:rPr>
        <w:t xml:space="preserve"> </w:t>
      </w:r>
      <w:r w:rsidR="007F6DA2">
        <w:rPr>
          <w:rFonts w:ascii="BBFJHP+TimesNewRoman,Italic" w:hAnsi="BBFJHP+TimesNewRoman,Italic"/>
          <w:sz w:val="23"/>
          <w:szCs w:val="23"/>
        </w:rPr>
        <w:t xml:space="preserve"> </w:t>
      </w:r>
    </w:p>
    <w:p w14:paraId="0A742F32" w14:textId="2DD701F4" w:rsidR="00D54172" w:rsidRDefault="00D54172">
      <w:pPr>
        <w:rPr>
          <w:rFonts w:ascii="BBFJHP+TimesNewRoman,Italic" w:hAnsi="BBFJHP+TimesNewRoman,Italic"/>
          <w:sz w:val="23"/>
          <w:szCs w:val="23"/>
        </w:rPr>
      </w:pPr>
      <w:r>
        <w:rPr>
          <w:rFonts w:ascii="BBFJHP+TimesNewRoman,Italic" w:hAnsi="BBFJHP+TimesNewRoman,Italic"/>
          <w:sz w:val="23"/>
          <w:szCs w:val="23"/>
        </w:rPr>
        <w:t>American Fern Journal</w:t>
      </w:r>
    </w:p>
    <w:p w14:paraId="2C72CBD4" w14:textId="473E97C0" w:rsidR="006A3DA4" w:rsidRDefault="006A3DA4">
      <w:pPr>
        <w:rPr>
          <w:rFonts w:ascii="BBFJHP+TimesNewRoman,Italic" w:hAnsi="BBFJHP+TimesNewRoman,Italic"/>
          <w:sz w:val="23"/>
          <w:szCs w:val="23"/>
        </w:rPr>
      </w:pPr>
      <w:r>
        <w:rPr>
          <w:rFonts w:ascii="BBFJHP+TimesNewRoman,Italic" w:hAnsi="BBFJHP+TimesNewRoman,Italic"/>
          <w:sz w:val="23"/>
          <w:szCs w:val="23"/>
        </w:rPr>
        <w:t>Applications in Plant Science</w:t>
      </w:r>
    </w:p>
    <w:p w14:paraId="2B6ED816" w14:textId="3A4E8C70" w:rsidR="0020577C" w:rsidRDefault="0020577C">
      <w:pPr>
        <w:rPr>
          <w:rFonts w:ascii="BBFJHP+TimesNewRoman,Italic" w:hAnsi="BBFJHP+TimesNewRoman,Italic"/>
          <w:sz w:val="23"/>
          <w:szCs w:val="23"/>
        </w:rPr>
      </w:pPr>
      <w:r>
        <w:rPr>
          <w:rFonts w:ascii="BBFJHP+TimesNewRoman,Italic" w:hAnsi="BBFJHP+TimesNewRoman,Italic"/>
          <w:sz w:val="23"/>
          <w:szCs w:val="23"/>
        </w:rPr>
        <w:t>Annals of Botany</w:t>
      </w:r>
    </w:p>
    <w:p w14:paraId="726E8831" w14:textId="222BBB8A" w:rsidR="002560F7" w:rsidRDefault="002560F7">
      <w:pPr>
        <w:rPr>
          <w:rFonts w:ascii="BBFJHP+TimesNewRoman,Italic" w:hAnsi="BBFJHP+TimesNewRoman,Italic"/>
          <w:sz w:val="23"/>
          <w:szCs w:val="23"/>
        </w:rPr>
      </w:pPr>
      <w:r>
        <w:rPr>
          <w:rFonts w:ascii="BBFJHP+TimesNewRoman,Italic" w:hAnsi="BBFJHP+TimesNewRoman,Italic"/>
          <w:sz w:val="23"/>
          <w:szCs w:val="23"/>
        </w:rPr>
        <w:t>Botanical Review</w:t>
      </w:r>
    </w:p>
    <w:p w14:paraId="207B35BB" w14:textId="31C91695" w:rsidR="00D54172" w:rsidRDefault="00D54172">
      <w:pPr>
        <w:rPr>
          <w:rFonts w:ascii="BBFJHP+TimesNewRoman,Italic" w:hAnsi="BBFJHP+TimesNewRoman,Italic"/>
          <w:sz w:val="23"/>
          <w:szCs w:val="23"/>
        </w:rPr>
      </w:pPr>
      <w:r>
        <w:rPr>
          <w:rFonts w:ascii="BBFJHP+TimesNewRoman,Italic" w:hAnsi="BBFJHP+TimesNewRoman,Italic"/>
          <w:sz w:val="23"/>
          <w:szCs w:val="23"/>
        </w:rPr>
        <w:t>Castanea</w:t>
      </w:r>
    </w:p>
    <w:p w14:paraId="7B5CF3E3" w14:textId="5EF2E672" w:rsidR="00D54172" w:rsidRDefault="00D54172">
      <w:pPr>
        <w:rPr>
          <w:rFonts w:ascii="BBFJHP+TimesNewRoman,Italic" w:hAnsi="BBFJHP+TimesNewRoman,Italic"/>
          <w:sz w:val="23"/>
          <w:szCs w:val="23"/>
        </w:rPr>
      </w:pPr>
      <w:r>
        <w:rPr>
          <w:rFonts w:ascii="BBFJHP+TimesNewRoman,Italic" w:hAnsi="BBFJHP+TimesNewRoman,Italic"/>
          <w:sz w:val="23"/>
          <w:szCs w:val="23"/>
        </w:rPr>
        <w:t>Journal of Tropical Forest Science</w:t>
      </w:r>
    </w:p>
    <w:p w14:paraId="21A90ABA" w14:textId="6D0D45E7" w:rsidR="00495B69" w:rsidRDefault="00495B69">
      <w:pPr>
        <w:rPr>
          <w:sz w:val="23"/>
          <w:szCs w:val="23"/>
        </w:rPr>
      </w:pPr>
      <w:r>
        <w:rPr>
          <w:sz w:val="23"/>
          <w:szCs w:val="23"/>
        </w:rPr>
        <w:t>Molecular Phylogenetics and Evolution</w:t>
      </w:r>
    </w:p>
    <w:p w14:paraId="04C8DF96" w14:textId="0CF17A54" w:rsidR="0020577C" w:rsidRDefault="00495B69">
      <w:pPr>
        <w:rPr>
          <w:sz w:val="23"/>
          <w:szCs w:val="23"/>
        </w:rPr>
      </w:pPr>
      <w:proofErr w:type="spellStart"/>
      <w:r>
        <w:rPr>
          <w:sz w:val="23"/>
          <w:szCs w:val="23"/>
        </w:rPr>
        <w:t>Phytotaxa</w:t>
      </w:r>
      <w:proofErr w:type="spellEnd"/>
    </w:p>
    <w:p w14:paraId="26EEA057" w14:textId="34194161" w:rsidR="00D07C4B" w:rsidRDefault="00D07C4B">
      <w:pPr>
        <w:rPr>
          <w:sz w:val="23"/>
          <w:szCs w:val="23"/>
        </w:rPr>
      </w:pPr>
      <w:proofErr w:type="spellStart"/>
      <w:r>
        <w:rPr>
          <w:sz w:val="23"/>
          <w:szCs w:val="23"/>
        </w:rPr>
        <w:t>PhytoKeys</w:t>
      </w:r>
      <w:proofErr w:type="spellEnd"/>
    </w:p>
    <w:p w14:paraId="47EDEBD9" w14:textId="7ACECB8C" w:rsidR="002560F7" w:rsidRDefault="002560F7">
      <w:pPr>
        <w:rPr>
          <w:sz w:val="23"/>
          <w:szCs w:val="23"/>
        </w:rPr>
      </w:pPr>
      <w:r>
        <w:rPr>
          <w:sz w:val="23"/>
          <w:szCs w:val="23"/>
        </w:rPr>
        <w:t>Plant Physiology</w:t>
      </w:r>
    </w:p>
    <w:p w14:paraId="6A63B69D" w14:textId="5564BA8D" w:rsidR="00032C8E" w:rsidRDefault="00032C8E">
      <w:pPr>
        <w:rPr>
          <w:sz w:val="23"/>
          <w:szCs w:val="23"/>
        </w:rPr>
      </w:pPr>
      <w:r>
        <w:rPr>
          <w:sz w:val="23"/>
          <w:szCs w:val="23"/>
        </w:rPr>
        <w:t>Plants, People, Planet</w:t>
      </w:r>
    </w:p>
    <w:p w14:paraId="4D3787F1" w14:textId="6666F8B9" w:rsidR="007F6DA2" w:rsidRDefault="007F6DA2">
      <w:pPr>
        <w:rPr>
          <w:sz w:val="23"/>
          <w:szCs w:val="23"/>
        </w:rPr>
      </w:pPr>
      <w:r>
        <w:rPr>
          <w:sz w:val="23"/>
          <w:szCs w:val="23"/>
        </w:rPr>
        <w:t>PLOS One</w:t>
      </w:r>
    </w:p>
    <w:p w14:paraId="4CC5D70A" w14:textId="5CD78448" w:rsidR="002A07F6" w:rsidRDefault="002A07F6">
      <w:pPr>
        <w:rPr>
          <w:sz w:val="23"/>
          <w:szCs w:val="23"/>
        </w:rPr>
      </w:pPr>
      <w:r>
        <w:rPr>
          <w:sz w:val="23"/>
          <w:szCs w:val="23"/>
        </w:rPr>
        <w:t>South African Journal of Botany</w:t>
      </w:r>
    </w:p>
    <w:p w14:paraId="734C9BCE" w14:textId="5D0224BF" w:rsidR="002A07F6" w:rsidRDefault="002A07F6">
      <w:pPr>
        <w:rPr>
          <w:sz w:val="23"/>
          <w:szCs w:val="23"/>
        </w:rPr>
      </w:pPr>
      <w:r>
        <w:rPr>
          <w:sz w:val="23"/>
          <w:szCs w:val="23"/>
        </w:rPr>
        <w:t>Systematic Botany</w:t>
      </w:r>
    </w:p>
    <w:p w14:paraId="415427D9" w14:textId="54897C2F" w:rsidR="0020577C" w:rsidRDefault="0020577C">
      <w:pPr>
        <w:rPr>
          <w:sz w:val="23"/>
          <w:szCs w:val="23"/>
        </w:rPr>
      </w:pPr>
      <w:r>
        <w:rPr>
          <w:sz w:val="23"/>
          <w:szCs w:val="23"/>
        </w:rPr>
        <w:t>Weed Research</w:t>
      </w:r>
    </w:p>
    <w:p w14:paraId="1E2CFD2E" w14:textId="77777777" w:rsidR="0020577C" w:rsidRDefault="0020577C">
      <w:pPr>
        <w:rPr>
          <w:sz w:val="23"/>
          <w:szCs w:val="23"/>
        </w:rPr>
      </w:pPr>
    </w:p>
    <w:p w14:paraId="3EF99A4A" w14:textId="0CD07DC1" w:rsidR="0020577C" w:rsidRDefault="0020577C">
      <w:pPr>
        <w:rPr>
          <w:sz w:val="23"/>
          <w:szCs w:val="23"/>
        </w:rPr>
      </w:pPr>
      <w:r>
        <w:rPr>
          <w:sz w:val="23"/>
          <w:szCs w:val="23"/>
        </w:rPr>
        <w:t xml:space="preserve">PUBLISHER’S REVIEWS </w:t>
      </w:r>
      <w:r w:rsidR="009531FF">
        <w:rPr>
          <w:rFonts w:ascii="BBFJHP+TimesNewRoman,Italic" w:hAnsi="BBFJHP+TimesNewRoman,Italic"/>
          <w:sz w:val="23"/>
          <w:szCs w:val="23"/>
        </w:rPr>
        <w:t xml:space="preserve"> </w:t>
      </w:r>
    </w:p>
    <w:p w14:paraId="577AEB7F" w14:textId="793F19AC" w:rsidR="0020577C" w:rsidRDefault="0020577C">
      <w:pPr>
        <w:rPr>
          <w:sz w:val="23"/>
          <w:szCs w:val="23"/>
        </w:rPr>
      </w:pPr>
      <w:r>
        <w:rPr>
          <w:sz w:val="23"/>
          <w:szCs w:val="23"/>
        </w:rPr>
        <w:t>Johns Hopkins University Press</w:t>
      </w:r>
    </w:p>
    <w:p w14:paraId="6CD82A43" w14:textId="77777777" w:rsidR="00B93348" w:rsidRDefault="00B93348">
      <w:pPr>
        <w:rPr>
          <w:sz w:val="23"/>
          <w:szCs w:val="23"/>
        </w:rPr>
      </w:pPr>
    </w:p>
    <w:p w14:paraId="3BDA47D2" w14:textId="77777777" w:rsidR="00B93348" w:rsidRDefault="00B93348">
      <w:pPr>
        <w:rPr>
          <w:rFonts w:ascii="BBFJHP+TimesNewRoman,Italic" w:hAnsi="BBFJHP+TimesNewRoman,Italic"/>
          <w:sz w:val="23"/>
          <w:szCs w:val="23"/>
        </w:rPr>
      </w:pPr>
      <w:r>
        <w:rPr>
          <w:rFonts w:ascii="BBFJHP+TimesNewRoman,Italic" w:hAnsi="BBFJHP+TimesNewRoman,Italic"/>
          <w:sz w:val="23"/>
          <w:szCs w:val="23"/>
        </w:rPr>
        <w:t xml:space="preserve">EDITORSHIP </w:t>
      </w:r>
    </w:p>
    <w:p w14:paraId="40022A51" w14:textId="77777777" w:rsidR="00B93348" w:rsidRDefault="00B93348">
      <w:pPr>
        <w:rPr>
          <w:sz w:val="23"/>
          <w:szCs w:val="23"/>
        </w:rPr>
      </w:pPr>
      <w:r>
        <w:rPr>
          <w:sz w:val="23"/>
          <w:szCs w:val="23"/>
        </w:rPr>
        <w:t xml:space="preserve">Castanea 1999-2002 </w:t>
      </w:r>
    </w:p>
    <w:p w14:paraId="2E1E35E6" w14:textId="77777777" w:rsidR="00B93348" w:rsidRDefault="00B93348">
      <w:pPr>
        <w:rPr>
          <w:sz w:val="23"/>
          <w:szCs w:val="23"/>
        </w:rPr>
      </w:pPr>
      <w:r>
        <w:rPr>
          <w:sz w:val="23"/>
          <w:szCs w:val="23"/>
        </w:rPr>
        <w:t xml:space="preserve">Haustorium, Parasitic Plants Newsletter </w:t>
      </w:r>
      <w:r w:rsidR="00B65070">
        <w:rPr>
          <w:sz w:val="23"/>
          <w:szCs w:val="23"/>
        </w:rPr>
        <w:t xml:space="preserve">Founding editor, </w:t>
      </w:r>
      <w:r>
        <w:rPr>
          <w:sz w:val="23"/>
          <w:szCs w:val="23"/>
        </w:rPr>
        <w:t xml:space="preserve">1976-present </w:t>
      </w:r>
    </w:p>
    <w:p w14:paraId="5806958A" w14:textId="77777777" w:rsidR="00B93348" w:rsidRDefault="00B93348">
      <w:pPr>
        <w:pStyle w:val="Default"/>
        <w:rPr>
          <w:color w:val="auto"/>
        </w:rPr>
      </w:pPr>
    </w:p>
    <w:p w14:paraId="0FA3B8EF" w14:textId="77777777" w:rsidR="00B93348" w:rsidRDefault="00B93348">
      <w:pPr>
        <w:rPr>
          <w:rFonts w:ascii="BBFJHP+TimesNewRoman,Italic" w:hAnsi="BBFJHP+TimesNewRoman,Italic"/>
          <w:sz w:val="23"/>
          <w:szCs w:val="23"/>
        </w:rPr>
      </w:pPr>
      <w:r>
        <w:rPr>
          <w:rFonts w:ascii="BBFJHP+TimesNewRoman,Italic" w:hAnsi="BBFJHP+TimesNewRoman,Italic"/>
          <w:sz w:val="23"/>
          <w:szCs w:val="23"/>
        </w:rPr>
        <w:t xml:space="preserve">MEMBERSHIP IN PROFESSIONAL AND HONOR SOCIETIES </w:t>
      </w:r>
    </w:p>
    <w:p w14:paraId="16FA6E96" w14:textId="77777777" w:rsidR="00B93348" w:rsidRDefault="00B93348">
      <w:pPr>
        <w:rPr>
          <w:sz w:val="23"/>
          <w:szCs w:val="23"/>
        </w:rPr>
      </w:pPr>
      <w:r>
        <w:rPr>
          <w:sz w:val="23"/>
          <w:szCs w:val="23"/>
        </w:rPr>
        <w:t xml:space="preserve">American Association for the Advancement of Science </w:t>
      </w:r>
    </w:p>
    <w:p w14:paraId="20712817" w14:textId="77777777" w:rsidR="00B93348" w:rsidRDefault="00B93348">
      <w:pPr>
        <w:rPr>
          <w:sz w:val="23"/>
          <w:szCs w:val="23"/>
        </w:rPr>
      </w:pPr>
      <w:r>
        <w:rPr>
          <w:sz w:val="23"/>
          <w:szCs w:val="23"/>
        </w:rPr>
        <w:t xml:space="preserve">American Fern Society </w:t>
      </w:r>
    </w:p>
    <w:p w14:paraId="3560A294" w14:textId="41DC76AC" w:rsidR="00B93348" w:rsidRDefault="00B93348">
      <w:pPr>
        <w:rPr>
          <w:sz w:val="23"/>
          <w:szCs w:val="23"/>
        </w:rPr>
      </w:pPr>
      <w:r>
        <w:rPr>
          <w:sz w:val="23"/>
          <w:szCs w:val="23"/>
        </w:rPr>
        <w:t xml:space="preserve">Association of Southeastern Biologists </w:t>
      </w:r>
    </w:p>
    <w:p w14:paraId="41C18CB6" w14:textId="4501394C" w:rsidR="00F71658" w:rsidRDefault="00F71658">
      <w:pPr>
        <w:rPr>
          <w:sz w:val="23"/>
          <w:szCs w:val="23"/>
        </w:rPr>
      </w:pPr>
      <w:r>
        <w:rPr>
          <w:sz w:val="23"/>
          <w:szCs w:val="23"/>
        </w:rPr>
        <w:t>Botanical Review</w:t>
      </w:r>
    </w:p>
    <w:p w14:paraId="6A727B2B" w14:textId="77777777" w:rsidR="00E8315D" w:rsidRDefault="00B93348">
      <w:pPr>
        <w:rPr>
          <w:sz w:val="23"/>
          <w:szCs w:val="23"/>
        </w:rPr>
      </w:pPr>
      <w:r>
        <w:rPr>
          <w:sz w:val="23"/>
          <w:szCs w:val="23"/>
        </w:rPr>
        <w:t>Botanical Society of America</w:t>
      </w:r>
    </w:p>
    <w:p w14:paraId="5749EA98" w14:textId="2F278DAF" w:rsidR="00B93348" w:rsidRDefault="00E8315D">
      <w:pPr>
        <w:rPr>
          <w:sz w:val="23"/>
          <w:szCs w:val="23"/>
        </w:rPr>
      </w:pPr>
      <w:r>
        <w:rPr>
          <w:sz w:val="23"/>
          <w:szCs w:val="23"/>
        </w:rPr>
        <w:t>Botanical Society of America-Southeast Section (past President)</w:t>
      </w:r>
      <w:r w:rsidR="00B93348">
        <w:rPr>
          <w:sz w:val="23"/>
          <w:szCs w:val="23"/>
        </w:rPr>
        <w:t xml:space="preserve"> </w:t>
      </w:r>
    </w:p>
    <w:p w14:paraId="750CC173" w14:textId="4EA37FE8" w:rsidR="00B93348" w:rsidRDefault="00B93348">
      <w:pPr>
        <w:rPr>
          <w:sz w:val="23"/>
          <w:szCs w:val="23"/>
        </w:rPr>
      </w:pPr>
      <w:r>
        <w:rPr>
          <w:sz w:val="23"/>
          <w:szCs w:val="23"/>
        </w:rPr>
        <w:t xml:space="preserve">Society of Economic Botany </w:t>
      </w:r>
    </w:p>
    <w:p w14:paraId="716ED905" w14:textId="74E5FB39" w:rsidR="00BE4EBD" w:rsidRDefault="00BE4EBD">
      <w:pPr>
        <w:rPr>
          <w:sz w:val="23"/>
          <w:szCs w:val="23"/>
        </w:rPr>
      </w:pPr>
      <w:r>
        <w:rPr>
          <w:sz w:val="23"/>
          <w:szCs w:val="23"/>
        </w:rPr>
        <w:t>Society of Herbarium Curators</w:t>
      </w:r>
    </w:p>
    <w:p w14:paraId="056653F7" w14:textId="1B0D7290" w:rsidR="00B93348" w:rsidRDefault="00B93348">
      <w:pPr>
        <w:rPr>
          <w:sz w:val="23"/>
          <w:szCs w:val="23"/>
        </w:rPr>
      </w:pPr>
      <w:r>
        <w:rPr>
          <w:sz w:val="23"/>
          <w:szCs w:val="23"/>
        </w:rPr>
        <w:t>Southern Appalachian</w:t>
      </w:r>
      <w:r w:rsidR="004919CE">
        <w:rPr>
          <w:sz w:val="23"/>
          <w:szCs w:val="23"/>
        </w:rPr>
        <w:t xml:space="preserve"> Botanical </w:t>
      </w:r>
      <w:r w:rsidR="00D6066A">
        <w:rPr>
          <w:sz w:val="23"/>
          <w:szCs w:val="23"/>
        </w:rPr>
        <w:t>Society</w:t>
      </w:r>
      <w:r w:rsidR="004919CE">
        <w:rPr>
          <w:sz w:val="23"/>
          <w:szCs w:val="23"/>
        </w:rPr>
        <w:t xml:space="preserve"> (President</w:t>
      </w:r>
      <w:r w:rsidR="007632BB">
        <w:rPr>
          <w:sz w:val="23"/>
          <w:szCs w:val="23"/>
        </w:rPr>
        <w:t xml:space="preserve"> 2010-2012</w:t>
      </w:r>
      <w:r>
        <w:rPr>
          <w:sz w:val="23"/>
          <w:szCs w:val="23"/>
        </w:rPr>
        <w:t>)</w:t>
      </w:r>
    </w:p>
    <w:p w14:paraId="0068281A" w14:textId="36D72711" w:rsidR="0032069B" w:rsidRDefault="0032069B">
      <w:pPr>
        <w:rPr>
          <w:sz w:val="23"/>
          <w:szCs w:val="23"/>
        </w:rPr>
      </w:pPr>
      <w:r>
        <w:rPr>
          <w:sz w:val="23"/>
          <w:szCs w:val="23"/>
        </w:rPr>
        <w:t>The Prairie Enthusiasts</w:t>
      </w:r>
    </w:p>
    <w:p w14:paraId="41AFCF85" w14:textId="77777777" w:rsidR="00B93348" w:rsidRDefault="00B93348">
      <w:pPr>
        <w:rPr>
          <w:sz w:val="23"/>
          <w:szCs w:val="23"/>
        </w:rPr>
      </w:pPr>
      <w:r>
        <w:rPr>
          <w:sz w:val="23"/>
          <w:szCs w:val="23"/>
        </w:rPr>
        <w:t xml:space="preserve">Virginia Native Plant Society </w:t>
      </w:r>
    </w:p>
    <w:p w14:paraId="1E0FE1F1" w14:textId="77777777" w:rsidR="00B93348" w:rsidRDefault="00B93348">
      <w:pPr>
        <w:rPr>
          <w:sz w:val="23"/>
          <w:szCs w:val="23"/>
        </w:rPr>
      </w:pPr>
    </w:p>
    <w:p w14:paraId="625B9897" w14:textId="77777777" w:rsidR="00B93348" w:rsidRDefault="00B93348">
      <w:pPr>
        <w:jc w:val="center"/>
        <w:rPr>
          <w:rFonts w:ascii="BBFILA+TimesNewRoman,Bold" w:hAnsi="BBFILA+TimesNewRoman,Bold"/>
          <w:b/>
          <w:bCs/>
          <w:sz w:val="28"/>
          <w:szCs w:val="28"/>
        </w:rPr>
      </w:pPr>
      <w:r>
        <w:rPr>
          <w:rFonts w:ascii="BBFILA+TimesNewRoman,Bold" w:hAnsi="BBFILA+TimesNewRoman,Bold"/>
          <w:b/>
          <w:bCs/>
          <w:sz w:val="28"/>
          <w:szCs w:val="28"/>
        </w:rPr>
        <w:t xml:space="preserve">RESEARCH INTERESTS </w:t>
      </w:r>
    </w:p>
    <w:p w14:paraId="6EF9C1FA" w14:textId="77777777" w:rsidR="00B93348" w:rsidRDefault="00B93348">
      <w:pPr>
        <w:jc w:val="center"/>
        <w:rPr>
          <w:rFonts w:ascii="BBFILA+TimesNewRoman,Bold" w:hAnsi="BBFILA+TimesNewRoman,Bold"/>
          <w:sz w:val="28"/>
          <w:szCs w:val="28"/>
        </w:rPr>
      </w:pPr>
    </w:p>
    <w:p w14:paraId="7E938DF3" w14:textId="527D78FF" w:rsidR="00B93348" w:rsidRDefault="00B93348">
      <w:pPr>
        <w:ind w:firstLine="1"/>
        <w:rPr>
          <w:sz w:val="23"/>
          <w:szCs w:val="23"/>
        </w:rPr>
      </w:pPr>
      <w:r>
        <w:rPr>
          <w:sz w:val="23"/>
          <w:szCs w:val="23"/>
        </w:rPr>
        <w:t>1.</w:t>
      </w:r>
      <w:r w:rsidR="00563E3D">
        <w:rPr>
          <w:sz w:val="23"/>
          <w:szCs w:val="23"/>
        </w:rPr>
        <w:t xml:space="preserve"> </w:t>
      </w:r>
      <w:r>
        <w:rPr>
          <w:sz w:val="23"/>
          <w:szCs w:val="23"/>
        </w:rPr>
        <w:t xml:space="preserve">Taxonomy, ecology, </w:t>
      </w:r>
      <w:r w:rsidR="002B79C0">
        <w:rPr>
          <w:sz w:val="23"/>
          <w:szCs w:val="23"/>
        </w:rPr>
        <w:t xml:space="preserve">and </w:t>
      </w:r>
      <w:r>
        <w:rPr>
          <w:sz w:val="23"/>
          <w:szCs w:val="23"/>
        </w:rPr>
        <w:t xml:space="preserve">evolution of parasitic weeds, especially </w:t>
      </w:r>
      <w:r w:rsidRPr="001E5546">
        <w:rPr>
          <w:rFonts w:ascii="BBFJHP+TimesNewRoman,Italic" w:hAnsi="BBFJHP+TimesNewRoman,Italic"/>
          <w:i/>
          <w:sz w:val="23"/>
          <w:szCs w:val="23"/>
        </w:rPr>
        <w:t>Striga</w:t>
      </w:r>
      <w:r>
        <w:rPr>
          <w:rFonts w:ascii="BBFJHP+TimesNewRoman,Italic" w:hAnsi="BBFJHP+TimesNewRoman,Italic"/>
          <w:sz w:val="23"/>
          <w:szCs w:val="23"/>
        </w:rPr>
        <w:t xml:space="preserve"> </w:t>
      </w:r>
      <w:r>
        <w:rPr>
          <w:sz w:val="23"/>
          <w:szCs w:val="23"/>
        </w:rPr>
        <w:t>in the African Sahel</w:t>
      </w:r>
      <w:r w:rsidR="00CE6FC9">
        <w:rPr>
          <w:sz w:val="23"/>
          <w:szCs w:val="23"/>
        </w:rPr>
        <w:t>,</w:t>
      </w:r>
      <w:r>
        <w:rPr>
          <w:sz w:val="23"/>
          <w:szCs w:val="23"/>
        </w:rPr>
        <w:t xml:space="preserve"> and </w:t>
      </w:r>
      <w:proofErr w:type="spellStart"/>
      <w:r w:rsidRPr="001E5546">
        <w:rPr>
          <w:rFonts w:ascii="BBFJHP+TimesNewRoman,Italic" w:hAnsi="BBFJHP+TimesNewRoman,Italic"/>
          <w:i/>
          <w:sz w:val="23"/>
          <w:szCs w:val="23"/>
        </w:rPr>
        <w:t>Orobanche</w:t>
      </w:r>
      <w:proofErr w:type="spellEnd"/>
      <w:r>
        <w:rPr>
          <w:rFonts w:ascii="BBFJHP+TimesNewRoman,Italic" w:hAnsi="BBFJHP+TimesNewRoman,Italic"/>
          <w:sz w:val="23"/>
          <w:szCs w:val="23"/>
        </w:rPr>
        <w:t xml:space="preserve"> </w:t>
      </w:r>
      <w:r>
        <w:rPr>
          <w:sz w:val="23"/>
          <w:szCs w:val="23"/>
        </w:rPr>
        <w:t xml:space="preserve">and </w:t>
      </w:r>
      <w:proofErr w:type="spellStart"/>
      <w:r w:rsidRPr="001E5546">
        <w:rPr>
          <w:rFonts w:ascii="BBFJHP+TimesNewRoman,Italic" w:hAnsi="BBFJHP+TimesNewRoman,Italic"/>
          <w:i/>
          <w:sz w:val="23"/>
          <w:szCs w:val="23"/>
        </w:rPr>
        <w:t>Cuscuta</w:t>
      </w:r>
      <w:proofErr w:type="spellEnd"/>
      <w:r>
        <w:rPr>
          <w:rFonts w:ascii="BBFJHP+TimesNewRoman,Italic" w:hAnsi="BBFJHP+TimesNewRoman,Italic"/>
          <w:sz w:val="23"/>
          <w:szCs w:val="23"/>
        </w:rPr>
        <w:t xml:space="preserve"> </w:t>
      </w:r>
      <w:r>
        <w:rPr>
          <w:sz w:val="23"/>
          <w:szCs w:val="23"/>
        </w:rPr>
        <w:t xml:space="preserve">in the Middle East. </w:t>
      </w:r>
    </w:p>
    <w:p w14:paraId="7DB9A679" w14:textId="77777777" w:rsidR="00B93348" w:rsidRDefault="00B93348">
      <w:pPr>
        <w:ind w:firstLine="1"/>
        <w:rPr>
          <w:sz w:val="23"/>
          <w:szCs w:val="23"/>
        </w:rPr>
      </w:pPr>
    </w:p>
    <w:p w14:paraId="2FA906F0" w14:textId="77777777" w:rsidR="00527E07" w:rsidRDefault="00B93348" w:rsidP="00527E07">
      <w:pPr>
        <w:ind w:firstLine="1"/>
        <w:rPr>
          <w:sz w:val="23"/>
          <w:szCs w:val="23"/>
        </w:rPr>
      </w:pPr>
      <w:r>
        <w:rPr>
          <w:sz w:val="23"/>
          <w:szCs w:val="23"/>
        </w:rPr>
        <w:t>2. Systematics and ecology of quillworts (</w:t>
      </w:r>
      <w:r w:rsidRPr="001E5546">
        <w:rPr>
          <w:rFonts w:ascii="BBFJHP+TimesNewRoman,Italic" w:hAnsi="BBFJHP+TimesNewRoman,Italic"/>
          <w:i/>
          <w:sz w:val="23"/>
          <w:szCs w:val="23"/>
        </w:rPr>
        <w:t>Isoetes</w:t>
      </w:r>
      <w:r>
        <w:rPr>
          <w:sz w:val="23"/>
          <w:szCs w:val="23"/>
        </w:rPr>
        <w:t xml:space="preserve">, </w:t>
      </w:r>
      <w:r w:rsidR="003A4D40">
        <w:rPr>
          <w:sz w:val="23"/>
          <w:szCs w:val="23"/>
        </w:rPr>
        <w:t>Lycophyta</w:t>
      </w:r>
      <w:r>
        <w:rPr>
          <w:sz w:val="23"/>
          <w:szCs w:val="23"/>
        </w:rPr>
        <w:t xml:space="preserve">) in the southern United </w:t>
      </w:r>
    </w:p>
    <w:p w14:paraId="35102305" w14:textId="7ED829AF" w:rsidR="00B93348" w:rsidRDefault="00B93348" w:rsidP="00527E07">
      <w:pPr>
        <w:ind w:firstLine="1"/>
        <w:rPr>
          <w:sz w:val="23"/>
          <w:szCs w:val="23"/>
        </w:rPr>
      </w:pPr>
      <w:r>
        <w:rPr>
          <w:sz w:val="23"/>
          <w:szCs w:val="23"/>
        </w:rPr>
        <w:t>States, western Asia (with particular emphasis on Turkey, Syria, and Lebanon), and southern Africa</w:t>
      </w:r>
      <w:r w:rsidR="007632BB">
        <w:rPr>
          <w:sz w:val="23"/>
          <w:szCs w:val="23"/>
        </w:rPr>
        <w:t xml:space="preserve">. </w:t>
      </w:r>
    </w:p>
    <w:p w14:paraId="471C56E0" w14:textId="77777777" w:rsidR="00B93348" w:rsidRDefault="00B93348">
      <w:pPr>
        <w:ind w:firstLine="1"/>
        <w:rPr>
          <w:sz w:val="23"/>
          <w:szCs w:val="23"/>
        </w:rPr>
      </w:pPr>
    </w:p>
    <w:p w14:paraId="253DA3F9" w14:textId="3B474A91" w:rsidR="00B93348" w:rsidRDefault="00B93348">
      <w:pPr>
        <w:rPr>
          <w:sz w:val="23"/>
          <w:szCs w:val="23"/>
        </w:rPr>
      </w:pPr>
      <w:r>
        <w:rPr>
          <w:sz w:val="23"/>
          <w:szCs w:val="23"/>
        </w:rPr>
        <w:t>3. Plants of the Bible and Qur</w:t>
      </w:r>
      <w:r w:rsidR="00333CE9">
        <w:rPr>
          <w:sz w:val="23"/>
          <w:szCs w:val="23"/>
        </w:rPr>
        <w:t>’</w:t>
      </w:r>
      <w:r>
        <w:rPr>
          <w:sz w:val="23"/>
          <w:szCs w:val="23"/>
        </w:rPr>
        <w:t xml:space="preserve">an. </w:t>
      </w:r>
    </w:p>
    <w:p w14:paraId="48C83DB4" w14:textId="77777777" w:rsidR="00B93348" w:rsidRDefault="00B93348">
      <w:pPr>
        <w:rPr>
          <w:sz w:val="23"/>
          <w:szCs w:val="23"/>
        </w:rPr>
      </w:pPr>
    </w:p>
    <w:p w14:paraId="44F40FB6" w14:textId="77777777" w:rsidR="00B93348" w:rsidRDefault="00B93348">
      <w:pPr>
        <w:rPr>
          <w:sz w:val="23"/>
          <w:szCs w:val="23"/>
        </w:rPr>
      </w:pPr>
      <w:r>
        <w:rPr>
          <w:sz w:val="23"/>
          <w:szCs w:val="23"/>
        </w:rPr>
        <w:t xml:space="preserve">4. Ecology and systematics of the </w:t>
      </w:r>
      <w:proofErr w:type="spellStart"/>
      <w:r>
        <w:rPr>
          <w:sz w:val="23"/>
          <w:szCs w:val="23"/>
        </w:rPr>
        <w:t>Hydnoraceae</w:t>
      </w:r>
      <w:proofErr w:type="spellEnd"/>
      <w:r>
        <w:rPr>
          <w:sz w:val="23"/>
          <w:szCs w:val="23"/>
        </w:rPr>
        <w:t xml:space="preserve">. </w:t>
      </w:r>
    </w:p>
    <w:p w14:paraId="620B937B" w14:textId="77777777" w:rsidR="00B93348" w:rsidRDefault="00B93348">
      <w:pPr>
        <w:rPr>
          <w:sz w:val="23"/>
          <w:szCs w:val="23"/>
        </w:rPr>
      </w:pPr>
    </w:p>
    <w:p w14:paraId="7125B1C5" w14:textId="77777777" w:rsidR="00B93348" w:rsidRDefault="00B93348">
      <w:pPr>
        <w:rPr>
          <w:sz w:val="23"/>
          <w:szCs w:val="23"/>
        </w:rPr>
      </w:pPr>
      <w:r>
        <w:rPr>
          <w:sz w:val="23"/>
          <w:szCs w:val="23"/>
        </w:rPr>
        <w:t xml:space="preserve">5. Floristics of Iraq, Jordan, Lebanon, and Syria. </w:t>
      </w:r>
    </w:p>
    <w:p w14:paraId="4E21B579" w14:textId="77777777" w:rsidR="00B93348" w:rsidRDefault="00B93348">
      <w:pPr>
        <w:rPr>
          <w:sz w:val="23"/>
          <w:szCs w:val="23"/>
        </w:rPr>
      </w:pPr>
    </w:p>
    <w:p w14:paraId="7E3BB3CD" w14:textId="77777777" w:rsidR="00B93348" w:rsidRDefault="00B93348">
      <w:pPr>
        <w:rPr>
          <w:sz w:val="23"/>
          <w:szCs w:val="23"/>
        </w:rPr>
      </w:pPr>
      <w:r>
        <w:rPr>
          <w:sz w:val="23"/>
          <w:szCs w:val="23"/>
        </w:rPr>
        <w:t>6. Ethnobotany, especially of edible North American plants.</w:t>
      </w:r>
    </w:p>
    <w:p w14:paraId="536DBF4D" w14:textId="77777777" w:rsidR="002B79C0" w:rsidRDefault="002B79C0">
      <w:pPr>
        <w:rPr>
          <w:sz w:val="23"/>
          <w:szCs w:val="23"/>
        </w:rPr>
      </w:pPr>
    </w:p>
    <w:p w14:paraId="2F6B8119" w14:textId="209A4577" w:rsidR="00B93348" w:rsidRPr="00D07C4B" w:rsidRDefault="002B79C0" w:rsidP="00B93348">
      <w:pPr>
        <w:rPr>
          <w:sz w:val="23"/>
          <w:szCs w:val="23"/>
        </w:rPr>
      </w:pPr>
      <w:r>
        <w:rPr>
          <w:sz w:val="23"/>
          <w:szCs w:val="23"/>
        </w:rPr>
        <w:t>7.  Longleaf pine ecology.</w:t>
      </w:r>
      <w:r w:rsidR="00B93348">
        <w:rPr>
          <w:rFonts w:ascii="BBFILA+TimesNewRoman,Bold" w:hAnsi="BBFILA+TimesNewRoman,Bold"/>
          <w:b/>
          <w:bCs/>
          <w:sz w:val="28"/>
          <w:szCs w:val="28"/>
        </w:rPr>
        <w:t xml:space="preserve"> </w:t>
      </w:r>
    </w:p>
    <w:p w14:paraId="350A8578" w14:textId="77777777" w:rsidR="00B93348" w:rsidRDefault="00B93348">
      <w:pPr>
        <w:rPr>
          <w:rFonts w:ascii="BBFILA+TimesNewRoman,Bold" w:hAnsi="BBFILA+TimesNewRoman,Bold"/>
          <w:sz w:val="23"/>
          <w:szCs w:val="23"/>
        </w:rPr>
      </w:pPr>
    </w:p>
    <w:p w14:paraId="75F8E27F" w14:textId="75D614B7" w:rsidR="006A2106" w:rsidRPr="00E04E81" w:rsidRDefault="00B93348" w:rsidP="00E04E81">
      <w:pPr>
        <w:jc w:val="center"/>
        <w:rPr>
          <w:b/>
          <w:sz w:val="28"/>
          <w:szCs w:val="28"/>
        </w:rPr>
      </w:pPr>
      <w:r w:rsidRPr="00D2581E">
        <w:rPr>
          <w:b/>
          <w:sz w:val="28"/>
          <w:szCs w:val="28"/>
        </w:rPr>
        <w:t>INVITED LECTURES AND PRESENTATIONS</w:t>
      </w:r>
      <w:r>
        <w:rPr>
          <w:b/>
          <w:sz w:val="28"/>
          <w:szCs w:val="28"/>
        </w:rPr>
        <w:t xml:space="preserve"> (</w:t>
      </w:r>
      <w:r w:rsidR="00563E3D">
        <w:rPr>
          <w:b/>
          <w:sz w:val="28"/>
          <w:szCs w:val="28"/>
        </w:rPr>
        <w:t>201</w:t>
      </w:r>
      <w:r w:rsidR="00FE6F6B">
        <w:rPr>
          <w:b/>
          <w:sz w:val="28"/>
          <w:szCs w:val="28"/>
        </w:rPr>
        <w:t>4</w:t>
      </w:r>
      <w:r w:rsidR="00563E3D">
        <w:rPr>
          <w:b/>
          <w:sz w:val="28"/>
          <w:szCs w:val="28"/>
        </w:rPr>
        <w:t>-201</w:t>
      </w:r>
      <w:r w:rsidR="00356BCF">
        <w:rPr>
          <w:b/>
          <w:sz w:val="28"/>
          <w:szCs w:val="28"/>
        </w:rPr>
        <w:t>9</w:t>
      </w:r>
      <w:r>
        <w:rPr>
          <w:b/>
          <w:sz w:val="28"/>
          <w:szCs w:val="28"/>
        </w:rPr>
        <w:t>)</w:t>
      </w:r>
    </w:p>
    <w:p w14:paraId="313397C1" w14:textId="77777777" w:rsidR="006A2106" w:rsidRDefault="006A2106" w:rsidP="006B739B"/>
    <w:p w14:paraId="25D0A3BD" w14:textId="68160E68" w:rsidR="00FE6F6B" w:rsidRDefault="00FE6F6B" w:rsidP="006B739B">
      <w:r>
        <w:t>Musselman, L. J. The Strangest Plant in the World</w:t>
      </w:r>
      <w:r w:rsidR="006A2106">
        <w:t>: Underground Botany in Virginia and Southern Africa. John Clayton Chapter, Virginia Native Plant Society, Williamsburg, Virginia. 21 November 2019.</w:t>
      </w:r>
    </w:p>
    <w:p w14:paraId="6970F1F1" w14:textId="77777777" w:rsidR="00FE6F6B" w:rsidRDefault="00FE6F6B" w:rsidP="006B739B"/>
    <w:p w14:paraId="74D93F34" w14:textId="502653FD" w:rsidR="00356BCF" w:rsidRDefault="00356BCF" w:rsidP="006B739B">
      <w:r w:rsidRPr="006828B8">
        <w:t>Musselman, L. J. Holy Botany Plants of the Bible.  Catawba College, Salisbury, North Carolina.  28 February 2019.</w:t>
      </w:r>
    </w:p>
    <w:p w14:paraId="269383C0" w14:textId="043224FC" w:rsidR="00B67401" w:rsidRDefault="00B67401" w:rsidP="006B739B"/>
    <w:p w14:paraId="12C18EEC" w14:textId="248AC20C" w:rsidR="00B67401" w:rsidRPr="006828B8" w:rsidRDefault="00B67401" w:rsidP="006B739B">
      <w:r>
        <w:t>Musselman, L. J.  Plants of the Bible. Botanical Research Institute of Texas, Fort Worth, Texas.</w:t>
      </w:r>
      <w:r w:rsidR="00FE6F6B">
        <w:t xml:space="preserve"> </w:t>
      </w:r>
      <w:r>
        <w:t>12 February 2019.</w:t>
      </w:r>
    </w:p>
    <w:p w14:paraId="7CA6CDC1" w14:textId="26306757" w:rsidR="006828B8" w:rsidRDefault="006828B8" w:rsidP="006B739B"/>
    <w:p w14:paraId="6651D4CB" w14:textId="5BBDCC0C" w:rsidR="006828B8" w:rsidRDefault="006828B8" w:rsidP="006828B8">
      <w:pPr>
        <w:rPr>
          <w:color w:val="000000" w:themeColor="text1"/>
        </w:rPr>
      </w:pPr>
      <w:r>
        <w:rPr>
          <w:color w:val="000000" w:themeColor="text1"/>
        </w:rPr>
        <w:t xml:space="preserve">Musselman, L.  J. </w:t>
      </w:r>
      <w:r w:rsidRPr="006828B8">
        <w:rPr>
          <w:color w:val="000000" w:themeColor="text1"/>
        </w:rPr>
        <w:t>Parasitic Plant</w:t>
      </w:r>
      <w:r>
        <w:rPr>
          <w:color w:val="000000" w:themeColor="text1"/>
        </w:rPr>
        <w:t>s</w:t>
      </w:r>
      <w:r w:rsidRPr="006828B8">
        <w:rPr>
          <w:color w:val="000000" w:themeColor="text1"/>
        </w:rPr>
        <w:t xml:space="preserve"> in African Agriculture A Growing Problem </w:t>
      </w:r>
      <w:r>
        <w:rPr>
          <w:color w:val="000000" w:themeColor="text1"/>
        </w:rPr>
        <w:t>ECHO International Agriculture Conference, Fort Myers</w:t>
      </w:r>
      <w:r w:rsidR="00B67401">
        <w:rPr>
          <w:color w:val="000000" w:themeColor="text1"/>
        </w:rPr>
        <w:t>,</w:t>
      </w:r>
      <w:r>
        <w:rPr>
          <w:color w:val="000000" w:themeColor="text1"/>
        </w:rPr>
        <w:t xml:space="preserve"> Florida. 14 November 2018.</w:t>
      </w:r>
    </w:p>
    <w:p w14:paraId="53134332" w14:textId="77777777" w:rsidR="006828B8" w:rsidRDefault="006828B8" w:rsidP="006828B8">
      <w:pPr>
        <w:rPr>
          <w:color w:val="000000" w:themeColor="text1"/>
        </w:rPr>
      </w:pPr>
    </w:p>
    <w:p w14:paraId="5A82D142" w14:textId="6856712B" w:rsidR="006828B8" w:rsidRPr="006828B8" w:rsidRDefault="006828B8" w:rsidP="006828B8">
      <w:r>
        <w:t>Musselman, L. J.  Plants of the Old Testament.  Temple Sinai, Newport News, Virginia. 28 October 2018.</w:t>
      </w:r>
      <w:r>
        <w:rPr>
          <w:color w:val="000000" w:themeColor="text1"/>
        </w:rPr>
        <w:t xml:space="preserve"> </w:t>
      </w:r>
    </w:p>
    <w:p w14:paraId="67A2C770" w14:textId="77777777" w:rsidR="006828B8" w:rsidRDefault="006828B8" w:rsidP="006828B8">
      <w:pPr>
        <w:rPr>
          <w:color w:val="000000" w:themeColor="text1"/>
        </w:rPr>
      </w:pPr>
    </w:p>
    <w:p w14:paraId="29F942C2" w14:textId="6AC9F431" w:rsidR="006828B8" w:rsidRDefault="006828B8" w:rsidP="006828B8">
      <w:r>
        <w:rPr>
          <w:color w:val="000000" w:themeColor="text1"/>
        </w:rPr>
        <w:t>Musselman, L. J. Witchweeds and Their Relatives—Biology, Sanitation, and Control. ECHO Regional Conference, Arusha, Tanzania.  8 August 2018.</w:t>
      </w:r>
    </w:p>
    <w:p w14:paraId="6BAB0454" w14:textId="77777777" w:rsidR="00356BCF" w:rsidRDefault="00356BCF" w:rsidP="006B739B"/>
    <w:p w14:paraId="1FB950EF" w14:textId="74293389" w:rsidR="006B739B" w:rsidRPr="006B739B" w:rsidRDefault="006B739B" w:rsidP="006B739B">
      <w:r>
        <w:t>Musselman, L. J. Parasitic Plants.  The Prairie Enthusiasts. Monroe, Wisconsin. 1 May 2018.</w:t>
      </w:r>
    </w:p>
    <w:p w14:paraId="38E36E1B" w14:textId="77777777" w:rsidR="00D07C4B" w:rsidRDefault="00D07C4B" w:rsidP="00D9729F"/>
    <w:p w14:paraId="6EB0FFCF" w14:textId="729AD4D2" w:rsidR="00326DE2" w:rsidRPr="00326DE2" w:rsidRDefault="00326DE2" w:rsidP="00D9729F">
      <w:r>
        <w:t xml:space="preserve">Musselman, L. J. </w:t>
      </w:r>
      <w:r w:rsidR="00D9729F" w:rsidRPr="00D9729F">
        <w:t>Hulls, Hogs, Harvard, Hampton Boulevard:</w:t>
      </w:r>
      <w:r w:rsidR="00D9729F">
        <w:t xml:space="preserve"> </w:t>
      </w:r>
      <w:r w:rsidR="00D9729F" w:rsidRPr="00D9729F">
        <w:t>The ecological and historical value of the</w:t>
      </w:r>
      <w:r w:rsidR="00D9729F">
        <w:t xml:space="preserve"> </w:t>
      </w:r>
      <w:r w:rsidR="00D9729F" w:rsidRPr="00D9729F">
        <w:t>Blackwater Ecologic Preserve</w:t>
      </w:r>
      <w:r w:rsidR="00D9729F">
        <w:t>. Virginia Native Plant Society, Annual Meeting, Richmond, Virginia 10 March 2018</w:t>
      </w:r>
    </w:p>
    <w:p w14:paraId="22538DF0" w14:textId="77777777" w:rsidR="0005637B" w:rsidRDefault="0005637B">
      <w:pPr>
        <w:jc w:val="center"/>
        <w:rPr>
          <w:b/>
          <w:sz w:val="28"/>
          <w:szCs w:val="28"/>
        </w:rPr>
      </w:pPr>
    </w:p>
    <w:p w14:paraId="1DF685D2" w14:textId="59FEE2E7" w:rsidR="0005637B" w:rsidRPr="0005637B" w:rsidRDefault="0005637B" w:rsidP="0005637B">
      <w:r>
        <w:t>Musselman, L. J. The Strangest Plant in the World.  University of California, Hastings Field Station, Carmel, California 24 June 2017</w:t>
      </w:r>
    </w:p>
    <w:p w14:paraId="2F041E84" w14:textId="77777777" w:rsidR="0020577C" w:rsidRDefault="0020577C">
      <w:pPr>
        <w:rPr>
          <w:rFonts w:ascii="BBFILA+TimesNewRoman,Bold" w:hAnsi="BBFILA+TimesNewRoman,Bold"/>
          <w:bCs/>
        </w:rPr>
      </w:pPr>
    </w:p>
    <w:p w14:paraId="680B23E0" w14:textId="51018F83" w:rsidR="0005637B" w:rsidRDefault="0005637B" w:rsidP="009F4841">
      <w:pPr>
        <w:rPr>
          <w:rFonts w:ascii="BBFILA+TimesNewRoman,Bold" w:hAnsi="BBFILA+TimesNewRoman,Bold"/>
          <w:bCs/>
        </w:rPr>
      </w:pPr>
      <w:r>
        <w:rPr>
          <w:rFonts w:ascii="BBFILA+TimesNewRoman,Bold" w:hAnsi="BBFILA+TimesNewRoman,Bold"/>
          <w:bCs/>
        </w:rPr>
        <w:t xml:space="preserve">Musselman, L. J. Cordials from Wild Plants. Mt Cuba Center, </w:t>
      </w:r>
      <w:proofErr w:type="spellStart"/>
      <w:r>
        <w:rPr>
          <w:rFonts w:ascii="BBFILA+TimesNewRoman,Bold" w:hAnsi="BBFILA+TimesNewRoman,Bold"/>
          <w:bCs/>
        </w:rPr>
        <w:t>Hockensak</w:t>
      </w:r>
      <w:proofErr w:type="spellEnd"/>
      <w:r>
        <w:rPr>
          <w:rFonts w:ascii="BBFILA+TimesNewRoman,Bold" w:hAnsi="BBFILA+TimesNewRoman,Bold"/>
          <w:bCs/>
        </w:rPr>
        <w:t>, Delaware, 2 June 2017.</w:t>
      </w:r>
    </w:p>
    <w:p w14:paraId="0E6C2763" w14:textId="77777777" w:rsidR="0005637B" w:rsidRDefault="0005637B" w:rsidP="009F4841">
      <w:pPr>
        <w:rPr>
          <w:rFonts w:ascii="BBFILA+TimesNewRoman,Bold" w:hAnsi="BBFILA+TimesNewRoman,Bold"/>
          <w:bCs/>
        </w:rPr>
      </w:pPr>
    </w:p>
    <w:p w14:paraId="02FAF68D" w14:textId="255925C8" w:rsidR="0005637B" w:rsidRDefault="0005637B" w:rsidP="009F4841">
      <w:pPr>
        <w:rPr>
          <w:rFonts w:ascii="BBFILA+TimesNewRoman,Bold" w:hAnsi="BBFILA+TimesNewRoman,Bold"/>
          <w:bCs/>
        </w:rPr>
      </w:pPr>
      <w:r>
        <w:rPr>
          <w:rFonts w:ascii="BBFILA+TimesNewRoman,Bold" w:hAnsi="BBFILA+TimesNewRoman,Bold"/>
          <w:bCs/>
        </w:rPr>
        <w:t>Musselman, L. J. Edible Wild Plants.  The Prairie Enthusiasts, Monroe, Wisconsin, 2 May 2017</w:t>
      </w:r>
    </w:p>
    <w:p w14:paraId="34E04121" w14:textId="77777777" w:rsidR="00F2076A" w:rsidRDefault="00F2076A" w:rsidP="009F4841">
      <w:pPr>
        <w:rPr>
          <w:rFonts w:ascii="BBFILA+TimesNewRoman,Bold" w:hAnsi="BBFILA+TimesNewRoman,Bold"/>
          <w:bCs/>
        </w:rPr>
      </w:pPr>
    </w:p>
    <w:p w14:paraId="4A4B77E0" w14:textId="4C429F65" w:rsidR="00F2076A" w:rsidRDefault="00F2076A" w:rsidP="00F2076A">
      <w:pPr>
        <w:pStyle w:val="Default"/>
        <w:rPr>
          <w:rFonts w:ascii="Times New Roman" w:hAnsi="Times New Roman"/>
          <w:color w:val="auto"/>
          <w:sz w:val="25"/>
          <w:szCs w:val="25"/>
        </w:rPr>
      </w:pPr>
      <w:r>
        <w:rPr>
          <w:rFonts w:ascii="BBFILA+TimesNewRoman,Bold" w:hAnsi="BBFILA+TimesNewRoman,Bold"/>
          <w:bCs/>
        </w:rPr>
        <w:t>Musselman, L. J. C</w:t>
      </w:r>
      <w:r>
        <w:t xml:space="preserve">ommon Edible Wild Plants of Virginia and their Uncommon Uses—A cordial invitation to graze the Old Dominion. Annual </w:t>
      </w:r>
      <w:r>
        <w:rPr>
          <w:rFonts w:ascii="Times New Roman" w:hAnsi="Times New Roman"/>
          <w:color w:val="auto"/>
          <w:sz w:val="25"/>
          <w:szCs w:val="25"/>
        </w:rPr>
        <w:t xml:space="preserve">Frances </w:t>
      </w:r>
      <w:proofErr w:type="spellStart"/>
      <w:r>
        <w:rPr>
          <w:rFonts w:ascii="Times New Roman" w:hAnsi="Times New Roman"/>
          <w:color w:val="auto"/>
          <w:sz w:val="25"/>
          <w:szCs w:val="25"/>
        </w:rPr>
        <w:t>Litten</w:t>
      </w:r>
      <w:proofErr w:type="spellEnd"/>
      <w:r>
        <w:rPr>
          <w:rFonts w:ascii="Times New Roman" w:hAnsi="Times New Roman"/>
          <w:color w:val="auto"/>
          <w:sz w:val="25"/>
          <w:szCs w:val="25"/>
        </w:rPr>
        <w:t xml:space="preserve"> Botanical Lecture. James Madison University, Harrisonburg, Virginia 21 February 2017.</w:t>
      </w:r>
    </w:p>
    <w:p w14:paraId="32E9C96C" w14:textId="77777777" w:rsidR="00F2076A" w:rsidRDefault="00F2076A" w:rsidP="00F2076A">
      <w:pPr>
        <w:pStyle w:val="Default"/>
        <w:rPr>
          <w:rFonts w:ascii="Times New Roman" w:hAnsi="Times New Roman"/>
          <w:color w:val="auto"/>
          <w:sz w:val="25"/>
          <w:szCs w:val="25"/>
        </w:rPr>
      </w:pPr>
    </w:p>
    <w:p w14:paraId="4DE10502" w14:textId="771EF6C6" w:rsidR="00F2076A" w:rsidRDefault="00F2076A" w:rsidP="00F2076A">
      <w:pPr>
        <w:pStyle w:val="Default"/>
        <w:rPr>
          <w:rFonts w:ascii="Times New Roman" w:hAnsi="Times New Roman"/>
          <w:color w:val="auto"/>
          <w:sz w:val="25"/>
          <w:szCs w:val="25"/>
        </w:rPr>
      </w:pPr>
      <w:r>
        <w:rPr>
          <w:rFonts w:ascii="Times New Roman" w:hAnsi="Times New Roman"/>
          <w:color w:val="auto"/>
          <w:sz w:val="25"/>
          <w:szCs w:val="25"/>
        </w:rPr>
        <w:t xml:space="preserve">Musselman, L. J. Plants of the Bible.  </w:t>
      </w:r>
      <w:r w:rsidR="00341E13">
        <w:rPr>
          <w:rFonts w:ascii="Times New Roman" w:hAnsi="Times New Roman"/>
          <w:color w:val="auto"/>
          <w:sz w:val="25"/>
          <w:szCs w:val="25"/>
        </w:rPr>
        <w:t>New Beech Grove Baptist Church, Newport News, Virginia, February 2017.</w:t>
      </w:r>
    </w:p>
    <w:p w14:paraId="70D137DE" w14:textId="77777777" w:rsidR="0005637B" w:rsidRDefault="0005637B" w:rsidP="009F4841">
      <w:pPr>
        <w:rPr>
          <w:rFonts w:ascii="BBFILA+TimesNewRoman,Bold" w:hAnsi="BBFILA+TimesNewRoman,Bold"/>
          <w:bCs/>
        </w:rPr>
      </w:pPr>
    </w:p>
    <w:p w14:paraId="67D02732" w14:textId="035EBEA5" w:rsidR="009F4841" w:rsidRPr="009F4841" w:rsidRDefault="009F4841" w:rsidP="009F4841">
      <w:pPr>
        <w:rPr>
          <w:rFonts w:ascii="BBFILA+TimesNewRoman,Bold" w:hAnsi="BBFILA+TimesNewRoman,Bold"/>
          <w:bCs/>
        </w:rPr>
      </w:pPr>
      <w:r w:rsidRPr="009F4841">
        <w:rPr>
          <w:rFonts w:ascii="BBFILA+TimesNewRoman,Bold" w:hAnsi="BBFILA+TimesNewRoman,Bold"/>
          <w:bCs/>
        </w:rPr>
        <w:t xml:space="preserve">Musselman, </w:t>
      </w:r>
      <w:r>
        <w:rPr>
          <w:rFonts w:ascii="BBFILA+TimesNewRoman,Bold" w:hAnsi="BBFILA+TimesNewRoman,Bold"/>
          <w:bCs/>
        </w:rPr>
        <w:t xml:space="preserve">L. J. </w:t>
      </w:r>
      <w:r w:rsidRPr="009F4841">
        <w:rPr>
          <w:rFonts w:ascii="BBFILA+TimesNewRoman,Bold" w:hAnsi="BBFILA+TimesNewRoman,Bold"/>
          <w:bCs/>
        </w:rPr>
        <w:t xml:space="preserve"> The Growing Interest in Longleaf Pine--longleaf pine workshop, "The Tree that Built Tidewater: The neglected histor</w:t>
      </w:r>
      <w:r w:rsidR="0032069B">
        <w:rPr>
          <w:rFonts w:ascii="BBFILA+TimesNewRoman,Bold" w:hAnsi="BBFILA+TimesNewRoman,Bold"/>
          <w:bCs/>
        </w:rPr>
        <w:t>y of longleaf pine in Virginia.</w:t>
      </w:r>
      <w:r w:rsidRPr="009F4841">
        <w:rPr>
          <w:rFonts w:ascii="BBFILA+TimesNewRoman,Bold" w:hAnsi="BBFILA+TimesNewRoman,Bold"/>
          <w:bCs/>
        </w:rPr>
        <w:t xml:space="preserve">" North Carolina Forest Service, Paul D Camp Community College, Franklin, Virginia. </w:t>
      </w:r>
      <w:r>
        <w:rPr>
          <w:rFonts w:ascii="BBFILA+TimesNewRoman,Bold" w:hAnsi="BBFILA+TimesNewRoman,Bold"/>
          <w:bCs/>
        </w:rPr>
        <w:t>5 May 2016.</w:t>
      </w:r>
    </w:p>
    <w:p w14:paraId="155B3A16" w14:textId="77777777" w:rsidR="009F4841" w:rsidRDefault="009F4841" w:rsidP="00717A22">
      <w:pPr>
        <w:rPr>
          <w:rFonts w:ascii="BBFILA+TimesNewRoman,Bold" w:hAnsi="BBFILA+TimesNewRoman,Bold"/>
          <w:bCs/>
        </w:rPr>
      </w:pPr>
    </w:p>
    <w:p w14:paraId="5D8704C4" w14:textId="43CDF895" w:rsidR="009F4841" w:rsidRPr="009F4841" w:rsidRDefault="009F4841" w:rsidP="009F4841">
      <w:pPr>
        <w:rPr>
          <w:rFonts w:ascii="BBFILA+TimesNewRoman,Bold" w:hAnsi="BBFILA+TimesNewRoman,Bold"/>
          <w:bCs/>
        </w:rPr>
      </w:pPr>
      <w:r w:rsidRPr="009F4841">
        <w:rPr>
          <w:rFonts w:ascii="BBFILA+TimesNewRoman,Bold" w:hAnsi="BBFILA+TimesNewRoman,Bold"/>
          <w:bCs/>
        </w:rPr>
        <w:t xml:space="preserve">Musselman, </w:t>
      </w:r>
      <w:r>
        <w:rPr>
          <w:rFonts w:ascii="BBFILA+TimesNewRoman,Bold" w:hAnsi="BBFILA+TimesNewRoman,Bold"/>
          <w:bCs/>
        </w:rPr>
        <w:t xml:space="preserve">L. J. </w:t>
      </w:r>
      <w:r w:rsidR="00E8315D">
        <w:rPr>
          <w:rFonts w:ascii="BBFILA+TimesNewRoman,Bold" w:hAnsi="BBFILA+TimesNewRoman,Bold"/>
          <w:bCs/>
        </w:rPr>
        <w:t xml:space="preserve"> </w:t>
      </w:r>
      <w:r w:rsidRPr="009F4841">
        <w:rPr>
          <w:rFonts w:ascii="BBFILA+TimesNewRoman,Bold" w:hAnsi="BBFILA+TimesNewRoman,Bold"/>
          <w:bCs/>
        </w:rPr>
        <w:t>Holy Botany: Et</w:t>
      </w:r>
      <w:r w:rsidR="00E8315D">
        <w:rPr>
          <w:rFonts w:ascii="BBFILA+TimesNewRoman,Bold" w:hAnsi="BBFILA+TimesNewRoman,Bold"/>
          <w:bCs/>
        </w:rPr>
        <w:t>hnobotany of the Holy Writings,</w:t>
      </w:r>
      <w:r w:rsidRPr="009F4841">
        <w:rPr>
          <w:rFonts w:ascii="BBFILA+TimesNewRoman,Bold" w:hAnsi="BBFILA+TimesNewRoman,Bold"/>
          <w:bCs/>
        </w:rPr>
        <w:t xml:space="preserve"> Government of Albania, Tirana, Albania. </w:t>
      </w:r>
      <w:r>
        <w:rPr>
          <w:rFonts w:ascii="BBFILA+TimesNewRoman,Bold" w:hAnsi="BBFILA+TimesNewRoman,Bold"/>
          <w:bCs/>
        </w:rPr>
        <w:t>22 December 2015.</w:t>
      </w:r>
    </w:p>
    <w:p w14:paraId="1FCEBFDA" w14:textId="77777777" w:rsidR="009F4841" w:rsidRPr="009F4841" w:rsidRDefault="009F4841" w:rsidP="009F4841">
      <w:pPr>
        <w:rPr>
          <w:rFonts w:ascii="BBFILA+TimesNewRoman,Bold" w:hAnsi="BBFILA+TimesNewRoman,Bold"/>
          <w:bCs/>
        </w:rPr>
      </w:pPr>
    </w:p>
    <w:p w14:paraId="59A2D035" w14:textId="3F5253C9" w:rsidR="009F4841" w:rsidRDefault="009F4841" w:rsidP="009F4841">
      <w:pPr>
        <w:rPr>
          <w:rFonts w:ascii="BBFILA+TimesNewRoman,Bold" w:hAnsi="BBFILA+TimesNewRoman,Bold"/>
          <w:bCs/>
        </w:rPr>
      </w:pPr>
      <w:r w:rsidRPr="009F4841">
        <w:rPr>
          <w:rFonts w:ascii="BBFILA+TimesNewRoman,Bold" w:hAnsi="BBFILA+TimesNewRoman,Bold"/>
          <w:bCs/>
        </w:rPr>
        <w:t xml:space="preserve">Musselman, </w:t>
      </w:r>
      <w:r>
        <w:rPr>
          <w:rFonts w:ascii="BBFILA+TimesNewRoman,Bold" w:hAnsi="BBFILA+TimesNewRoman,Bold"/>
          <w:bCs/>
        </w:rPr>
        <w:t xml:space="preserve">L. J. </w:t>
      </w:r>
      <w:r w:rsidR="00E8315D">
        <w:rPr>
          <w:rFonts w:ascii="BBFILA+TimesNewRoman,Bold" w:hAnsi="BBFILA+TimesNewRoman,Bold"/>
          <w:bCs/>
        </w:rPr>
        <w:t xml:space="preserve"> Annual Landowner Retreat, The Tree that Built Tidewater,</w:t>
      </w:r>
      <w:r w:rsidRPr="009F4841">
        <w:rPr>
          <w:rFonts w:ascii="BBFILA+TimesNewRoman,Bold" w:hAnsi="BBFILA+TimesNewRoman,Bold"/>
          <w:bCs/>
        </w:rPr>
        <w:t xml:space="preserve"> Virginia Cooperative Extension, Wakefield, Virginia. </w:t>
      </w:r>
      <w:r>
        <w:rPr>
          <w:rFonts w:ascii="BBFILA+TimesNewRoman,Bold" w:hAnsi="BBFILA+TimesNewRoman,Bold"/>
          <w:bCs/>
        </w:rPr>
        <w:t>30 August 2015.</w:t>
      </w:r>
    </w:p>
    <w:p w14:paraId="3D6D46BA" w14:textId="77777777" w:rsidR="006F7ABB" w:rsidRDefault="006F7ABB" w:rsidP="009F4841">
      <w:pPr>
        <w:rPr>
          <w:rFonts w:ascii="BBFILA+TimesNewRoman,Bold" w:hAnsi="BBFILA+TimesNewRoman,Bold"/>
          <w:bCs/>
        </w:rPr>
      </w:pPr>
    </w:p>
    <w:p w14:paraId="23879376" w14:textId="1A7FCD16" w:rsidR="006F7ABB" w:rsidRPr="009F4841" w:rsidRDefault="006F7ABB" w:rsidP="006F7ABB">
      <w:pPr>
        <w:rPr>
          <w:rFonts w:ascii="BBFILA+TimesNewRoman,Bold" w:hAnsi="BBFILA+TimesNewRoman,Bold"/>
          <w:bCs/>
        </w:rPr>
      </w:pPr>
      <w:r w:rsidRPr="009F4841">
        <w:rPr>
          <w:rFonts w:ascii="BBFILA+TimesNewRoman,Bold" w:hAnsi="BBFILA+TimesNewRoman,Bold"/>
          <w:bCs/>
        </w:rPr>
        <w:t xml:space="preserve">Musselman, </w:t>
      </w:r>
      <w:r>
        <w:rPr>
          <w:rFonts w:ascii="BBFILA+TimesNewRoman,Bold" w:hAnsi="BBFILA+TimesNewRoman,Bold"/>
          <w:bCs/>
        </w:rPr>
        <w:t xml:space="preserve">L. J. </w:t>
      </w:r>
      <w:r w:rsidR="00E8315D">
        <w:rPr>
          <w:rFonts w:ascii="BBFILA+TimesNewRoman,Bold" w:hAnsi="BBFILA+TimesNewRoman,Bold"/>
          <w:bCs/>
        </w:rPr>
        <w:t xml:space="preserve"> </w:t>
      </w:r>
      <w:r w:rsidRPr="009F4841">
        <w:rPr>
          <w:rFonts w:ascii="BBFILA+TimesNewRoman,Bold" w:hAnsi="BBFILA+TimesNewRoman,Bold"/>
          <w:bCs/>
        </w:rPr>
        <w:t xml:space="preserve">Ethnobotany </w:t>
      </w:r>
      <w:r w:rsidR="00E8315D">
        <w:rPr>
          <w:rFonts w:ascii="BBFILA+TimesNewRoman,Bold" w:hAnsi="BBFILA+TimesNewRoman,Bold"/>
          <w:bCs/>
        </w:rPr>
        <w:t>of Plants in the Holy Writings,</w:t>
      </w:r>
      <w:r w:rsidRPr="009F4841">
        <w:rPr>
          <w:rFonts w:ascii="BBFILA+TimesNewRoman,Bold" w:hAnsi="BBFILA+TimesNewRoman,Bold"/>
          <w:bCs/>
        </w:rPr>
        <w:t xml:space="preserve"> Sultan Omar ‘Ali </w:t>
      </w:r>
      <w:proofErr w:type="spellStart"/>
      <w:r w:rsidRPr="009F4841">
        <w:rPr>
          <w:rFonts w:ascii="BBFILA+TimesNewRoman,Bold" w:hAnsi="BBFILA+TimesNewRoman,Bold"/>
          <w:bCs/>
        </w:rPr>
        <w:t>Saifuddien</w:t>
      </w:r>
      <w:proofErr w:type="spellEnd"/>
      <w:r w:rsidRPr="009F4841">
        <w:rPr>
          <w:rFonts w:ascii="BBFILA+TimesNewRoman,Bold" w:hAnsi="BBFILA+TimesNewRoman,Bold"/>
          <w:bCs/>
        </w:rPr>
        <w:t xml:space="preserve"> Centre for Islamic Studies, and Institute for Biodiversi</w:t>
      </w:r>
      <w:r w:rsidR="00772CCA">
        <w:rPr>
          <w:rFonts w:ascii="BBFILA+TimesNewRoman,Bold" w:hAnsi="BBFILA+TimesNewRoman,Bold"/>
          <w:bCs/>
        </w:rPr>
        <w:t xml:space="preserve">ty and Environmental Research, </w:t>
      </w:r>
      <w:r w:rsidRPr="009F4841">
        <w:rPr>
          <w:rFonts w:ascii="BBFILA+TimesNewRoman,Bold" w:hAnsi="BBFILA+TimesNewRoman,Bold"/>
          <w:bCs/>
        </w:rPr>
        <w:t xml:space="preserve">Universiti Brunei Darussalam. </w:t>
      </w:r>
      <w:r>
        <w:rPr>
          <w:rFonts w:ascii="BBFILA+TimesNewRoman,Bold" w:hAnsi="BBFILA+TimesNewRoman,Bold"/>
          <w:bCs/>
        </w:rPr>
        <w:t>27 May 2015</w:t>
      </w:r>
    </w:p>
    <w:p w14:paraId="1A417DE2" w14:textId="77777777" w:rsidR="009F4841" w:rsidRDefault="009F4841" w:rsidP="00717A22">
      <w:pPr>
        <w:rPr>
          <w:rFonts w:ascii="BBFILA+TimesNewRoman,Bold" w:hAnsi="BBFILA+TimesNewRoman,Bold"/>
          <w:bCs/>
        </w:rPr>
      </w:pPr>
    </w:p>
    <w:p w14:paraId="1181B61A" w14:textId="2B579F5D" w:rsidR="00B0334F" w:rsidRPr="00B0334F" w:rsidRDefault="00B0334F" w:rsidP="00717A22">
      <w:pPr>
        <w:rPr>
          <w:rFonts w:ascii="BBFILA+TimesNewRoman,Bold" w:hAnsi="BBFILA+TimesNewRoman,Bold"/>
          <w:bCs/>
        </w:rPr>
      </w:pPr>
      <w:r>
        <w:rPr>
          <w:rFonts w:ascii="BBFILA+TimesNewRoman,Bold" w:hAnsi="BBFILA+TimesNewRoman,Bold"/>
          <w:bCs/>
        </w:rPr>
        <w:t xml:space="preserve">Musselman, L. J. </w:t>
      </w:r>
      <w:r w:rsidRPr="00B0334F">
        <w:rPr>
          <w:rFonts w:ascii="BBFILA+TimesNewRoman,Bold" w:hAnsi="BBFILA+TimesNewRoman,Bold"/>
          <w:bCs/>
        </w:rPr>
        <w:t>The Tree that Built Tidewater</w:t>
      </w:r>
      <w:r w:rsidR="00C52E20">
        <w:rPr>
          <w:rFonts w:ascii="BBFILA+TimesNewRoman,Bold" w:hAnsi="BBFILA+TimesNewRoman,Bold"/>
          <w:bCs/>
        </w:rPr>
        <w:t>.</w:t>
      </w:r>
      <w:r>
        <w:rPr>
          <w:rFonts w:ascii="BBFILA+TimesNewRoman,Bold" w:hAnsi="BBFILA+TimesNewRoman,Bold"/>
          <w:bCs/>
        </w:rPr>
        <w:t xml:space="preserve"> </w:t>
      </w:r>
      <w:r w:rsidRPr="00B0334F">
        <w:rPr>
          <w:rFonts w:ascii="BBFILA+TimesNewRoman,Bold" w:hAnsi="BBFILA+TimesNewRoman,Bold"/>
          <w:bCs/>
        </w:rPr>
        <w:t>The Neglected Role of Longleaf Pine in Virginia’s History</w:t>
      </w:r>
      <w:r>
        <w:rPr>
          <w:rFonts w:ascii="BBFILA+TimesNewRoman,Bold" w:hAnsi="BBFILA+TimesNewRoman,Bold"/>
          <w:bCs/>
        </w:rPr>
        <w:t>.  Garden Club of Virginia Conservation Forum. Norfolk, 12 November 2014.</w:t>
      </w:r>
    </w:p>
    <w:p w14:paraId="3833C0BD" w14:textId="77777777" w:rsidR="00B0334F" w:rsidRDefault="00B0334F" w:rsidP="00717A22"/>
    <w:p w14:paraId="68B949D9" w14:textId="641BC113" w:rsidR="00B96E5B" w:rsidRDefault="00B96E5B" w:rsidP="00717A22">
      <w:r>
        <w:t xml:space="preserve">Musselman, L. J. Environmental Ethics and the Bible. Islamic Perspectives on Ecosystem Management.  </w:t>
      </w:r>
      <w:proofErr w:type="spellStart"/>
      <w:r>
        <w:t>Qu’ranic</w:t>
      </w:r>
      <w:proofErr w:type="spellEnd"/>
      <w:r>
        <w:t xml:space="preserve"> Garden, Qatar Foundation, Doha, Qatar, 22 April 2014.</w:t>
      </w:r>
    </w:p>
    <w:p w14:paraId="429F37F2" w14:textId="77777777" w:rsidR="00AC4E1B" w:rsidRDefault="00AC4E1B">
      <w:pPr>
        <w:rPr>
          <w:sz w:val="23"/>
          <w:szCs w:val="23"/>
        </w:rPr>
      </w:pPr>
    </w:p>
    <w:p w14:paraId="7AEFE0DD" w14:textId="30B0486C" w:rsidR="005017FA" w:rsidRDefault="00AC4E1B" w:rsidP="00795B22">
      <w:pPr>
        <w:jc w:val="center"/>
        <w:rPr>
          <w:b/>
          <w:sz w:val="28"/>
          <w:szCs w:val="28"/>
        </w:rPr>
      </w:pPr>
      <w:r>
        <w:rPr>
          <w:b/>
          <w:sz w:val="28"/>
          <w:szCs w:val="28"/>
        </w:rPr>
        <w:t xml:space="preserve">PRESENTATIONS AT SCIENTIFIC MEETINGS </w:t>
      </w:r>
      <w:r w:rsidR="008C42E8">
        <w:rPr>
          <w:b/>
          <w:sz w:val="28"/>
          <w:szCs w:val="28"/>
        </w:rPr>
        <w:t>(</w:t>
      </w:r>
      <w:r w:rsidR="002A07F6">
        <w:rPr>
          <w:b/>
          <w:sz w:val="28"/>
          <w:szCs w:val="28"/>
        </w:rPr>
        <w:t>201</w:t>
      </w:r>
      <w:r w:rsidR="00B96E5B">
        <w:rPr>
          <w:b/>
          <w:sz w:val="28"/>
          <w:szCs w:val="28"/>
        </w:rPr>
        <w:t>4</w:t>
      </w:r>
      <w:r w:rsidR="00563E3D">
        <w:rPr>
          <w:b/>
          <w:sz w:val="28"/>
          <w:szCs w:val="28"/>
        </w:rPr>
        <w:t>-20</w:t>
      </w:r>
      <w:r w:rsidR="00527E07">
        <w:rPr>
          <w:b/>
          <w:sz w:val="28"/>
          <w:szCs w:val="28"/>
        </w:rPr>
        <w:t>20</w:t>
      </w:r>
      <w:r w:rsidR="009531FF">
        <w:rPr>
          <w:b/>
          <w:sz w:val="28"/>
          <w:szCs w:val="28"/>
        </w:rPr>
        <w:t xml:space="preserve"> ONLY</w:t>
      </w:r>
      <w:r w:rsidR="008C42E8">
        <w:rPr>
          <w:b/>
          <w:sz w:val="28"/>
          <w:szCs w:val="28"/>
        </w:rPr>
        <w:t>)</w:t>
      </w:r>
    </w:p>
    <w:p w14:paraId="0FE92BBB" w14:textId="77777777" w:rsidR="005017FA" w:rsidRPr="005017FA" w:rsidRDefault="005017FA" w:rsidP="00795B22">
      <w:pPr>
        <w:jc w:val="center"/>
        <w:rPr>
          <w:sz w:val="28"/>
          <w:szCs w:val="28"/>
        </w:rPr>
      </w:pPr>
    </w:p>
    <w:p w14:paraId="58635B87" w14:textId="14F7CD27" w:rsidR="00527E07" w:rsidRDefault="00527E07" w:rsidP="005017FA">
      <w:pPr>
        <w:rPr>
          <w:bCs/>
        </w:rPr>
      </w:pPr>
      <w:r>
        <w:rPr>
          <w:bCs/>
        </w:rPr>
        <w:t>Musselman, L. J. Following flames from prairie bluffs to Blackwater pines. Keynote address, Annual meeting of the Prairie Enthusiasts, University of Wisconsin Platteville. 29 February 2020.</w:t>
      </w:r>
    </w:p>
    <w:p w14:paraId="0381F09B" w14:textId="77777777" w:rsidR="00527E07" w:rsidRDefault="00527E07" w:rsidP="005017FA">
      <w:pPr>
        <w:rPr>
          <w:bCs/>
        </w:rPr>
      </w:pPr>
    </w:p>
    <w:p w14:paraId="700D01F7" w14:textId="76BB1E2F" w:rsidR="005017FA" w:rsidRPr="005017FA" w:rsidRDefault="005017FA" w:rsidP="005017FA">
      <w:r>
        <w:rPr>
          <w:bCs/>
        </w:rPr>
        <w:t xml:space="preserve">Musselman, L. J. </w:t>
      </w:r>
      <w:r w:rsidRPr="005017FA">
        <w:rPr>
          <w:bCs/>
        </w:rPr>
        <w:t>Natural and Cultural History of Longleaf Pine in Virginia</w:t>
      </w:r>
      <w:r w:rsidR="00C52E20">
        <w:rPr>
          <w:bCs/>
        </w:rPr>
        <w:t>.</w:t>
      </w:r>
      <w:r w:rsidRPr="005017FA">
        <w:rPr>
          <w:bCs/>
        </w:rPr>
        <w:t xml:space="preserve"> The ecological and historical value of the Blackwater Ecologic Preserve</w:t>
      </w:r>
      <w:r w:rsidR="00C52E20">
        <w:rPr>
          <w:bCs/>
        </w:rPr>
        <w:t>. Longleaf Alliance, Wakefield, Virginia. 19 November 2019.</w:t>
      </w:r>
    </w:p>
    <w:p w14:paraId="78F59854" w14:textId="34047DB7" w:rsidR="006F7ABB" w:rsidRDefault="006F7ABB" w:rsidP="00795B22">
      <w:pPr>
        <w:jc w:val="center"/>
        <w:rPr>
          <w:b/>
          <w:sz w:val="28"/>
          <w:szCs w:val="28"/>
        </w:rPr>
      </w:pPr>
    </w:p>
    <w:p w14:paraId="22E017AD" w14:textId="629E2067" w:rsidR="00F96A99" w:rsidRDefault="006A2106" w:rsidP="006A2106">
      <w:pPr>
        <w:rPr>
          <w:bCs/>
        </w:rPr>
      </w:pPr>
      <w:r>
        <w:rPr>
          <w:bCs/>
        </w:rPr>
        <w:t>Musselman, L.</w:t>
      </w:r>
      <w:r w:rsidR="005017FA">
        <w:rPr>
          <w:bCs/>
        </w:rPr>
        <w:t xml:space="preserve"> </w:t>
      </w:r>
      <w:r>
        <w:rPr>
          <w:bCs/>
        </w:rPr>
        <w:t>J.</w:t>
      </w:r>
      <w:r w:rsidR="005017FA">
        <w:rPr>
          <w:bCs/>
        </w:rPr>
        <w:t>,</w:t>
      </w:r>
      <w:r>
        <w:rPr>
          <w:bCs/>
        </w:rPr>
        <w:t xml:space="preserve"> </w:t>
      </w:r>
      <w:r w:rsidRPr="006A2106">
        <w:rPr>
          <w:bCs/>
        </w:rPr>
        <w:t>Managing striga weed[sic] and other parasitic weeds</w:t>
      </w:r>
      <w:r>
        <w:rPr>
          <w:bCs/>
        </w:rPr>
        <w:t xml:space="preserve">. </w:t>
      </w:r>
      <w:r w:rsidRPr="006A2106">
        <w:rPr>
          <w:bCs/>
        </w:rPr>
        <w:t>The 3</w:t>
      </w:r>
      <w:r w:rsidRPr="006A2106">
        <w:rPr>
          <w:bCs/>
          <w:vertAlign w:val="superscript"/>
        </w:rPr>
        <w:t>rd</w:t>
      </w:r>
      <w:r w:rsidRPr="006A2106">
        <w:rPr>
          <w:bCs/>
        </w:rPr>
        <w:t xml:space="preserve"> E</w:t>
      </w:r>
      <w:r w:rsidR="005017FA">
        <w:rPr>
          <w:bCs/>
        </w:rPr>
        <w:t>CHO</w:t>
      </w:r>
      <w:r w:rsidRPr="006A2106">
        <w:rPr>
          <w:bCs/>
        </w:rPr>
        <w:t xml:space="preserve"> East Africa Highlands Symposium</w:t>
      </w:r>
      <w:r w:rsidR="005017FA">
        <w:rPr>
          <w:bCs/>
        </w:rPr>
        <w:t>. Kigali, Rwanda 27-28 November 2019.</w:t>
      </w:r>
    </w:p>
    <w:p w14:paraId="674DE822" w14:textId="32CF3C97" w:rsidR="005017FA" w:rsidRDefault="005017FA" w:rsidP="006A2106">
      <w:pPr>
        <w:rPr>
          <w:bCs/>
        </w:rPr>
      </w:pPr>
    </w:p>
    <w:p w14:paraId="696BC70A" w14:textId="77777777" w:rsidR="005017FA" w:rsidRPr="005017FA" w:rsidRDefault="005017FA" w:rsidP="005017FA">
      <w:pPr>
        <w:rPr>
          <w:bCs/>
        </w:rPr>
      </w:pPr>
      <w:r w:rsidRPr="005017FA">
        <w:rPr>
          <w:bCs/>
        </w:rPr>
        <w:t>Schafran, Peter W (Presenter &amp; Author), Flanders, Nicholas P (Author Only), Dotterer, Toni (Author Only), Musselman, Isaiah A (Author Only), Musselman, LYTTON J (Author Only), Association of Southeastern Biologists, "Demographic and spatial analysis of Blackwater Ecologic Preserve (Isle of Wight Co, VA) provides insight into the origin of longleaf pine (Pinus palustris) stands," Association of Southeastern Biologists, Memphis, Tennessee. (April 5, 2019).</w:t>
      </w:r>
    </w:p>
    <w:p w14:paraId="66BFB58E" w14:textId="77777777" w:rsidR="005017FA" w:rsidRPr="005017FA" w:rsidRDefault="005017FA" w:rsidP="005017FA">
      <w:pPr>
        <w:rPr>
          <w:bCs/>
        </w:rPr>
      </w:pPr>
    </w:p>
    <w:p w14:paraId="63A4EA24" w14:textId="77777777" w:rsidR="005017FA" w:rsidRPr="005017FA" w:rsidRDefault="005017FA" w:rsidP="005017FA">
      <w:pPr>
        <w:rPr>
          <w:bCs/>
        </w:rPr>
      </w:pPr>
      <w:r w:rsidRPr="005017FA">
        <w:rPr>
          <w:bCs/>
        </w:rPr>
        <w:t xml:space="preserve">Schafran, Peter W (Presenter &amp; Author), Bolin, Jay F (Author Only), Taylor, W Carl (Author Only), Musselman, Elizabeth (Author Only), Musselman, LYTTON John (Author Only), Association of Southeastern Biologists, "High-throughput flow cytometry and DNA sequencing identifies over 20 potential new species of </w:t>
      </w:r>
      <w:proofErr w:type="spellStart"/>
      <w:r w:rsidRPr="005017FA">
        <w:rPr>
          <w:bCs/>
        </w:rPr>
        <w:t>Isoetes</w:t>
      </w:r>
      <w:proofErr w:type="spellEnd"/>
      <w:r w:rsidRPr="005017FA">
        <w:rPr>
          <w:bCs/>
        </w:rPr>
        <w:t xml:space="preserve"> (</w:t>
      </w:r>
      <w:proofErr w:type="spellStart"/>
      <w:r w:rsidRPr="005017FA">
        <w:rPr>
          <w:bCs/>
        </w:rPr>
        <w:t>Isoetaceae</w:t>
      </w:r>
      <w:proofErr w:type="spellEnd"/>
      <w:r w:rsidRPr="005017FA">
        <w:rPr>
          <w:bCs/>
        </w:rPr>
        <w:t xml:space="preserve">, </w:t>
      </w:r>
      <w:proofErr w:type="spellStart"/>
      <w:r w:rsidRPr="005017FA">
        <w:rPr>
          <w:bCs/>
        </w:rPr>
        <w:t>Lycopodiophyta</w:t>
      </w:r>
      <w:proofErr w:type="spellEnd"/>
      <w:r w:rsidRPr="005017FA">
        <w:rPr>
          <w:bCs/>
        </w:rPr>
        <w:t>) in the southeastern US," Association of Southeastern Biologists, Memphis, Tennessee. (April 5, 2019).</w:t>
      </w:r>
    </w:p>
    <w:p w14:paraId="48B753F3" w14:textId="77777777" w:rsidR="005017FA" w:rsidRPr="005017FA" w:rsidRDefault="005017FA" w:rsidP="005017FA">
      <w:pPr>
        <w:rPr>
          <w:bCs/>
        </w:rPr>
      </w:pPr>
    </w:p>
    <w:p w14:paraId="3C1C6832" w14:textId="77777777" w:rsidR="005017FA" w:rsidRPr="005017FA" w:rsidRDefault="005017FA" w:rsidP="005017FA">
      <w:pPr>
        <w:rPr>
          <w:bCs/>
        </w:rPr>
      </w:pPr>
      <w:r w:rsidRPr="005017FA">
        <w:rPr>
          <w:bCs/>
        </w:rPr>
        <w:t>Heyd, Lauren Z (Presenter &amp; Author), Schafran, Peter W (Author Only), Musselman, LYTTON J, Association of Southeastern Biologists, "Sporophyll anatomy differences among four Isoetes species," Association of Southeastern Biologists, Memphis, Tennessee. (April 5, 2019).</w:t>
      </w:r>
    </w:p>
    <w:p w14:paraId="53543755" w14:textId="77777777" w:rsidR="005017FA" w:rsidRPr="006A2106" w:rsidRDefault="005017FA" w:rsidP="006A2106">
      <w:pPr>
        <w:rPr>
          <w:bCs/>
        </w:rPr>
      </w:pPr>
    </w:p>
    <w:p w14:paraId="35247338" w14:textId="273056E4" w:rsidR="00CE6FC9" w:rsidRDefault="00A57588" w:rsidP="006B739B">
      <w:r>
        <w:t>Musselman, L. J., Flanders, N. P., and P. W. Schafran. The historical and ecological importance of the Blackwater Ecologic Preserve. Longleaf Alliance Biennial Meeting, Alexandria, Louisiana. October 2018. (Poster presentation)</w:t>
      </w:r>
    </w:p>
    <w:p w14:paraId="09174727" w14:textId="77777777" w:rsidR="00CE6FC9" w:rsidRDefault="00CE6FC9" w:rsidP="006B739B"/>
    <w:p w14:paraId="3D070C59" w14:textId="52650901" w:rsidR="006B739B" w:rsidRDefault="006B739B" w:rsidP="006B739B">
      <w:r>
        <w:t>Musselman, L. J. Parasitic Plants in African Agriculture.  ECHO International Agricultural Conference, Fort Myers, Florida. 13 November 2018.</w:t>
      </w:r>
    </w:p>
    <w:p w14:paraId="52718773" w14:textId="77777777" w:rsidR="006B739B" w:rsidRDefault="006B739B" w:rsidP="006B739B"/>
    <w:p w14:paraId="5DD7DB5B" w14:textId="32F8084F" w:rsidR="006B739B" w:rsidRPr="006B739B" w:rsidRDefault="006B739B" w:rsidP="006B739B">
      <w:r>
        <w:t xml:space="preserve">Musselman, L. J. Managing </w:t>
      </w:r>
      <w:r>
        <w:rPr>
          <w:i/>
        </w:rPr>
        <w:t>Striga</w:t>
      </w:r>
      <w:r>
        <w:t xml:space="preserve"> and other Parasitic Weeds. Symposium on Improving Nutrition in Dryland Areas.  Arusha, Tanzania. 8 August 2018. </w:t>
      </w:r>
    </w:p>
    <w:p w14:paraId="39E72CEE" w14:textId="77777777" w:rsidR="006B739B" w:rsidRDefault="006B739B" w:rsidP="00F96A99"/>
    <w:p w14:paraId="21A141C3" w14:textId="5875CA85" w:rsidR="00F96A99" w:rsidRPr="00A57588" w:rsidRDefault="00F96A99" w:rsidP="00F96A99">
      <w:r w:rsidRPr="00F96A99">
        <w:t xml:space="preserve">Isaiah Amos (Presenter &amp; Author), Musselman, Lisa (Other), Musselman, LYTTON John, Association of Southeastern Biologists, "An Exploration of the Ecology, Parasitism, and Control of the Root Parasite </w:t>
      </w:r>
      <w:r w:rsidRPr="00CE6FC9">
        <w:rPr>
          <w:i/>
        </w:rPr>
        <w:t>Agalinis fasciculata</w:t>
      </w:r>
      <w:r w:rsidRPr="00F96A99">
        <w:t xml:space="preserve"> (Orobanchaceae) on </w:t>
      </w:r>
      <w:r w:rsidRPr="00A57588">
        <w:rPr>
          <w:i/>
        </w:rPr>
        <w:t xml:space="preserve">Pinus </w:t>
      </w:r>
      <w:proofErr w:type="spellStart"/>
      <w:r w:rsidRPr="00A57588">
        <w:rPr>
          <w:i/>
        </w:rPr>
        <w:t>taeda</w:t>
      </w:r>
      <w:proofErr w:type="spellEnd"/>
      <w:r w:rsidRPr="00A57588">
        <w:t xml:space="preserve"> and </w:t>
      </w:r>
      <w:r w:rsidRPr="00A57588">
        <w:rPr>
          <w:i/>
        </w:rPr>
        <w:t xml:space="preserve">P. </w:t>
      </w:r>
      <w:proofErr w:type="spellStart"/>
      <w:r w:rsidRPr="00A57588">
        <w:rPr>
          <w:i/>
        </w:rPr>
        <w:t>elliottii</w:t>
      </w:r>
      <w:proofErr w:type="spellEnd"/>
      <w:r w:rsidRPr="00A57588">
        <w:t>," Myrtle Beach, South Carolina. (April 5, 2018).</w:t>
      </w:r>
    </w:p>
    <w:p w14:paraId="42649A53" w14:textId="77777777" w:rsidR="00F96A99" w:rsidRPr="00A57588" w:rsidRDefault="00F96A99" w:rsidP="00F96A99"/>
    <w:p w14:paraId="28813CBE" w14:textId="77777777" w:rsidR="00F96A99" w:rsidRPr="00F96A99" w:rsidRDefault="00F96A99" w:rsidP="00F96A99">
      <w:r w:rsidRPr="00F96A99">
        <w:t>Flanders, Nicholas P (Other), Amos, Isaiah (Other), Schafran, Peter W, Waag, Destiny (Other), Musselman, Lytton John (Other), Kolgan, Lisa (Other), Association of Southeastern Biologists, "Relationships between tree density and the growth and survival of longleaf pine (</w:t>
      </w:r>
      <w:r w:rsidRPr="00CE6FC9">
        <w:rPr>
          <w:i/>
        </w:rPr>
        <w:t>Pinus palustris</w:t>
      </w:r>
      <w:r w:rsidRPr="00F96A99">
        <w:t>) at Blackwater Ecological Preserve in Isle of Wight County, Virginia," Myrtle Beach, South Carolina. (April 5, 2018).</w:t>
      </w:r>
    </w:p>
    <w:p w14:paraId="01040FA8" w14:textId="77777777" w:rsidR="00F96A99" w:rsidRPr="00F96A99" w:rsidRDefault="00F96A99" w:rsidP="00F96A99"/>
    <w:p w14:paraId="13D95037" w14:textId="77777777" w:rsidR="00F96A99" w:rsidRPr="00F96A99" w:rsidRDefault="00F96A99" w:rsidP="00F96A99">
      <w:r w:rsidRPr="00F96A99">
        <w:t>Schafran, Peter W (Presenter &amp; Author), Zimmer, Elizabeth (Other), Musselman, W Carl (Other), Musselman, LYTTON J, Association of Southeastern Biologists, "</w:t>
      </w:r>
      <w:r w:rsidRPr="00CE6FC9">
        <w:rPr>
          <w:i/>
        </w:rPr>
        <w:t>The Isoetes flaccida</w:t>
      </w:r>
      <w:r w:rsidRPr="00F96A99">
        <w:t xml:space="preserve"> complex in the southeastern United States: unrecognized species diversity in southern Georgia and northern Florida," Myrtle Beach, South Carolina. (April 5, 2018).</w:t>
      </w:r>
    </w:p>
    <w:p w14:paraId="12E6F998" w14:textId="77777777" w:rsidR="00F96A99" w:rsidRPr="00F96A99" w:rsidRDefault="00F96A99" w:rsidP="00F96A99"/>
    <w:p w14:paraId="4201F042" w14:textId="77777777" w:rsidR="00F96A99" w:rsidRPr="00F96A99" w:rsidRDefault="00F96A99" w:rsidP="00F96A99">
      <w:r w:rsidRPr="00F96A99">
        <w:t xml:space="preserve">Musselman, LYTTON J (Presenter &amp; Author), Wilson, Alan (Other), Association of Southeastern Biologists, "The native root hemiparasite </w:t>
      </w:r>
      <w:r w:rsidRPr="00CE6FC9">
        <w:rPr>
          <w:i/>
        </w:rPr>
        <w:t xml:space="preserve">Agalinis fasciculata </w:t>
      </w:r>
      <w:r w:rsidRPr="00F96A99">
        <w:t>damages commercial pine plantations," Myrtle Beach, South Carolina. (April 5, 2018).</w:t>
      </w:r>
    </w:p>
    <w:p w14:paraId="5F6AE05D" w14:textId="77777777" w:rsidR="00F96A99" w:rsidRPr="00F96A99" w:rsidRDefault="00F96A99" w:rsidP="00F96A99"/>
    <w:p w14:paraId="09F91301" w14:textId="35E3ABAD" w:rsidR="00F96A99" w:rsidRPr="00F96A99" w:rsidRDefault="00F96A99" w:rsidP="00F96A99">
      <w:r w:rsidRPr="00F96A99">
        <w:t xml:space="preserve">Schafran, Peter W (Presenter &amp; Author), Zimmer, Elizabeth (Other), Musselman, W Carl (Other), Musselman, LYTTON J, Association of Southeastern Biologists, "Unexpected genetic diversity in polyploid </w:t>
      </w:r>
      <w:r w:rsidRPr="00CE6FC9">
        <w:rPr>
          <w:i/>
        </w:rPr>
        <w:t>Isoetes</w:t>
      </w:r>
      <w:r w:rsidRPr="00F96A99">
        <w:t xml:space="preserve"> revealed with PacBio DNA sequencing Peter Schafran," Myrtle Beach, South Carolina. (April 5, 2018).</w:t>
      </w:r>
    </w:p>
    <w:p w14:paraId="68B28F90" w14:textId="77777777" w:rsidR="009F2BE3" w:rsidRDefault="009F2BE3" w:rsidP="00795B22">
      <w:pPr>
        <w:jc w:val="center"/>
        <w:rPr>
          <w:b/>
          <w:sz w:val="28"/>
          <w:szCs w:val="28"/>
        </w:rPr>
      </w:pPr>
    </w:p>
    <w:p w14:paraId="38F4C618" w14:textId="53393D04" w:rsidR="009F2BE3" w:rsidRDefault="009F2BE3" w:rsidP="009F2BE3">
      <w:pPr>
        <w:autoSpaceDE w:val="0"/>
        <w:autoSpaceDN w:val="0"/>
        <w:adjustRightInd w:val="0"/>
      </w:pPr>
      <w:r>
        <w:t xml:space="preserve">Flanders, N. P. (presenter), Walters, E., Randle C., Musselman, L. J. 2017. The role of generalist avian frugivores in determining the distribution of the mistletoe </w:t>
      </w:r>
      <w:proofErr w:type="spellStart"/>
      <w:r w:rsidRPr="009F2BE3">
        <w:rPr>
          <w:i/>
        </w:rPr>
        <w:t>Phoradendron</w:t>
      </w:r>
      <w:proofErr w:type="spellEnd"/>
      <w:r w:rsidRPr="009F2BE3">
        <w:rPr>
          <w:i/>
        </w:rPr>
        <w:t xml:space="preserve"> </w:t>
      </w:r>
      <w:proofErr w:type="spellStart"/>
      <w:r w:rsidRPr="009F2BE3">
        <w:rPr>
          <w:i/>
        </w:rPr>
        <w:t>leucarpum</w:t>
      </w:r>
      <w:proofErr w:type="spellEnd"/>
      <w:r>
        <w:t>. Botanical Society of America Annual Meeting.</w:t>
      </w:r>
      <w:r w:rsidR="00804684">
        <w:t xml:space="preserve"> </w:t>
      </w:r>
      <w:r>
        <w:t>Fort Worth, TX. Awarded best paper in ecology section.</w:t>
      </w:r>
    </w:p>
    <w:p w14:paraId="3125ED81" w14:textId="77777777" w:rsidR="009F2BE3" w:rsidRDefault="009F2BE3" w:rsidP="009F2BE3">
      <w:pPr>
        <w:autoSpaceDE w:val="0"/>
        <w:autoSpaceDN w:val="0"/>
        <w:adjustRightInd w:val="0"/>
      </w:pPr>
    </w:p>
    <w:p w14:paraId="3154FDF6" w14:textId="128090F1" w:rsidR="009F2BE3" w:rsidRDefault="00804684" w:rsidP="009F2BE3">
      <w:pPr>
        <w:autoSpaceDE w:val="0"/>
        <w:autoSpaceDN w:val="0"/>
        <w:adjustRightInd w:val="0"/>
      </w:pPr>
      <w:r>
        <w:t xml:space="preserve">Flanders, N. P., </w:t>
      </w:r>
      <w:r w:rsidR="009F2BE3">
        <w:t>Walters, E., Randle C., Musselman, L. J. (presenter). 2017.</w:t>
      </w:r>
    </w:p>
    <w:p w14:paraId="253A72B0" w14:textId="7054FCEB" w:rsidR="009F2BE3" w:rsidRPr="00341E13" w:rsidRDefault="009F2BE3" w:rsidP="00341E13">
      <w:pPr>
        <w:autoSpaceDE w:val="0"/>
        <w:autoSpaceDN w:val="0"/>
        <w:adjustRightInd w:val="0"/>
      </w:pPr>
      <w:r>
        <w:t>The role of generalist avian frugivores in dete</w:t>
      </w:r>
      <w:r w:rsidR="00341E13">
        <w:t xml:space="preserve">rmining the distribution of the </w:t>
      </w:r>
      <w:r>
        <w:t xml:space="preserve">mistletoe </w:t>
      </w:r>
      <w:proofErr w:type="spellStart"/>
      <w:r w:rsidRPr="009F2BE3">
        <w:rPr>
          <w:i/>
        </w:rPr>
        <w:t>Phoradendron</w:t>
      </w:r>
      <w:proofErr w:type="spellEnd"/>
      <w:r w:rsidRPr="009F2BE3">
        <w:rPr>
          <w:i/>
        </w:rPr>
        <w:t xml:space="preserve"> </w:t>
      </w:r>
      <w:proofErr w:type="spellStart"/>
      <w:r w:rsidRPr="009F2BE3">
        <w:rPr>
          <w:i/>
        </w:rPr>
        <w:t>leucarpum</w:t>
      </w:r>
      <w:proofErr w:type="spellEnd"/>
      <w:r>
        <w:t>. 14</w:t>
      </w:r>
      <w:r>
        <w:rPr>
          <w:sz w:val="16"/>
          <w:szCs w:val="16"/>
        </w:rPr>
        <w:t xml:space="preserve">TH </w:t>
      </w:r>
      <w:r>
        <w:t>World Congress on Parasitic Plants.</w:t>
      </w:r>
      <w:r w:rsidR="00341E13">
        <w:t xml:space="preserve"> </w:t>
      </w:r>
      <w:r>
        <w:t>Asilomar, CA.</w:t>
      </w:r>
    </w:p>
    <w:p w14:paraId="2F91BA12" w14:textId="77777777" w:rsidR="006F7ABB" w:rsidRDefault="006F7ABB" w:rsidP="006F7ABB">
      <w:pPr>
        <w:rPr>
          <w:rFonts w:ascii="BBFILA+TimesNewRoman,Bold" w:hAnsi="BBFILA+TimesNewRoman,Bold"/>
          <w:bCs/>
        </w:rPr>
      </w:pPr>
    </w:p>
    <w:p w14:paraId="1F9A6D98" w14:textId="42FDFAAB" w:rsidR="00F97882" w:rsidRDefault="00F97882" w:rsidP="00F97882">
      <w:pPr>
        <w:autoSpaceDE w:val="0"/>
        <w:autoSpaceDN w:val="0"/>
        <w:adjustRightInd w:val="0"/>
      </w:pPr>
      <w:r>
        <w:t>Zimmer, E.</w:t>
      </w:r>
      <w:r w:rsidR="00455161">
        <w:t xml:space="preserve"> (presenter)</w:t>
      </w:r>
      <w:r>
        <w:t>, Schafran, P., Musselman, L., Johnson, G., and Taylor, W.C. 2017.</w:t>
      </w:r>
      <w:r w:rsidR="00455161">
        <w:t xml:space="preserve"> </w:t>
      </w:r>
      <w:r w:rsidRPr="009F2BE3">
        <w:rPr>
          <w:i/>
        </w:rPr>
        <w:t>Isoetes</w:t>
      </w:r>
      <w:r>
        <w:t xml:space="preserve"> diversity in eastern North America. XIX International Botanical Congress.</w:t>
      </w:r>
    </w:p>
    <w:p w14:paraId="026B27EE" w14:textId="77777777" w:rsidR="00F97882" w:rsidRDefault="00F97882" w:rsidP="00F97882">
      <w:pPr>
        <w:autoSpaceDE w:val="0"/>
        <w:autoSpaceDN w:val="0"/>
        <w:adjustRightInd w:val="0"/>
      </w:pPr>
      <w:proofErr w:type="spellStart"/>
      <w:r>
        <w:t>Shenzen</w:t>
      </w:r>
      <w:proofErr w:type="spellEnd"/>
      <w:r>
        <w:t>, China.</w:t>
      </w:r>
    </w:p>
    <w:p w14:paraId="2F019EF2" w14:textId="77777777" w:rsidR="00F97882" w:rsidRDefault="00F97882" w:rsidP="00F97882">
      <w:pPr>
        <w:autoSpaceDE w:val="0"/>
        <w:autoSpaceDN w:val="0"/>
        <w:adjustRightInd w:val="0"/>
      </w:pPr>
    </w:p>
    <w:p w14:paraId="43831C1D" w14:textId="5C6E8F53" w:rsidR="00F97882" w:rsidRDefault="00F97882" w:rsidP="00F97882">
      <w:pPr>
        <w:autoSpaceDE w:val="0"/>
        <w:autoSpaceDN w:val="0"/>
        <w:adjustRightInd w:val="0"/>
      </w:pPr>
      <w:r>
        <w:t>Amos, I.</w:t>
      </w:r>
      <w:r w:rsidR="00455161">
        <w:t xml:space="preserve"> (presenter)</w:t>
      </w:r>
      <w:r>
        <w:t>, Schafran, P., Flanders, N., Dotterer, T., Parks, E., and Musselman, L.</w:t>
      </w:r>
      <w:r w:rsidR="00477AB3">
        <w:t xml:space="preserve"> </w:t>
      </w:r>
      <w:r>
        <w:t>2017. Blackwater Ecological Preserve: Longleaf Pine Inventory. Association of</w:t>
      </w:r>
    </w:p>
    <w:p w14:paraId="600B9FF1" w14:textId="17DA5BD4" w:rsidR="00F97882" w:rsidRPr="009F4841" w:rsidRDefault="00F97882" w:rsidP="00F97882">
      <w:pPr>
        <w:rPr>
          <w:rFonts w:ascii="BBFILA+TimesNewRoman,Bold" w:hAnsi="BBFILA+TimesNewRoman,Bold"/>
          <w:bCs/>
        </w:rPr>
      </w:pPr>
      <w:r>
        <w:t>Southeastern Biologists meeting. Montgomery, AL.</w:t>
      </w:r>
    </w:p>
    <w:p w14:paraId="1424BA4C" w14:textId="77777777" w:rsidR="00F97882" w:rsidRDefault="00F97882" w:rsidP="006D47CD">
      <w:pPr>
        <w:rPr>
          <w:rFonts w:ascii="BBFILA+TimesNewRoman,Bold" w:hAnsi="BBFILA+TimesNewRoman,Bold"/>
          <w:bCs/>
        </w:rPr>
      </w:pPr>
    </w:p>
    <w:p w14:paraId="4AD68E59" w14:textId="392488F9" w:rsidR="006D47CD" w:rsidRPr="006D47CD" w:rsidRDefault="0005637B" w:rsidP="006D47CD">
      <w:pPr>
        <w:rPr>
          <w:rFonts w:ascii="BBFILA+TimesNewRoman,Bold" w:hAnsi="BBFILA+TimesNewRoman,Bold"/>
          <w:bCs/>
        </w:rPr>
      </w:pPr>
      <w:r>
        <w:rPr>
          <w:rFonts w:ascii="BBFILA+TimesNewRoman,Bold" w:hAnsi="BBFILA+TimesNewRoman,Bold"/>
          <w:bCs/>
        </w:rPr>
        <w:t xml:space="preserve">Flanders, N. P., Walters, E., Randle, C., (authors), Musselman, L. J. (presenter). </w:t>
      </w:r>
      <w:r w:rsidR="006D47CD" w:rsidRPr="006D47CD">
        <w:rPr>
          <w:rFonts w:ascii="BBFILA+TimesNewRoman,Bold" w:hAnsi="BBFILA+TimesNewRoman,Bold"/>
          <w:bCs/>
        </w:rPr>
        <w:t xml:space="preserve">The Role of Generalist Avian Frugivores in Determining the Distribution of the Mistletoe </w:t>
      </w:r>
    </w:p>
    <w:p w14:paraId="7210B702" w14:textId="0777B93D" w:rsidR="006D47CD" w:rsidRDefault="006D47CD" w:rsidP="006D47CD">
      <w:pPr>
        <w:rPr>
          <w:rFonts w:ascii="BBFILA+TimesNewRoman,Bold" w:hAnsi="BBFILA+TimesNewRoman,Bold"/>
          <w:b/>
          <w:bCs/>
          <w:i/>
          <w:iCs/>
        </w:rPr>
      </w:pPr>
      <w:proofErr w:type="spellStart"/>
      <w:r w:rsidRPr="006D47CD">
        <w:rPr>
          <w:rFonts w:ascii="BBFILA+TimesNewRoman,Bold" w:hAnsi="BBFILA+TimesNewRoman,Bold"/>
          <w:bCs/>
          <w:i/>
          <w:iCs/>
        </w:rPr>
        <w:t>Phoradendron</w:t>
      </w:r>
      <w:proofErr w:type="spellEnd"/>
      <w:r w:rsidRPr="006D47CD">
        <w:rPr>
          <w:rFonts w:ascii="BBFILA+TimesNewRoman,Bold" w:hAnsi="BBFILA+TimesNewRoman,Bold"/>
          <w:bCs/>
          <w:i/>
          <w:iCs/>
        </w:rPr>
        <w:t xml:space="preserve"> </w:t>
      </w:r>
      <w:proofErr w:type="spellStart"/>
      <w:r w:rsidRPr="006D47CD">
        <w:rPr>
          <w:rFonts w:ascii="BBFILA+TimesNewRoman,Bold" w:hAnsi="BBFILA+TimesNewRoman,Bold"/>
          <w:bCs/>
          <w:i/>
          <w:iCs/>
        </w:rPr>
        <w:t>leucarpum</w:t>
      </w:r>
      <w:proofErr w:type="spellEnd"/>
      <w:r w:rsidRPr="006D47CD">
        <w:rPr>
          <w:rFonts w:ascii="BBFILA+TimesNewRoman,Bold" w:hAnsi="BBFILA+TimesNewRoman,Bold"/>
          <w:bCs/>
          <w:i/>
          <w:iCs/>
        </w:rPr>
        <w:t xml:space="preserve"> </w:t>
      </w:r>
      <w:r w:rsidRPr="006D47CD">
        <w:rPr>
          <w:rFonts w:ascii="BBFILA+TimesNewRoman,Bold" w:hAnsi="BBFILA+TimesNewRoman,Bold"/>
          <w:bCs/>
        </w:rPr>
        <w:t xml:space="preserve">(Raf.) Reveal &amp; M.C. </w:t>
      </w:r>
      <w:proofErr w:type="spellStart"/>
      <w:r w:rsidRPr="006D47CD">
        <w:rPr>
          <w:rFonts w:ascii="BBFILA+TimesNewRoman,Bold" w:hAnsi="BBFILA+TimesNewRoman,Bold"/>
          <w:bCs/>
        </w:rPr>
        <w:t>Johnst</w:t>
      </w:r>
      <w:proofErr w:type="spellEnd"/>
      <w:r w:rsidRPr="006D47CD">
        <w:rPr>
          <w:rFonts w:ascii="BBFILA+TimesNewRoman,Bold" w:hAnsi="BBFILA+TimesNewRoman,Bold"/>
          <w:bCs/>
        </w:rPr>
        <w:t>.</w:t>
      </w:r>
      <w:r w:rsidR="00341E13">
        <w:rPr>
          <w:rFonts w:ascii="BBFILA+TimesNewRoman,Bold" w:hAnsi="BBFILA+TimesNewRoman,Bold"/>
          <w:bCs/>
        </w:rPr>
        <w:t xml:space="preserve"> </w:t>
      </w:r>
      <w:r w:rsidRPr="006D47CD">
        <w:rPr>
          <w:rFonts w:ascii="BBFILA+TimesNewRoman,Bold" w:hAnsi="BBFILA+TimesNewRoman,Bold"/>
          <w:bCs/>
        </w:rPr>
        <w:t>(</w:t>
      </w:r>
      <w:proofErr w:type="spellStart"/>
      <w:r w:rsidRPr="006D47CD">
        <w:rPr>
          <w:rFonts w:ascii="BBFILA+TimesNewRoman,Bold" w:hAnsi="BBFILA+TimesNewRoman,Bold"/>
          <w:bCs/>
        </w:rPr>
        <w:t>Viscaceae</w:t>
      </w:r>
      <w:proofErr w:type="spellEnd"/>
      <w:r w:rsidRPr="006D47CD">
        <w:rPr>
          <w:rFonts w:ascii="BBFILA+TimesNewRoman,Bold" w:hAnsi="BBFILA+TimesNewRoman,Bold"/>
          <w:bCs/>
        </w:rPr>
        <w:t>)</w:t>
      </w:r>
      <w:r>
        <w:rPr>
          <w:rFonts w:ascii="BBFILA+TimesNewRoman,Bold" w:hAnsi="BBFILA+TimesNewRoman,Bold"/>
          <w:bCs/>
        </w:rPr>
        <w:t>. Fourteenth World Congress on Parasitic Plants, Asilomar California. 28 June 2017.</w:t>
      </w:r>
      <w:r w:rsidRPr="006D47CD">
        <w:rPr>
          <w:rFonts w:ascii="BBFILA+TimesNewRoman,Bold" w:hAnsi="BBFILA+TimesNewRoman,Bold"/>
          <w:b/>
          <w:bCs/>
          <w:i/>
          <w:iCs/>
        </w:rPr>
        <w:t xml:space="preserve"> </w:t>
      </w:r>
    </w:p>
    <w:p w14:paraId="2BE697FA" w14:textId="77777777" w:rsidR="009069BF" w:rsidRDefault="009069BF" w:rsidP="006D47CD">
      <w:pPr>
        <w:rPr>
          <w:rFonts w:ascii="BBFILA+TimesNewRoman,Bold" w:hAnsi="BBFILA+TimesNewRoman,Bold"/>
          <w:b/>
          <w:bCs/>
          <w:i/>
          <w:iCs/>
        </w:rPr>
      </w:pPr>
    </w:p>
    <w:p w14:paraId="48611D93" w14:textId="4A5EE49E" w:rsidR="009069BF" w:rsidRPr="009069BF" w:rsidRDefault="009069BF" w:rsidP="006D47CD">
      <w:pPr>
        <w:rPr>
          <w:rFonts w:eastAsia="Calibri"/>
        </w:rPr>
      </w:pPr>
      <w:r>
        <w:t xml:space="preserve">Schafran, P. W., Zimmer, E. A., Taylor, W. C. and Musselman, L. J. </w:t>
      </w:r>
      <w:r w:rsidRPr="009069BF">
        <w:t xml:space="preserve">A whole chloroplast genome phylogeny of diploid species of </w:t>
      </w:r>
      <w:proofErr w:type="spellStart"/>
      <w:r w:rsidRPr="009069BF">
        <w:rPr>
          <w:i/>
        </w:rPr>
        <w:t>Isoëtes</w:t>
      </w:r>
      <w:proofErr w:type="spellEnd"/>
      <w:r w:rsidRPr="009069BF">
        <w:t xml:space="preserve"> (</w:t>
      </w:r>
      <w:proofErr w:type="spellStart"/>
      <w:r w:rsidRPr="009069BF">
        <w:t>Isoëtaceae</w:t>
      </w:r>
      <w:proofErr w:type="spellEnd"/>
      <w:r w:rsidRPr="009069BF">
        <w:t xml:space="preserve">, </w:t>
      </w:r>
      <w:proofErr w:type="spellStart"/>
      <w:r w:rsidRPr="009069BF">
        <w:t>Lycopodiophyta</w:t>
      </w:r>
      <w:proofErr w:type="spellEnd"/>
      <w:r w:rsidRPr="009069BF">
        <w:t>) in the southeastern United States</w:t>
      </w:r>
      <w:r>
        <w:t xml:space="preserve">. </w:t>
      </w:r>
      <w:r>
        <w:rPr>
          <w:rFonts w:eastAsia="Calibri"/>
        </w:rPr>
        <w:t>Association of Southeastern Biologists, Montgomery, Alabama. 30 March 2017.</w:t>
      </w:r>
    </w:p>
    <w:p w14:paraId="21B282DC" w14:textId="77777777" w:rsidR="006D47CD" w:rsidRDefault="006D47CD" w:rsidP="006D47CD">
      <w:pPr>
        <w:rPr>
          <w:rFonts w:ascii="BBFILA+TimesNewRoman,Bold" w:hAnsi="BBFILA+TimesNewRoman,Bold"/>
          <w:b/>
          <w:bCs/>
          <w:i/>
          <w:iCs/>
        </w:rPr>
      </w:pPr>
    </w:p>
    <w:p w14:paraId="63849F45" w14:textId="12A02938" w:rsidR="006D47CD" w:rsidRPr="00EC7B38" w:rsidRDefault="006D47CD" w:rsidP="006D47CD">
      <w:pPr>
        <w:rPr>
          <w:rFonts w:eastAsia="Calibri"/>
        </w:rPr>
      </w:pPr>
      <w:r>
        <w:rPr>
          <w:rFonts w:eastAsia="Calibri"/>
        </w:rPr>
        <w:t>Amos, I., Schafran, P.</w:t>
      </w:r>
      <w:r w:rsidRPr="00EC7B38">
        <w:rPr>
          <w:rFonts w:eastAsia="Calibri"/>
        </w:rPr>
        <w:t xml:space="preserve">, Flanders, N., Dotterer </w:t>
      </w:r>
      <w:r>
        <w:rPr>
          <w:rFonts w:eastAsia="Calibri"/>
        </w:rPr>
        <w:t xml:space="preserve">T., Parks, E., &amp; Musselman, L.  </w:t>
      </w:r>
      <w:r w:rsidRPr="00EC7B38">
        <w:rPr>
          <w:rFonts w:eastAsia="Calibri"/>
        </w:rPr>
        <w:t>Blackwater Ecological Preserve: Longleaf Pine Inventory</w:t>
      </w:r>
      <w:r>
        <w:rPr>
          <w:rFonts w:eastAsia="Calibri"/>
        </w:rPr>
        <w:t xml:space="preserve">. Association of Southeastern </w:t>
      </w:r>
      <w:r w:rsidR="009069BF">
        <w:rPr>
          <w:rFonts w:eastAsia="Calibri"/>
        </w:rPr>
        <w:t>Biologists, Montgomery, Alabama. 31 March 2017.</w:t>
      </w:r>
    </w:p>
    <w:p w14:paraId="3C1A6B10" w14:textId="77777777" w:rsidR="0005637B" w:rsidRDefault="0005637B" w:rsidP="006F7ABB">
      <w:pPr>
        <w:rPr>
          <w:rFonts w:ascii="BBFILA+TimesNewRoman,Bold" w:hAnsi="BBFILA+TimesNewRoman,Bold"/>
          <w:bCs/>
        </w:rPr>
      </w:pPr>
    </w:p>
    <w:p w14:paraId="049C12B1" w14:textId="17888FD9" w:rsidR="006F7ABB" w:rsidRPr="009F4841" w:rsidRDefault="006F7ABB" w:rsidP="006F7ABB">
      <w:pPr>
        <w:rPr>
          <w:rFonts w:ascii="BBFILA+TimesNewRoman,Bold" w:hAnsi="BBFILA+TimesNewRoman,Bold"/>
          <w:bCs/>
        </w:rPr>
      </w:pPr>
      <w:r w:rsidRPr="009F4841">
        <w:rPr>
          <w:rFonts w:ascii="BBFILA+TimesNewRoman,Bold" w:hAnsi="BBFILA+TimesNewRoman,Bold"/>
          <w:bCs/>
        </w:rPr>
        <w:t xml:space="preserve">Musselman, </w:t>
      </w:r>
      <w:r w:rsidR="00E8315D">
        <w:rPr>
          <w:rFonts w:ascii="BBFILA+TimesNewRoman,Bold" w:hAnsi="BBFILA+TimesNewRoman,Bold"/>
          <w:bCs/>
        </w:rPr>
        <w:t xml:space="preserve">L. J. (Presenter &amp; Author), </w:t>
      </w:r>
      <w:r w:rsidRPr="009F4841">
        <w:rPr>
          <w:rFonts w:ascii="BBFILA+TimesNewRoman,Bold" w:hAnsi="BBFILA+TimesNewRoman,Bold"/>
          <w:bCs/>
        </w:rPr>
        <w:t xml:space="preserve">Schafran </w:t>
      </w:r>
      <w:r w:rsidR="00E8315D">
        <w:rPr>
          <w:rFonts w:ascii="BBFILA+TimesNewRoman,Bold" w:hAnsi="BBFILA+TimesNewRoman,Bold"/>
          <w:bCs/>
        </w:rPr>
        <w:t xml:space="preserve">P. </w:t>
      </w:r>
      <w:r w:rsidRPr="009F4841">
        <w:rPr>
          <w:rFonts w:ascii="BBFILA+TimesNewRoman,Bold" w:hAnsi="BBFILA+TimesNewRoman,Bold"/>
          <w:bCs/>
        </w:rPr>
        <w:t>W</w:t>
      </w:r>
      <w:r w:rsidR="00E8315D">
        <w:rPr>
          <w:rFonts w:ascii="BBFILA+TimesNewRoman,Bold" w:hAnsi="BBFILA+TimesNewRoman,Bold"/>
          <w:bCs/>
        </w:rPr>
        <w:t>.</w:t>
      </w:r>
      <w:r w:rsidRPr="009F4841">
        <w:rPr>
          <w:rFonts w:ascii="BBFILA+TimesNewRoman,Bold" w:hAnsi="BBFILA+TimesNewRoman,Bold"/>
          <w:bCs/>
        </w:rPr>
        <w:t xml:space="preserve"> (Author Only), Bray</w:t>
      </w:r>
      <w:r w:rsidR="00E8315D">
        <w:rPr>
          <w:rFonts w:ascii="BBFILA+TimesNewRoman,Bold" w:hAnsi="BBFILA+TimesNewRoman,Bold"/>
          <w:bCs/>
        </w:rPr>
        <w:t>, R.</w:t>
      </w:r>
      <w:r w:rsidRPr="009F4841">
        <w:rPr>
          <w:rFonts w:ascii="BBFILA+TimesNewRoman,Bold" w:hAnsi="BBFILA+TimesNewRoman,Bold"/>
          <w:bCs/>
        </w:rPr>
        <w:t xml:space="preserve"> </w:t>
      </w:r>
      <w:r w:rsidR="00E8315D">
        <w:rPr>
          <w:rFonts w:ascii="BBFILA+TimesNewRoman,Bold" w:hAnsi="BBFILA+TimesNewRoman,Bold"/>
          <w:bCs/>
        </w:rPr>
        <w:t>.</w:t>
      </w:r>
      <w:r w:rsidRPr="009F4841">
        <w:rPr>
          <w:rFonts w:ascii="BBFILA+TimesNewRoman,Bold" w:hAnsi="BBFILA+TimesNewRoman,Bold"/>
          <w:bCs/>
        </w:rPr>
        <w:t>D (Author Only), Associati</w:t>
      </w:r>
      <w:r w:rsidR="00E8315D">
        <w:rPr>
          <w:rFonts w:ascii="BBFILA+TimesNewRoman,Bold" w:hAnsi="BBFILA+TimesNewRoman,Bold"/>
          <w:bCs/>
        </w:rPr>
        <w:t xml:space="preserve">on of Southeastern Biologists, </w:t>
      </w:r>
      <w:r w:rsidRPr="009F4841">
        <w:rPr>
          <w:rFonts w:ascii="BBFILA+TimesNewRoman,Bold" w:hAnsi="BBFILA+TimesNewRoman,Bold"/>
          <w:bCs/>
        </w:rPr>
        <w:t>Rhizomorphs, sca</w:t>
      </w:r>
      <w:r w:rsidR="00E8315D">
        <w:rPr>
          <w:rFonts w:ascii="BBFILA+TimesNewRoman,Bold" w:hAnsi="BBFILA+TimesNewRoman,Bold"/>
          <w:bCs/>
        </w:rPr>
        <w:t>les, and sporelings of Isoetes,</w:t>
      </w:r>
      <w:r w:rsidRPr="009F4841">
        <w:rPr>
          <w:rFonts w:ascii="BBFILA+TimesNewRoman,Bold" w:hAnsi="BBFILA+TimesNewRoman,Bold"/>
          <w:bCs/>
        </w:rPr>
        <w:t xml:space="preserve"> Southern Appalachian Botanical Society, Concord, NC. </w:t>
      </w:r>
      <w:r>
        <w:rPr>
          <w:rFonts w:ascii="BBFILA+TimesNewRoman,Bold" w:hAnsi="BBFILA+TimesNewRoman,Bold"/>
          <w:bCs/>
        </w:rPr>
        <w:t>2 April 2016.</w:t>
      </w:r>
    </w:p>
    <w:p w14:paraId="7285D515" w14:textId="77777777" w:rsidR="006F7ABB" w:rsidRPr="009F4841" w:rsidRDefault="006F7ABB" w:rsidP="006F7ABB">
      <w:pPr>
        <w:rPr>
          <w:rFonts w:ascii="BBFILA+TimesNewRoman,Bold" w:hAnsi="BBFILA+TimesNewRoman,Bold"/>
          <w:bCs/>
        </w:rPr>
      </w:pPr>
    </w:p>
    <w:p w14:paraId="134C7D18" w14:textId="61B2664C" w:rsidR="006F7ABB" w:rsidRPr="009F4841" w:rsidRDefault="006F7ABB" w:rsidP="006F7ABB">
      <w:pPr>
        <w:rPr>
          <w:rFonts w:ascii="BBFILA+TimesNewRoman,Bold" w:hAnsi="BBFILA+TimesNewRoman,Bold"/>
          <w:bCs/>
        </w:rPr>
      </w:pPr>
      <w:r w:rsidRPr="009F4841">
        <w:rPr>
          <w:rFonts w:ascii="BBFILA+TimesNewRoman,Bold" w:hAnsi="BBFILA+TimesNewRoman,Bold"/>
          <w:bCs/>
        </w:rPr>
        <w:t xml:space="preserve">Schafran, </w:t>
      </w:r>
      <w:r w:rsidR="00E8315D">
        <w:rPr>
          <w:rFonts w:ascii="BBFILA+TimesNewRoman,Bold" w:hAnsi="BBFILA+TimesNewRoman,Bold"/>
          <w:bCs/>
        </w:rPr>
        <w:t>P. W.</w:t>
      </w:r>
      <w:r w:rsidRPr="009F4841">
        <w:rPr>
          <w:rFonts w:ascii="BBFILA+TimesNewRoman,Bold" w:hAnsi="BBFILA+TimesNewRoman,Bold"/>
          <w:bCs/>
        </w:rPr>
        <w:t xml:space="preserve"> (Presenter &amp; Author), Taylor C</w:t>
      </w:r>
      <w:r w:rsidR="00E8315D">
        <w:rPr>
          <w:rFonts w:ascii="BBFILA+TimesNewRoman,Bold" w:hAnsi="BBFILA+TimesNewRoman,Bold"/>
          <w:bCs/>
        </w:rPr>
        <w:t>. W.</w:t>
      </w:r>
      <w:r w:rsidRPr="009F4841">
        <w:rPr>
          <w:rFonts w:ascii="BBFILA+TimesNewRoman,Bold" w:hAnsi="BBFILA+TimesNewRoman,Bold"/>
          <w:bCs/>
        </w:rPr>
        <w:t xml:space="preserve"> (Author Only), </w:t>
      </w:r>
      <w:r w:rsidR="00E8315D">
        <w:rPr>
          <w:rFonts w:ascii="BBFILA+TimesNewRoman,Bold" w:hAnsi="BBFILA+TimesNewRoman,Bold"/>
          <w:bCs/>
        </w:rPr>
        <w:t>Bray, R. D.</w:t>
      </w:r>
      <w:r w:rsidRPr="009F4841">
        <w:rPr>
          <w:rFonts w:ascii="BBFILA+TimesNewRoman,Bold" w:hAnsi="BBFILA+TimesNewRoman,Bold"/>
          <w:bCs/>
        </w:rPr>
        <w:t xml:space="preserve"> (Author Only), </w:t>
      </w:r>
      <w:r w:rsidR="00E8315D">
        <w:rPr>
          <w:rFonts w:ascii="BBFILA+TimesNewRoman,Bold" w:hAnsi="BBFILA+TimesNewRoman,Bold"/>
          <w:bCs/>
        </w:rPr>
        <w:t xml:space="preserve">Bolin, J. F. </w:t>
      </w:r>
      <w:r w:rsidRPr="009F4841">
        <w:rPr>
          <w:rFonts w:ascii="BBFILA+TimesNewRoman,Bold" w:hAnsi="BBFILA+TimesNewRoman,Bold"/>
          <w:bCs/>
        </w:rPr>
        <w:t xml:space="preserve">(Author Only), </w:t>
      </w:r>
      <w:r w:rsidR="00E8315D">
        <w:rPr>
          <w:rFonts w:ascii="BBFILA+TimesNewRoman,Bold" w:hAnsi="BBFILA+TimesNewRoman,Bold"/>
          <w:bCs/>
        </w:rPr>
        <w:t xml:space="preserve">Musselman, L. J. </w:t>
      </w:r>
      <w:r w:rsidRPr="009F4841">
        <w:rPr>
          <w:rFonts w:ascii="BBFILA+TimesNewRoman,Bold" w:hAnsi="BBFILA+TimesNewRoman,Bold"/>
          <w:bCs/>
        </w:rPr>
        <w:t xml:space="preserve"> (Author Only), Associati</w:t>
      </w:r>
      <w:r w:rsidR="00E8315D">
        <w:rPr>
          <w:rFonts w:ascii="BBFILA+TimesNewRoman,Bold" w:hAnsi="BBFILA+TimesNewRoman,Bold"/>
          <w:bCs/>
        </w:rPr>
        <w:t xml:space="preserve">on of Southeastern Biologists, </w:t>
      </w:r>
      <w:r w:rsidRPr="009F4841">
        <w:rPr>
          <w:rFonts w:ascii="BBFILA+TimesNewRoman,Bold" w:hAnsi="BBFILA+TimesNewRoman,Bold"/>
          <w:bCs/>
        </w:rPr>
        <w:t xml:space="preserve">Towards a phylogeny of Isoetes in </w:t>
      </w:r>
      <w:r w:rsidR="00E8315D">
        <w:rPr>
          <w:rFonts w:ascii="BBFILA+TimesNewRoman,Bold" w:hAnsi="BBFILA+TimesNewRoman,Bold"/>
          <w:bCs/>
        </w:rPr>
        <w:t>the Southeastern United States,</w:t>
      </w:r>
      <w:r w:rsidRPr="009F4841">
        <w:rPr>
          <w:rFonts w:ascii="BBFILA+TimesNewRoman,Bold" w:hAnsi="BBFILA+TimesNewRoman,Bold"/>
          <w:bCs/>
        </w:rPr>
        <w:t xml:space="preserve"> Southern Appalachian Botanical Society, Concord, NC. </w:t>
      </w:r>
      <w:r>
        <w:rPr>
          <w:rFonts w:ascii="BBFILA+TimesNewRoman,Bold" w:hAnsi="BBFILA+TimesNewRoman,Bold"/>
          <w:bCs/>
        </w:rPr>
        <w:t>2 April 2016.</w:t>
      </w:r>
    </w:p>
    <w:p w14:paraId="7867BBEF" w14:textId="77777777" w:rsidR="006F7ABB" w:rsidRPr="009F4841" w:rsidRDefault="006F7ABB" w:rsidP="006F7ABB">
      <w:pPr>
        <w:rPr>
          <w:rFonts w:ascii="BBFILA+TimesNewRoman,Bold" w:hAnsi="BBFILA+TimesNewRoman,Bold"/>
          <w:bCs/>
        </w:rPr>
      </w:pPr>
    </w:p>
    <w:p w14:paraId="5F16F54A" w14:textId="04822CDE" w:rsidR="006F7ABB" w:rsidRPr="009F4841" w:rsidRDefault="006F7ABB" w:rsidP="006F7ABB">
      <w:pPr>
        <w:rPr>
          <w:rFonts w:ascii="BBFILA+TimesNewRoman,Bold" w:hAnsi="BBFILA+TimesNewRoman,Bold"/>
          <w:bCs/>
        </w:rPr>
      </w:pPr>
      <w:r w:rsidRPr="009F4841">
        <w:rPr>
          <w:rFonts w:ascii="BBFILA+TimesNewRoman,Bold" w:hAnsi="BBFILA+TimesNewRoman,Bold"/>
          <w:bCs/>
        </w:rPr>
        <w:t xml:space="preserve">Flanders, </w:t>
      </w:r>
      <w:r w:rsidR="00E8315D">
        <w:rPr>
          <w:rFonts w:ascii="BBFILA+TimesNewRoman,Bold" w:hAnsi="BBFILA+TimesNewRoman,Bold"/>
          <w:bCs/>
        </w:rPr>
        <w:t xml:space="preserve">N. </w:t>
      </w:r>
      <w:r w:rsidR="003D097B">
        <w:rPr>
          <w:rFonts w:ascii="BBFILA+TimesNewRoman,Bold" w:hAnsi="BBFILA+TimesNewRoman,Bold"/>
          <w:bCs/>
        </w:rPr>
        <w:t>P</w:t>
      </w:r>
      <w:r w:rsidR="00E8315D">
        <w:rPr>
          <w:rFonts w:ascii="BBFILA+TimesNewRoman,Bold" w:hAnsi="BBFILA+TimesNewRoman,Bold"/>
          <w:bCs/>
        </w:rPr>
        <w:t>.</w:t>
      </w:r>
      <w:r w:rsidR="003D097B">
        <w:rPr>
          <w:rFonts w:ascii="BBFILA+TimesNewRoman,Bold" w:hAnsi="BBFILA+TimesNewRoman,Bold"/>
          <w:bCs/>
        </w:rPr>
        <w:t xml:space="preserve"> (Presenter &amp; Author</w:t>
      </w:r>
      <w:r w:rsidRPr="009F4841">
        <w:rPr>
          <w:rFonts w:ascii="BBFILA+TimesNewRoman,Bold" w:hAnsi="BBFILA+TimesNewRoman,Bold"/>
          <w:bCs/>
        </w:rPr>
        <w:t>, Randle, C</w:t>
      </w:r>
      <w:r w:rsidR="003D097B">
        <w:rPr>
          <w:rFonts w:ascii="BBFILA+TimesNewRoman,Bold" w:hAnsi="BBFILA+TimesNewRoman,Bold"/>
          <w:bCs/>
        </w:rPr>
        <w:t>.</w:t>
      </w:r>
      <w:r w:rsidRPr="009F4841">
        <w:rPr>
          <w:rFonts w:ascii="BBFILA+TimesNewRoman,Bold" w:hAnsi="BBFILA+TimesNewRoman,Bold"/>
          <w:bCs/>
        </w:rPr>
        <w:t xml:space="preserve"> (Author Only), Walters, E</w:t>
      </w:r>
      <w:r w:rsidR="003D097B">
        <w:rPr>
          <w:rFonts w:ascii="BBFILA+TimesNewRoman,Bold" w:hAnsi="BBFILA+TimesNewRoman,Bold"/>
          <w:bCs/>
        </w:rPr>
        <w:t xml:space="preserve">. </w:t>
      </w:r>
      <w:r w:rsidRPr="009F4841">
        <w:rPr>
          <w:rFonts w:ascii="BBFILA+TimesNewRoman,Bold" w:hAnsi="BBFILA+TimesNewRoman,Bold"/>
          <w:bCs/>
        </w:rPr>
        <w:t xml:space="preserve">(Author Only), Musselman, </w:t>
      </w:r>
      <w:r w:rsidR="003D097B">
        <w:rPr>
          <w:rFonts w:ascii="BBFILA+TimesNewRoman,Bold" w:hAnsi="BBFILA+TimesNewRoman,Bold"/>
          <w:bCs/>
        </w:rPr>
        <w:t xml:space="preserve">L. J. </w:t>
      </w:r>
      <w:r w:rsidRPr="009F4841">
        <w:rPr>
          <w:rFonts w:ascii="BBFILA+TimesNewRoman,Bold" w:hAnsi="BBFILA+TimesNewRoman,Bold"/>
          <w:bCs/>
        </w:rPr>
        <w:t xml:space="preserve"> </w:t>
      </w:r>
      <w:r w:rsidR="003D097B">
        <w:rPr>
          <w:rFonts w:ascii="BBFILA+TimesNewRoman,Bold" w:hAnsi="BBFILA+TimesNewRoman,Bold"/>
          <w:bCs/>
        </w:rPr>
        <w:t>A</w:t>
      </w:r>
      <w:r w:rsidRPr="009F4841">
        <w:rPr>
          <w:rFonts w:ascii="BBFILA+TimesNewRoman,Bold" w:hAnsi="BBFILA+TimesNewRoman,Bold"/>
          <w:bCs/>
        </w:rPr>
        <w:t xml:space="preserve">ssociation of Southeastern Biologists, "Role of generalist avian frugivores in determining the distribution of the mistletoe </w:t>
      </w:r>
      <w:proofErr w:type="spellStart"/>
      <w:r w:rsidRPr="00284BA1">
        <w:rPr>
          <w:rFonts w:ascii="BBFILA+TimesNewRoman,Bold" w:hAnsi="BBFILA+TimesNewRoman,Bold"/>
          <w:bCs/>
          <w:i/>
          <w:iCs/>
        </w:rPr>
        <w:t>Phoradendron</w:t>
      </w:r>
      <w:proofErr w:type="spellEnd"/>
      <w:r w:rsidRPr="00284BA1">
        <w:rPr>
          <w:rFonts w:ascii="BBFILA+TimesNewRoman,Bold" w:hAnsi="BBFILA+TimesNewRoman,Bold"/>
          <w:bCs/>
          <w:i/>
          <w:iCs/>
        </w:rPr>
        <w:t xml:space="preserve"> </w:t>
      </w:r>
      <w:proofErr w:type="spellStart"/>
      <w:r w:rsidRPr="00284BA1">
        <w:rPr>
          <w:rFonts w:ascii="BBFILA+TimesNewRoman,Bold" w:hAnsi="BBFILA+TimesNewRoman,Bold"/>
          <w:bCs/>
          <w:i/>
          <w:iCs/>
        </w:rPr>
        <w:t>leucarpum</w:t>
      </w:r>
      <w:proofErr w:type="spellEnd"/>
      <w:r w:rsidRPr="009F4841">
        <w:rPr>
          <w:rFonts w:ascii="BBFILA+TimesNewRoman,Bold" w:hAnsi="BBFILA+TimesNewRoman,Bold"/>
          <w:bCs/>
        </w:rPr>
        <w:t xml:space="preserve">," </w:t>
      </w:r>
      <w:r w:rsidR="00341E13">
        <w:rPr>
          <w:rFonts w:ascii="BBFILA+TimesNewRoman,Bold" w:hAnsi="BBFILA+TimesNewRoman,Bold"/>
          <w:bCs/>
        </w:rPr>
        <w:t>A</w:t>
      </w:r>
      <w:r w:rsidRPr="009F4841">
        <w:rPr>
          <w:rFonts w:ascii="BBFILA+TimesNewRoman,Bold" w:hAnsi="BBFILA+TimesNewRoman,Bold"/>
          <w:bCs/>
        </w:rPr>
        <w:t xml:space="preserve">ssociation of Southeastern Biologists, </w:t>
      </w:r>
      <w:r>
        <w:rPr>
          <w:rFonts w:ascii="BBFILA+TimesNewRoman,Bold" w:hAnsi="BBFILA+TimesNewRoman,Bold"/>
          <w:bCs/>
        </w:rPr>
        <w:t>C</w:t>
      </w:r>
      <w:r w:rsidRPr="009F4841">
        <w:rPr>
          <w:rFonts w:ascii="BBFILA+TimesNewRoman,Bold" w:hAnsi="BBFILA+TimesNewRoman,Bold"/>
          <w:bCs/>
        </w:rPr>
        <w:t xml:space="preserve">oncord, NC. </w:t>
      </w:r>
      <w:r>
        <w:rPr>
          <w:rFonts w:ascii="BBFILA+TimesNewRoman,Bold" w:hAnsi="BBFILA+TimesNewRoman,Bold"/>
          <w:bCs/>
        </w:rPr>
        <w:t>1 April 2016.</w:t>
      </w:r>
    </w:p>
    <w:p w14:paraId="0ECD07D4" w14:textId="77777777" w:rsidR="006F7ABB" w:rsidRPr="009F4841" w:rsidRDefault="006F7ABB" w:rsidP="006F7ABB">
      <w:pPr>
        <w:rPr>
          <w:rFonts w:ascii="BBFILA+TimesNewRoman,Bold" w:hAnsi="BBFILA+TimesNewRoman,Bold"/>
          <w:bCs/>
        </w:rPr>
      </w:pPr>
    </w:p>
    <w:p w14:paraId="206028A6" w14:textId="6D6F3206" w:rsidR="000F6FBA" w:rsidRDefault="006F7ABB">
      <w:pPr>
        <w:rPr>
          <w:rFonts w:ascii="BBFILA+TimesNewRoman,Bold" w:hAnsi="BBFILA+TimesNewRoman,Bold"/>
          <w:bCs/>
        </w:rPr>
      </w:pPr>
      <w:r w:rsidRPr="009F4841">
        <w:rPr>
          <w:rFonts w:ascii="BBFILA+TimesNewRoman,Bold" w:hAnsi="BBFILA+TimesNewRoman,Bold"/>
          <w:bCs/>
        </w:rPr>
        <w:t xml:space="preserve">Musselman, </w:t>
      </w:r>
      <w:r w:rsidR="003D097B">
        <w:rPr>
          <w:rFonts w:ascii="BBFILA+TimesNewRoman,Bold" w:hAnsi="BBFILA+TimesNewRoman,Bold"/>
          <w:bCs/>
        </w:rPr>
        <w:t xml:space="preserve">L. J. </w:t>
      </w:r>
      <w:r w:rsidRPr="009F4841">
        <w:rPr>
          <w:rFonts w:ascii="BBFILA+TimesNewRoman,Bold" w:hAnsi="BBFILA+TimesNewRoman,Bold"/>
          <w:bCs/>
        </w:rPr>
        <w:t xml:space="preserve"> (Presenter &amp; Author), Bolin, J</w:t>
      </w:r>
      <w:r w:rsidR="003D097B">
        <w:rPr>
          <w:rFonts w:ascii="BBFILA+TimesNewRoman,Bold" w:hAnsi="BBFILA+TimesNewRoman,Bold"/>
          <w:bCs/>
        </w:rPr>
        <w:t>.</w:t>
      </w:r>
      <w:r w:rsidRPr="009F4841">
        <w:rPr>
          <w:rFonts w:ascii="BBFILA+TimesNewRoman,Bold" w:hAnsi="BBFILA+TimesNewRoman,Bold"/>
          <w:bCs/>
        </w:rPr>
        <w:t xml:space="preserve"> F</w:t>
      </w:r>
      <w:r w:rsidR="003D097B">
        <w:rPr>
          <w:rFonts w:ascii="BBFILA+TimesNewRoman,Bold" w:hAnsi="BBFILA+TimesNewRoman,Bold"/>
          <w:bCs/>
        </w:rPr>
        <w:t>.</w:t>
      </w:r>
      <w:r w:rsidRPr="009F4841">
        <w:rPr>
          <w:rFonts w:ascii="BBFILA+TimesNewRoman,Bold" w:hAnsi="BBFILA+TimesNewRoman,Bold"/>
          <w:bCs/>
        </w:rPr>
        <w:t xml:space="preserve"> (Author Only), Al </w:t>
      </w:r>
      <w:proofErr w:type="spellStart"/>
      <w:r w:rsidRPr="009F4841">
        <w:rPr>
          <w:rFonts w:ascii="BBFILA+TimesNewRoman,Bold" w:hAnsi="BBFILA+TimesNewRoman,Bold"/>
          <w:bCs/>
        </w:rPr>
        <w:t>Rahbi</w:t>
      </w:r>
      <w:proofErr w:type="spellEnd"/>
      <w:r w:rsidRPr="009F4841">
        <w:rPr>
          <w:rFonts w:ascii="BBFILA+TimesNewRoman,Bold" w:hAnsi="BBFILA+TimesNewRoman,Bold"/>
          <w:bCs/>
        </w:rPr>
        <w:t>, S</w:t>
      </w:r>
      <w:r w:rsidR="003D097B">
        <w:rPr>
          <w:rFonts w:ascii="BBFILA+TimesNewRoman,Bold" w:hAnsi="BBFILA+TimesNewRoman,Bold"/>
          <w:bCs/>
        </w:rPr>
        <w:t>.</w:t>
      </w:r>
      <w:r w:rsidRPr="009F4841">
        <w:rPr>
          <w:rFonts w:ascii="BBFILA+TimesNewRoman,Bold" w:hAnsi="BBFILA+TimesNewRoman,Bold"/>
          <w:bCs/>
        </w:rPr>
        <w:t>(Author Only), Al-</w:t>
      </w:r>
      <w:proofErr w:type="spellStart"/>
      <w:r w:rsidRPr="009F4841">
        <w:rPr>
          <w:rFonts w:ascii="BBFILA+TimesNewRoman,Bold" w:hAnsi="BBFILA+TimesNewRoman,Bold"/>
          <w:bCs/>
        </w:rPr>
        <w:t>Hinai</w:t>
      </w:r>
      <w:proofErr w:type="spellEnd"/>
      <w:r w:rsidRPr="009F4841">
        <w:rPr>
          <w:rFonts w:ascii="BBFILA+TimesNewRoman,Bold" w:hAnsi="BBFILA+TimesNewRoman,Bold"/>
          <w:bCs/>
        </w:rPr>
        <w:t>, A</w:t>
      </w:r>
      <w:r w:rsidR="003D097B">
        <w:rPr>
          <w:rFonts w:ascii="BBFILA+TimesNewRoman,Bold" w:hAnsi="BBFILA+TimesNewRoman,Bold"/>
          <w:bCs/>
        </w:rPr>
        <w:t>.</w:t>
      </w:r>
      <w:r w:rsidRPr="009F4841">
        <w:rPr>
          <w:rFonts w:ascii="BBFILA+TimesNewRoman,Bold" w:hAnsi="BBFILA+TimesNewRoman,Bold"/>
          <w:bCs/>
        </w:rPr>
        <w:t xml:space="preserve">, </w:t>
      </w:r>
      <w:proofErr w:type="spellStart"/>
      <w:r w:rsidRPr="009F4841">
        <w:rPr>
          <w:rFonts w:ascii="BBFILA+TimesNewRoman,Bold" w:hAnsi="BBFILA+TimesNewRoman,Bold"/>
          <w:bCs/>
        </w:rPr>
        <w:t>Darach</w:t>
      </w:r>
      <w:proofErr w:type="spellEnd"/>
      <w:r w:rsidRPr="009F4841">
        <w:rPr>
          <w:rFonts w:ascii="BBFILA+TimesNewRoman,Bold" w:hAnsi="BBFILA+TimesNewRoman,Bold"/>
          <w:bCs/>
        </w:rPr>
        <w:t xml:space="preserve"> </w:t>
      </w:r>
      <w:r w:rsidR="003D097B">
        <w:rPr>
          <w:rFonts w:ascii="BBFILA+TimesNewRoman,Bold" w:hAnsi="BBFILA+TimesNewRoman,Bold"/>
          <w:bCs/>
        </w:rPr>
        <w:t>.</w:t>
      </w:r>
      <w:r w:rsidRPr="009F4841">
        <w:rPr>
          <w:rFonts w:ascii="BBFILA+TimesNewRoman,Bold" w:hAnsi="BBFILA+TimesNewRoman,Bold"/>
          <w:bCs/>
        </w:rPr>
        <w:t>, International Parasiti</w:t>
      </w:r>
      <w:r w:rsidR="003D097B">
        <w:rPr>
          <w:rFonts w:ascii="BBFILA+TimesNewRoman,Bold" w:hAnsi="BBFILA+TimesNewRoman,Bold"/>
          <w:bCs/>
        </w:rPr>
        <w:t xml:space="preserve">c Plant Society 13th Congress, </w:t>
      </w:r>
      <w:r w:rsidRPr="009F4841">
        <w:rPr>
          <w:rFonts w:ascii="BBFILA+TimesNewRoman,Bold" w:hAnsi="BBFILA+TimesNewRoman,Bold"/>
          <w:bCs/>
        </w:rPr>
        <w:t>Taxonomy and Phylogenetics o</w:t>
      </w:r>
      <w:r w:rsidR="003D097B">
        <w:rPr>
          <w:rFonts w:ascii="BBFILA+TimesNewRoman,Bold" w:hAnsi="BBFILA+TimesNewRoman,Bold"/>
          <w:bCs/>
        </w:rPr>
        <w:t xml:space="preserve">f </w:t>
      </w:r>
      <w:proofErr w:type="spellStart"/>
      <w:r w:rsidR="003D097B">
        <w:rPr>
          <w:rFonts w:ascii="BBFILA+TimesNewRoman,Bold" w:hAnsi="BBFILA+TimesNewRoman,Bold"/>
          <w:bCs/>
        </w:rPr>
        <w:t>Hydnoraceae</w:t>
      </w:r>
      <w:proofErr w:type="spellEnd"/>
      <w:r w:rsidR="003D097B">
        <w:rPr>
          <w:rFonts w:ascii="BBFILA+TimesNewRoman,Bold" w:hAnsi="BBFILA+TimesNewRoman,Bold"/>
          <w:bCs/>
        </w:rPr>
        <w:t>: Recent Research,</w:t>
      </w:r>
      <w:r w:rsidRPr="009F4841">
        <w:rPr>
          <w:rFonts w:ascii="BBFILA+TimesNewRoman,Bold" w:hAnsi="BBFILA+TimesNewRoman,Bold"/>
          <w:bCs/>
        </w:rPr>
        <w:t xml:space="preserve"> Chinese Institute of Botany, Kunming, China. </w:t>
      </w:r>
      <w:r>
        <w:rPr>
          <w:rFonts w:ascii="BBFILA+TimesNewRoman,Bold" w:hAnsi="BBFILA+TimesNewRoman,Bold"/>
          <w:bCs/>
        </w:rPr>
        <w:t>7 July 2015.</w:t>
      </w:r>
    </w:p>
    <w:p w14:paraId="2A734393" w14:textId="77777777" w:rsidR="006F7ABB" w:rsidRDefault="006F7ABB"/>
    <w:p w14:paraId="24043E53" w14:textId="77777777" w:rsidR="000F6FBA" w:rsidRDefault="000F6FBA">
      <w:r>
        <w:t xml:space="preserve">Matthews, R. A. Musselman, L. J., Taylor, W. C. and P. W. Schafran. </w:t>
      </w:r>
      <w:r w:rsidRPr="003903C4">
        <w:rPr>
          <w:i/>
        </w:rPr>
        <w:t>Isoetes snowii</w:t>
      </w:r>
      <w:r w:rsidRPr="00B96E5B">
        <w:t>, a New Diploid Quillwort from the Southeastern United States</w:t>
      </w:r>
      <w:r>
        <w:t>.  Association of Southeastern Biologists, Spartanburg, South Carolina April 2014.</w:t>
      </w:r>
    </w:p>
    <w:p w14:paraId="4BE2CE14" w14:textId="77777777" w:rsidR="000F6FBA" w:rsidRDefault="000F6FBA"/>
    <w:p w14:paraId="51D7BDB5" w14:textId="77777777" w:rsidR="000F6FBA" w:rsidRDefault="000F6FBA">
      <w:r>
        <w:t>Musselman, L. J., R. D. Bray, P. W. Schafran, and W. C. Taylor.  Misconceptions about Quillworts. Association of Southeastern Biologists, Spartanburg, South Carolina April 2014.</w:t>
      </w:r>
    </w:p>
    <w:p w14:paraId="2A13925D" w14:textId="77777777" w:rsidR="000F6FBA" w:rsidRDefault="000F6FBA"/>
    <w:p w14:paraId="5C95B480" w14:textId="77777777" w:rsidR="000F6FBA" w:rsidRDefault="000F6FBA">
      <w:r>
        <w:t xml:space="preserve">Schafran, P. W., J. Keenan, M. Jones, and L. J. Musselman. In Vitro Seed Germination and Development of </w:t>
      </w:r>
      <w:proofErr w:type="spellStart"/>
      <w:r>
        <w:rPr>
          <w:i/>
        </w:rPr>
        <w:t>Calopogon</w:t>
      </w:r>
      <w:proofErr w:type="spellEnd"/>
      <w:r>
        <w:rPr>
          <w:i/>
        </w:rPr>
        <w:t xml:space="preserve"> pallidus </w:t>
      </w:r>
      <w:r>
        <w:t>(</w:t>
      </w:r>
      <w:proofErr w:type="spellStart"/>
      <w:r>
        <w:t>Orchidaceae</w:t>
      </w:r>
      <w:proofErr w:type="spellEnd"/>
      <w:r>
        <w:t>) from Virginia. Association of Southeastern Biologists, Spartanburg, South Carolina April 2014. (Poster)</w:t>
      </w:r>
    </w:p>
    <w:p w14:paraId="7A1245FA" w14:textId="77777777" w:rsidR="000F6FBA" w:rsidRDefault="000F6FBA"/>
    <w:p w14:paraId="763A73FB" w14:textId="77777777" w:rsidR="000F6FBA" w:rsidRDefault="000F6FBA">
      <w:r>
        <w:t xml:space="preserve">Schafran, P. W., J. Keenan, M. Jones, J. F. Bolin, and L. Musselman. Germination and Development of Hazel Dodder, </w:t>
      </w:r>
      <w:proofErr w:type="spellStart"/>
      <w:r w:rsidRPr="003903C4">
        <w:rPr>
          <w:i/>
        </w:rPr>
        <w:t>Cuscuta</w:t>
      </w:r>
      <w:proofErr w:type="spellEnd"/>
      <w:r w:rsidRPr="003903C4">
        <w:rPr>
          <w:i/>
        </w:rPr>
        <w:t xml:space="preserve"> </w:t>
      </w:r>
      <w:proofErr w:type="spellStart"/>
      <w:r w:rsidRPr="003903C4">
        <w:rPr>
          <w:i/>
        </w:rPr>
        <w:t>coryli</w:t>
      </w:r>
      <w:proofErr w:type="spellEnd"/>
      <w:r>
        <w:t>. Association of Southeastern Biologists, Spartanburg, South Carolina April 2014.</w:t>
      </w:r>
    </w:p>
    <w:p w14:paraId="43A70908" w14:textId="77777777" w:rsidR="000F6FBA" w:rsidRDefault="000F6FBA"/>
    <w:p w14:paraId="3B804A16" w14:textId="499B1361" w:rsidR="000F6FBA" w:rsidRDefault="000F6FBA">
      <w:r>
        <w:t>Schafran, P. W., R. D. Bray, W. C. Taylor, and L. J. Musselman</w:t>
      </w:r>
      <w:r w:rsidR="00341E13">
        <w:t>.</w:t>
      </w:r>
      <w:r>
        <w:t xml:space="preserve"> Systematics of the Genus </w:t>
      </w:r>
      <w:proofErr w:type="spellStart"/>
      <w:r w:rsidRPr="00A57588">
        <w:rPr>
          <w:i/>
        </w:rPr>
        <w:t>Isoetes</w:t>
      </w:r>
      <w:proofErr w:type="spellEnd"/>
      <w:r>
        <w:t xml:space="preserve"> (</w:t>
      </w:r>
      <w:proofErr w:type="spellStart"/>
      <w:r>
        <w:t>Isoetaceae</w:t>
      </w:r>
      <w:proofErr w:type="spellEnd"/>
      <w:r>
        <w:t xml:space="preserve">, </w:t>
      </w:r>
      <w:proofErr w:type="spellStart"/>
      <w:r>
        <w:t>Lycophyta</w:t>
      </w:r>
      <w:proofErr w:type="spellEnd"/>
      <w:r>
        <w:t xml:space="preserve">). </w:t>
      </w:r>
      <w:r w:rsidRPr="003903C4">
        <w:t>Association</w:t>
      </w:r>
      <w:r>
        <w:t xml:space="preserve"> of Southeastern Biologists, Spartanburg, South Carolina April 2014.</w:t>
      </w:r>
    </w:p>
    <w:p w14:paraId="3679B945" w14:textId="77777777" w:rsidR="00B93348" w:rsidRDefault="00B93348">
      <w:pPr>
        <w:ind w:firstLine="1"/>
        <w:jc w:val="center"/>
        <w:rPr>
          <w:sz w:val="23"/>
          <w:szCs w:val="23"/>
        </w:rPr>
      </w:pPr>
    </w:p>
    <w:p w14:paraId="0E2B23B9" w14:textId="75662BE0" w:rsidR="00B93348" w:rsidRPr="00563E3D" w:rsidRDefault="00B93348">
      <w:pPr>
        <w:jc w:val="center"/>
        <w:rPr>
          <w:rFonts w:ascii="BBFILA+TimesNewRoman,Bold" w:hAnsi="BBFILA+TimesNewRoman,Bold"/>
          <w:b/>
          <w:bCs/>
          <w:sz w:val="28"/>
          <w:szCs w:val="28"/>
        </w:rPr>
      </w:pPr>
      <w:r w:rsidRPr="00D2581E">
        <w:rPr>
          <w:rFonts w:ascii="BBFILA+TimesNewRoman,Bold" w:hAnsi="BBFILA+TimesNewRoman,Bold"/>
          <w:b/>
          <w:bCs/>
          <w:sz w:val="28"/>
          <w:szCs w:val="28"/>
        </w:rPr>
        <w:t xml:space="preserve">PUBLICATIONS (Most recent listed first) </w:t>
      </w:r>
    </w:p>
    <w:p w14:paraId="28062F60" w14:textId="2DE3A41B" w:rsidR="00B93348" w:rsidRDefault="00B93348">
      <w:pPr>
        <w:rPr>
          <w:b/>
          <w:bCs/>
        </w:rPr>
      </w:pPr>
      <w:r w:rsidRPr="002A07F6">
        <w:rPr>
          <w:b/>
          <w:bCs/>
        </w:rPr>
        <w:t xml:space="preserve">Books </w:t>
      </w:r>
    </w:p>
    <w:p w14:paraId="111B5F5A" w14:textId="6225B45E" w:rsidR="00032C8E" w:rsidRDefault="00032C8E">
      <w:pPr>
        <w:rPr>
          <w:b/>
          <w:bCs/>
        </w:rPr>
      </w:pPr>
    </w:p>
    <w:p w14:paraId="24545345" w14:textId="084A852C" w:rsidR="00032C8E" w:rsidRPr="00032C8E" w:rsidRDefault="00032C8E">
      <w:r>
        <w:t xml:space="preserve">Musselman, L. J. and P. </w:t>
      </w:r>
      <w:proofErr w:type="spellStart"/>
      <w:proofErr w:type="gramStart"/>
      <w:r>
        <w:t>W.Schafran</w:t>
      </w:r>
      <w:proofErr w:type="spellEnd"/>
      <w:proofErr w:type="gramEnd"/>
      <w:r>
        <w:t xml:space="preserve">. 2021. </w:t>
      </w:r>
      <w:proofErr w:type="gramStart"/>
      <w:r>
        <w:t>Edible  Plants</w:t>
      </w:r>
      <w:proofErr w:type="gramEnd"/>
      <w:r>
        <w:t xml:space="preserve"> of the Carolinas. Southern Gateway Series. University of North </w:t>
      </w:r>
      <w:proofErr w:type="gramStart"/>
      <w:r>
        <w:t>Carolina  Press</w:t>
      </w:r>
      <w:proofErr w:type="gramEnd"/>
      <w:r>
        <w:t>.  Submitted.</w:t>
      </w:r>
    </w:p>
    <w:p w14:paraId="38587260" w14:textId="342892A2" w:rsidR="006B739B" w:rsidRDefault="006B739B">
      <w:pPr>
        <w:rPr>
          <w:b/>
          <w:bCs/>
        </w:rPr>
      </w:pPr>
    </w:p>
    <w:p w14:paraId="7EFD406D" w14:textId="0D294F13" w:rsidR="0028107E" w:rsidRDefault="006B739B" w:rsidP="0028107E">
      <w:pPr>
        <w:shd w:val="clear" w:color="auto" w:fill="FFFFFF"/>
        <w:rPr>
          <w:bCs/>
        </w:rPr>
      </w:pPr>
      <w:r>
        <w:rPr>
          <w:bCs/>
        </w:rPr>
        <w:t>Leopold, D. J. and L. J. Musselman. 20</w:t>
      </w:r>
      <w:r w:rsidR="00E04E81">
        <w:rPr>
          <w:bCs/>
        </w:rPr>
        <w:t>20</w:t>
      </w:r>
      <w:r>
        <w:rPr>
          <w:bCs/>
        </w:rPr>
        <w:t>. Wildflowers of the Adirondacks. Joh</w:t>
      </w:r>
      <w:r w:rsidR="007B1A33">
        <w:rPr>
          <w:bCs/>
        </w:rPr>
        <w:t xml:space="preserve">ns Hopkins University Press. </w:t>
      </w:r>
      <w:r w:rsidR="0028107E">
        <w:rPr>
          <w:bCs/>
        </w:rPr>
        <w:t>Johns Hopkins University Press. ISBN 978-1421431106. 368 pages.</w:t>
      </w:r>
    </w:p>
    <w:p w14:paraId="04CB3CD6" w14:textId="77777777" w:rsidR="0028107E" w:rsidRPr="0028107E" w:rsidRDefault="0028107E" w:rsidP="0028107E">
      <w:pPr>
        <w:shd w:val="clear" w:color="auto" w:fill="FFFFFF"/>
        <w:rPr>
          <w:bCs/>
        </w:rPr>
      </w:pPr>
    </w:p>
    <w:p w14:paraId="5B7A94D2" w14:textId="57D4AC39" w:rsidR="002A07F6" w:rsidRPr="002A07F6" w:rsidRDefault="002A07F6" w:rsidP="002A07F6">
      <w:pPr>
        <w:rPr>
          <w:bCs/>
        </w:rPr>
      </w:pPr>
      <w:r>
        <w:rPr>
          <w:bCs/>
        </w:rPr>
        <w:t xml:space="preserve">Musselman, L. J. and H. J. Wiggins. 2013. </w:t>
      </w:r>
      <w:r w:rsidRPr="002A07F6">
        <w:rPr>
          <w:bCs/>
        </w:rPr>
        <w:t>The Quick Guide to Wild Edible Plants</w:t>
      </w:r>
      <w:r>
        <w:rPr>
          <w:bCs/>
        </w:rPr>
        <w:t xml:space="preserve"> </w:t>
      </w:r>
      <w:r w:rsidRPr="002A07F6">
        <w:rPr>
          <w:bCs/>
        </w:rPr>
        <w:t>Easy to Pick, Easy to Prepare</w:t>
      </w:r>
      <w:r>
        <w:rPr>
          <w:bCs/>
        </w:rPr>
        <w:t xml:space="preserve">. Johns Hopkins University Press. </w:t>
      </w:r>
      <w:r w:rsidR="008A6987">
        <w:rPr>
          <w:bCs/>
        </w:rPr>
        <w:t xml:space="preserve">ISBN: </w:t>
      </w:r>
      <w:r w:rsidR="008A6987" w:rsidRPr="008A6987">
        <w:rPr>
          <w:bCs/>
        </w:rPr>
        <w:t>9781421408712</w:t>
      </w:r>
      <w:r w:rsidR="008A6987">
        <w:rPr>
          <w:bCs/>
        </w:rPr>
        <w:t>.  144 pages.  116 color illus.</w:t>
      </w:r>
      <w:r w:rsidR="009069BF">
        <w:rPr>
          <w:bCs/>
        </w:rPr>
        <w:t xml:space="preserve"> Second printing June 2017.</w:t>
      </w:r>
    </w:p>
    <w:p w14:paraId="68DFF992" w14:textId="77777777" w:rsidR="00DB6883" w:rsidRPr="002A07F6" w:rsidRDefault="00DB6883">
      <w:pPr>
        <w:rPr>
          <w:bCs/>
        </w:rPr>
      </w:pPr>
    </w:p>
    <w:p w14:paraId="4DE86E65" w14:textId="77777777" w:rsidR="00DB6883" w:rsidRPr="002A07F6" w:rsidRDefault="00DB6883" w:rsidP="00DB6883">
      <w:r w:rsidRPr="002A07F6">
        <w:t xml:space="preserve">Musselman, L. J. and D. A. Knepper. 2012. Plants of Chesapeake Bay—An Illustrated Guide. Johns Hopkins University Press. ISBN-10: 1421404982, </w:t>
      </w:r>
      <w:r w:rsidRPr="002A07F6">
        <w:rPr>
          <w:bCs/>
        </w:rPr>
        <w:t>ISBN-13: 978-1421404981. 232 pages. 200 color illus.</w:t>
      </w:r>
    </w:p>
    <w:p w14:paraId="3873CF67" w14:textId="77777777" w:rsidR="00DB6883" w:rsidRDefault="00DB6883" w:rsidP="00B83D30"/>
    <w:p w14:paraId="08784B39" w14:textId="20A0FE16" w:rsidR="004919CE" w:rsidRPr="00B83D30" w:rsidRDefault="004919CE" w:rsidP="00B83D30">
      <w:r>
        <w:t>Musselman, L. J. 2011.  Dictionary of Bible Plant</w:t>
      </w:r>
      <w:r w:rsidR="00B83D30">
        <w:t xml:space="preserve">s. Cambridge University Press. </w:t>
      </w:r>
      <w:r w:rsidR="00D6066A" w:rsidRPr="00D6066A">
        <w:t>Hardback</w:t>
      </w:r>
      <w:r w:rsidR="00B83D30">
        <w:t xml:space="preserve"> </w:t>
      </w:r>
      <w:r w:rsidR="00D6066A" w:rsidRPr="00B83D30">
        <w:t>ISBN:</w:t>
      </w:r>
      <w:r w:rsidR="00B83D30">
        <w:t xml:space="preserve"> </w:t>
      </w:r>
      <w:r w:rsidR="00D6066A" w:rsidRPr="00B83D30">
        <w:t>9780521110990</w:t>
      </w:r>
      <w:r w:rsidR="00B83D30">
        <w:t xml:space="preserve">. </w:t>
      </w:r>
      <w:r w:rsidR="00D6066A" w:rsidRPr="00B83D30">
        <w:t>220</w:t>
      </w:r>
      <w:r w:rsidR="008C42E8">
        <w:t xml:space="preserve"> </w:t>
      </w:r>
      <w:r w:rsidR="00D6066A" w:rsidRPr="00B83D30">
        <w:t>pages</w:t>
      </w:r>
      <w:r w:rsidR="00B83D30">
        <w:t xml:space="preserve">. </w:t>
      </w:r>
      <w:r w:rsidR="001C0708">
        <w:t>118 b/w illus. 77 colo</w:t>
      </w:r>
      <w:r w:rsidR="00D6066A" w:rsidRPr="00B83D30">
        <w:t>r illus.</w:t>
      </w:r>
      <w:r w:rsidR="00B83D30">
        <w:t xml:space="preserve"> </w:t>
      </w:r>
    </w:p>
    <w:p w14:paraId="3B82476C" w14:textId="77777777" w:rsidR="00B93348" w:rsidRPr="00DB6883" w:rsidRDefault="00B93348">
      <w:pPr>
        <w:rPr>
          <w:rFonts w:ascii="BBFKCN+TimesNewRoman,BoldItalic" w:hAnsi="BBFKCN+TimesNewRoman,BoldItalic"/>
        </w:rPr>
      </w:pPr>
    </w:p>
    <w:p w14:paraId="0FFACC6F" w14:textId="74E0DA11" w:rsidR="00B93348" w:rsidRPr="00DB6883" w:rsidRDefault="00B93348">
      <w:pPr>
        <w:pStyle w:val="estimated"/>
        <w:rPr>
          <w:rStyle w:val="Hyperlink"/>
          <w:sz w:val="24"/>
          <w:szCs w:val="24"/>
        </w:rPr>
      </w:pPr>
      <w:r w:rsidRPr="00DB6883">
        <w:rPr>
          <w:color w:val="auto"/>
          <w:sz w:val="24"/>
          <w:szCs w:val="24"/>
        </w:rPr>
        <w:t>Musselman, L. J. 2007. Figs and Dates, Laurel and Myrrh: Plants of the Bible and the Quran. With introduction by Garrison Keillor. Timber Press.</w:t>
      </w:r>
      <w:r w:rsidR="0093417A" w:rsidRPr="00DB6883">
        <w:rPr>
          <w:color w:val="auto"/>
          <w:sz w:val="24"/>
          <w:szCs w:val="24"/>
        </w:rPr>
        <w:t xml:space="preserve"> Hardback ISBN-10 0881928550. </w:t>
      </w:r>
      <w:r w:rsidRPr="00DB6883">
        <w:rPr>
          <w:color w:val="auto"/>
          <w:sz w:val="24"/>
          <w:szCs w:val="24"/>
        </w:rPr>
        <w:t xml:space="preserve"> 336 pages. 243 color photos. Reviews at: </w:t>
      </w:r>
      <w:hyperlink r:id="rId13" w:history="1">
        <w:r w:rsidRPr="00DB6883">
          <w:rPr>
            <w:rStyle w:val="Hyperlink"/>
            <w:sz w:val="24"/>
            <w:szCs w:val="24"/>
          </w:rPr>
          <w:t>http://www.timberpress.com/books/isbn.cfm/9780881928556</w:t>
        </w:r>
      </w:hyperlink>
    </w:p>
    <w:p w14:paraId="23817BC4" w14:textId="77777777" w:rsidR="00B93348" w:rsidRDefault="00B93348">
      <w:pPr>
        <w:rPr>
          <w:sz w:val="23"/>
          <w:szCs w:val="23"/>
        </w:rPr>
      </w:pPr>
      <w:r>
        <w:rPr>
          <w:sz w:val="23"/>
          <w:szCs w:val="23"/>
        </w:rPr>
        <w:t xml:space="preserve">Musselman, L. J. 2000. Jordan in Bloom. Wildflowers of the Holy Land. Original watercolors by Dasha </w:t>
      </w:r>
      <w:proofErr w:type="spellStart"/>
      <w:r>
        <w:rPr>
          <w:sz w:val="23"/>
          <w:szCs w:val="23"/>
        </w:rPr>
        <w:t>Fomicheva</w:t>
      </w:r>
      <w:proofErr w:type="spellEnd"/>
      <w:r>
        <w:rPr>
          <w:sz w:val="23"/>
          <w:szCs w:val="23"/>
        </w:rPr>
        <w:t xml:space="preserve">, artist to the Royal Hashemite Court. Under the Patronage of HM Rania Al Abdullah, Queen of Jordan. Jordan River Foundation; Amman, Jordan. 112 pages. </w:t>
      </w:r>
    </w:p>
    <w:p w14:paraId="3975E5F2" w14:textId="77777777" w:rsidR="00B93348" w:rsidRDefault="00B93348">
      <w:pPr>
        <w:rPr>
          <w:sz w:val="23"/>
          <w:szCs w:val="23"/>
        </w:rPr>
      </w:pPr>
    </w:p>
    <w:p w14:paraId="7B034349" w14:textId="77777777" w:rsidR="00B93348" w:rsidRDefault="00B93348">
      <w:pPr>
        <w:rPr>
          <w:sz w:val="23"/>
          <w:szCs w:val="23"/>
        </w:rPr>
      </w:pPr>
      <w:r>
        <w:rPr>
          <w:sz w:val="23"/>
          <w:szCs w:val="23"/>
        </w:rPr>
        <w:t xml:space="preserve">Musselman, L. J. and H. P. </w:t>
      </w:r>
      <w:proofErr w:type="spellStart"/>
      <w:r>
        <w:rPr>
          <w:sz w:val="23"/>
          <w:szCs w:val="23"/>
        </w:rPr>
        <w:t>Medema</w:t>
      </w:r>
      <w:proofErr w:type="spellEnd"/>
      <w:r>
        <w:rPr>
          <w:sz w:val="23"/>
          <w:szCs w:val="23"/>
        </w:rPr>
        <w:t xml:space="preserve">. 1993. Van U is </w:t>
      </w:r>
      <w:proofErr w:type="spellStart"/>
      <w:r>
        <w:rPr>
          <w:sz w:val="23"/>
          <w:szCs w:val="23"/>
        </w:rPr>
        <w:t>ook</w:t>
      </w:r>
      <w:proofErr w:type="spellEnd"/>
      <w:r>
        <w:rPr>
          <w:sz w:val="23"/>
          <w:szCs w:val="23"/>
        </w:rPr>
        <w:t xml:space="preserve"> de </w:t>
      </w:r>
      <w:proofErr w:type="spellStart"/>
      <w:r>
        <w:rPr>
          <w:sz w:val="23"/>
          <w:szCs w:val="23"/>
        </w:rPr>
        <w:t>Aarde.De</w:t>
      </w:r>
      <w:proofErr w:type="spellEnd"/>
      <w:r>
        <w:rPr>
          <w:sz w:val="23"/>
          <w:szCs w:val="23"/>
        </w:rPr>
        <w:t xml:space="preserve"> </w:t>
      </w:r>
      <w:proofErr w:type="spellStart"/>
      <w:r>
        <w:rPr>
          <w:sz w:val="23"/>
          <w:szCs w:val="23"/>
        </w:rPr>
        <w:t>zwijgende</w:t>
      </w:r>
      <w:proofErr w:type="spellEnd"/>
      <w:r>
        <w:rPr>
          <w:sz w:val="23"/>
          <w:szCs w:val="23"/>
        </w:rPr>
        <w:t xml:space="preserve"> maar </w:t>
      </w:r>
    </w:p>
    <w:p w14:paraId="47394792" w14:textId="77777777" w:rsidR="00B93348" w:rsidRDefault="00B93348">
      <w:pPr>
        <w:rPr>
          <w:sz w:val="23"/>
          <w:szCs w:val="23"/>
        </w:rPr>
      </w:pPr>
      <w:proofErr w:type="spellStart"/>
      <w:r>
        <w:rPr>
          <w:sz w:val="23"/>
          <w:szCs w:val="23"/>
        </w:rPr>
        <w:t>machtige</w:t>
      </w:r>
      <w:proofErr w:type="spellEnd"/>
      <w:r>
        <w:rPr>
          <w:sz w:val="23"/>
          <w:szCs w:val="23"/>
        </w:rPr>
        <w:t xml:space="preserve"> </w:t>
      </w:r>
      <w:proofErr w:type="spellStart"/>
      <w:r>
        <w:rPr>
          <w:sz w:val="23"/>
          <w:szCs w:val="23"/>
        </w:rPr>
        <w:t>boodschap</w:t>
      </w:r>
      <w:proofErr w:type="spellEnd"/>
      <w:r>
        <w:rPr>
          <w:sz w:val="23"/>
          <w:szCs w:val="23"/>
        </w:rPr>
        <w:t xml:space="preserve"> von </w:t>
      </w:r>
      <w:proofErr w:type="spellStart"/>
      <w:r>
        <w:rPr>
          <w:sz w:val="23"/>
          <w:szCs w:val="23"/>
        </w:rPr>
        <w:t>planten</w:t>
      </w:r>
      <w:proofErr w:type="spellEnd"/>
      <w:r>
        <w:rPr>
          <w:sz w:val="23"/>
          <w:szCs w:val="23"/>
        </w:rPr>
        <w:t xml:space="preserve"> in het </w:t>
      </w:r>
      <w:proofErr w:type="spellStart"/>
      <w:r>
        <w:rPr>
          <w:sz w:val="23"/>
          <w:szCs w:val="23"/>
        </w:rPr>
        <w:t>heiligdom</w:t>
      </w:r>
      <w:proofErr w:type="spellEnd"/>
      <w:r>
        <w:rPr>
          <w:sz w:val="23"/>
          <w:szCs w:val="23"/>
        </w:rPr>
        <w:t xml:space="preserve">. [Yours (is) also the Earth. The silent yet powerful language of plants in the sanctuary.] </w:t>
      </w:r>
      <w:proofErr w:type="spellStart"/>
      <w:r>
        <w:rPr>
          <w:sz w:val="23"/>
          <w:szCs w:val="23"/>
        </w:rPr>
        <w:t>Uitgiverij</w:t>
      </w:r>
      <w:proofErr w:type="spellEnd"/>
      <w:r>
        <w:rPr>
          <w:sz w:val="23"/>
          <w:szCs w:val="23"/>
        </w:rPr>
        <w:t xml:space="preserve"> H. </w:t>
      </w:r>
      <w:proofErr w:type="spellStart"/>
      <w:r>
        <w:rPr>
          <w:sz w:val="23"/>
          <w:szCs w:val="23"/>
        </w:rPr>
        <w:t>Medema</w:t>
      </w:r>
      <w:proofErr w:type="spellEnd"/>
      <w:r>
        <w:rPr>
          <w:sz w:val="23"/>
          <w:szCs w:val="23"/>
        </w:rPr>
        <w:t xml:space="preserve">: </w:t>
      </w:r>
      <w:proofErr w:type="spellStart"/>
      <w:r>
        <w:rPr>
          <w:sz w:val="23"/>
          <w:szCs w:val="23"/>
        </w:rPr>
        <w:t>Vaassen</w:t>
      </w:r>
      <w:proofErr w:type="spellEnd"/>
      <w:r>
        <w:rPr>
          <w:sz w:val="23"/>
          <w:szCs w:val="23"/>
        </w:rPr>
        <w:t xml:space="preserve">, Netherlands. 48 pages. Illustrated. (In Dutch). </w:t>
      </w:r>
    </w:p>
    <w:p w14:paraId="7B7B9636" w14:textId="77777777" w:rsidR="00B93348" w:rsidRDefault="00B93348">
      <w:pPr>
        <w:rPr>
          <w:sz w:val="23"/>
          <w:szCs w:val="23"/>
        </w:rPr>
      </w:pPr>
    </w:p>
    <w:p w14:paraId="4F3E7E37" w14:textId="56E0F8AE" w:rsidR="00B93348" w:rsidRDefault="00B93348">
      <w:pPr>
        <w:rPr>
          <w:sz w:val="23"/>
          <w:szCs w:val="23"/>
        </w:rPr>
      </w:pPr>
      <w:r>
        <w:rPr>
          <w:sz w:val="23"/>
          <w:szCs w:val="23"/>
        </w:rPr>
        <w:t xml:space="preserve">Musselman, L. J. and H. P. </w:t>
      </w:r>
      <w:proofErr w:type="spellStart"/>
      <w:r>
        <w:rPr>
          <w:sz w:val="23"/>
          <w:szCs w:val="23"/>
        </w:rPr>
        <w:t>Medema</w:t>
      </w:r>
      <w:proofErr w:type="spellEnd"/>
      <w:r>
        <w:rPr>
          <w:sz w:val="23"/>
          <w:szCs w:val="23"/>
        </w:rPr>
        <w:t xml:space="preserve">. </w:t>
      </w:r>
      <w:r w:rsidRPr="00AC4E1B">
        <w:rPr>
          <w:sz w:val="23"/>
          <w:szCs w:val="23"/>
          <w:lang w:val="fr-FR"/>
        </w:rPr>
        <w:t xml:space="preserve">1993. </w:t>
      </w:r>
      <w:proofErr w:type="spellStart"/>
      <w:r w:rsidRPr="00AC4E1B">
        <w:rPr>
          <w:sz w:val="23"/>
          <w:szCs w:val="23"/>
          <w:lang w:val="fr-FR"/>
        </w:rPr>
        <w:t>Laat</w:t>
      </w:r>
      <w:proofErr w:type="spellEnd"/>
      <w:r w:rsidRPr="00AC4E1B">
        <w:rPr>
          <w:sz w:val="23"/>
          <w:szCs w:val="23"/>
          <w:lang w:val="fr-FR"/>
        </w:rPr>
        <w:t xml:space="preserve"> de </w:t>
      </w:r>
      <w:proofErr w:type="spellStart"/>
      <w:r w:rsidRPr="00AC4E1B">
        <w:rPr>
          <w:sz w:val="23"/>
          <w:szCs w:val="23"/>
          <w:lang w:val="fr-FR"/>
        </w:rPr>
        <w:t>Aarde</w:t>
      </w:r>
      <w:proofErr w:type="spellEnd"/>
      <w:r w:rsidRPr="00AC4E1B">
        <w:rPr>
          <w:sz w:val="23"/>
          <w:szCs w:val="23"/>
          <w:lang w:val="fr-FR"/>
        </w:rPr>
        <w:t xml:space="preserve"> het u </w:t>
      </w:r>
      <w:proofErr w:type="spellStart"/>
      <w:r w:rsidRPr="00AC4E1B">
        <w:rPr>
          <w:sz w:val="23"/>
          <w:szCs w:val="23"/>
          <w:lang w:val="fr-FR"/>
        </w:rPr>
        <w:t>Vertellen</w:t>
      </w:r>
      <w:proofErr w:type="spellEnd"/>
      <w:r w:rsidRPr="00AC4E1B">
        <w:rPr>
          <w:sz w:val="23"/>
          <w:szCs w:val="23"/>
          <w:lang w:val="fr-FR"/>
        </w:rPr>
        <w:t xml:space="preserve">. </w:t>
      </w:r>
      <w:r>
        <w:rPr>
          <w:sz w:val="23"/>
          <w:szCs w:val="23"/>
        </w:rPr>
        <w:t xml:space="preserve">De </w:t>
      </w:r>
      <w:proofErr w:type="spellStart"/>
      <w:r>
        <w:rPr>
          <w:sz w:val="23"/>
          <w:szCs w:val="23"/>
        </w:rPr>
        <w:t>zwijgende</w:t>
      </w:r>
      <w:proofErr w:type="spellEnd"/>
      <w:r>
        <w:rPr>
          <w:sz w:val="23"/>
          <w:szCs w:val="23"/>
        </w:rPr>
        <w:t xml:space="preserve"> maar </w:t>
      </w:r>
      <w:proofErr w:type="spellStart"/>
      <w:r>
        <w:rPr>
          <w:sz w:val="23"/>
          <w:szCs w:val="23"/>
        </w:rPr>
        <w:t>machtige</w:t>
      </w:r>
      <w:proofErr w:type="spellEnd"/>
      <w:r>
        <w:rPr>
          <w:sz w:val="23"/>
          <w:szCs w:val="23"/>
        </w:rPr>
        <w:t xml:space="preserve"> </w:t>
      </w:r>
      <w:proofErr w:type="spellStart"/>
      <w:r>
        <w:rPr>
          <w:sz w:val="23"/>
          <w:szCs w:val="23"/>
        </w:rPr>
        <w:t>boodschap</w:t>
      </w:r>
      <w:proofErr w:type="spellEnd"/>
      <w:r>
        <w:rPr>
          <w:sz w:val="23"/>
          <w:szCs w:val="23"/>
        </w:rPr>
        <w:t xml:space="preserve"> von </w:t>
      </w:r>
      <w:proofErr w:type="spellStart"/>
      <w:r>
        <w:rPr>
          <w:sz w:val="23"/>
          <w:szCs w:val="23"/>
        </w:rPr>
        <w:t>planten</w:t>
      </w:r>
      <w:proofErr w:type="spellEnd"/>
      <w:r>
        <w:rPr>
          <w:sz w:val="23"/>
          <w:szCs w:val="23"/>
        </w:rPr>
        <w:t xml:space="preserve"> in het land van de </w:t>
      </w:r>
      <w:proofErr w:type="spellStart"/>
      <w:r>
        <w:rPr>
          <w:sz w:val="23"/>
          <w:szCs w:val="23"/>
        </w:rPr>
        <w:t>Bijbel</w:t>
      </w:r>
      <w:proofErr w:type="spellEnd"/>
      <w:r>
        <w:rPr>
          <w:sz w:val="23"/>
          <w:szCs w:val="23"/>
        </w:rPr>
        <w:t xml:space="preserve">. [The Earth Shall Teach You: The silent yet powerful language of plants in the land of the Bible]. </w:t>
      </w:r>
      <w:proofErr w:type="spellStart"/>
      <w:r>
        <w:rPr>
          <w:sz w:val="23"/>
          <w:szCs w:val="23"/>
        </w:rPr>
        <w:t>Uitgiverij</w:t>
      </w:r>
      <w:proofErr w:type="spellEnd"/>
      <w:r>
        <w:rPr>
          <w:sz w:val="23"/>
          <w:szCs w:val="23"/>
        </w:rPr>
        <w:t xml:space="preserve"> H. </w:t>
      </w:r>
      <w:proofErr w:type="spellStart"/>
      <w:r>
        <w:rPr>
          <w:sz w:val="23"/>
          <w:szCs w:val="23"/>
        </w:rPr>
        <w:t>Medema</w:t>
      </w:r>
      <w:proofErr w:type="spellEnd"/>
      <w:r>
        <w:rPr>
          <w:sz w:val="23"/>
          <w:szCs w:val="23"/>
        </w:rPr>
        <w:t xml:space="preserve">: </w:t>
      </w:r>
      <w:proofErr w:type="spellStart"/>
      <w:r>
        <w:rPr>
          <w:sz w:val="23"/>
          <w:szCs w:val="23"/>
        </w:rPr>
        <w:t>Vaassen</w:t>
      </w:r>
      <w:proofErr w:type="spellEnd"/>
      <w:r>
        <w:rPr>
          <w:sz w:val="23"/>
          <w:szCs w:val="23"/>
        </w:rPr>
        <w:t xml:space="preserve">, Netherlands. 64 pages. Illustrated. (In Dutch). (First printing of 14, 000 in February; reprinted September 1993). </w:t>
      </w:r>
    </w:p>
    <w:p w14:paraId="0FB1195C" w14:textId="1826925A" w:rsidR="00032C8E" w:rsidRDefault="00032C8E">
      <w:pPr>
        <w:rPr>
          <w:sz w:val="23"/>
          <w:szCs w:val="23"/>
        </w:rPr>
      </w:pPr>
    </w:p>
    <w:p w14:paraId="1AC93574" w14:textId="232241EB" w:rsidR="00032C8E" w:rsidRDefault="00032C8E">
      <w:pPr>
        <w:rPr>
          <w:b/>
          <w:bCs/>
          <w:sz w:val="23"/>
          <w:szCs w:val="23"/>
        </w:rPr>
      </w:pPr>
      <w:r>
        <w:rPr>
          <w:b/>
          <w:bCs/>
          <w:sz w:val="23"/>
          <w:szCs w:val="23"/>
        </w:rPr>
        <w:t>Current Book Contracts</w:t>
      </w:r>
    </w:p>
    <w:p w14:paraId="74478B71" w14:textId="77BD5B4B" w:rsidR="00032C8E" w:rsidRDefault="00032C8E">
      <w:pPr>
        <w:rPr>
          <w:b/>
          <w:bCs/>
          <w:sz w:val="23"/>
          <w:szCs w:val="23"/>
        </w:rPr>
      </w:pPr>
    </w:p>
    <w:p w14:paraId="36644628" w14:textId="759FF714" w:rsidR="00032C8E" w:rsidRDefault="00032C8E">
      <w:pPr>
        <w:rPr>
          <w:sz w:val="23"/>
          <w:szCs w:val="23"/>
        </w:rPr>
      </w:pPr>
      <w:r>
        <w:rPr>
          <w:sz w:val="23"/>
          <w:szCs w:val="23"/>
        </w:rPr>
        <w:t>Musselman, L. J. Bible Plants.  Wipf and Stock.</w:t>
      </w:r>
    </w:p>
    <w:p w14:paraId="14D6BA65" w14:textId="0CB97F8C" w:rsidR="00032C8E" w:rsidRDefault="00032C8E">
      <w:pPr>
        <w:rPr>
          <w:sz w:val="23"/>
          <w:szCs w:val="23"/>
        </w:rPr>
      </w:pPr>
    </w:p>
    <w:p w14:paraId="435EE2F2" w14:textId="23442C99" w:rsidR="00032C8E" w:rsidRPr="00032C8E" w:rsidRDefault="00032C8E">
      <w:pPr>
        <w:rPr>
          <w:sz w:val="23"/>
          <w:szCs w:val="23"/>
        </w:rPr>
      </w:pPr>
      <w:r>
        <w:rPr>
          <w:sz w:val="23"/>
          <w:szCs w:val="23"/>
        </w:rPr>
        <w:t xml:space="preserve">Musselman, L. J. and J. </w:t>
      </w:r>
      <w:proofErr w:type="spellStart"/>
      <w:r>
        <w:rPr>
          <w:sz w:val="23"/>
          <w:szCs w:val="23"/>
        </w:rPr>
        <w:t>Rodenburg</w:t>
      </w:r>
      <w:proofErr w:type="spellEnd"/>
      <w:r>
        <w:rPr>
          <w:sz w:val="23"/>
          <w:szCs w:val="23"/>
        </w:rPr>
        <w:t xml:space="preserve">. </w:t>
      </w:r>
      <w:proofErr w:type="gramStart"/>
      <w:r>
        <w:rPr>
          <w:sz w:val="23"/>
          <w:szCs w:val="23"/>
        </w:rPr>
        <w:t>Parasitic  Plants</w:t>
      </w:r>
      <w:proofErr w:type="gramEnd"/>
      <w:r>
        <w:rPr>
          <w:sz w:val="23"/>
          <w:szCs w:val="23"/>
        </w:rPr>
        <w:t xml:space="preserve"> in African Agriculture.  Commonwealth Agricultural </w:t>
      </w:r>
      <w:proofErr w:type="spellStart"/>
      <w:r>
        <w:rPr>
          <w:sz w:val="23"/>
          <w:szCs w:val="23"/>
        </w:rPr>
        <w:t>Bureaux</w:t>
      </w:r>
      <w:proofErr w:type="spellEnd"/>
      <w:r>
        <w:rPr>
          <w:sz w:val="23"/>
          <w:szCs w:val="23"/>
        </w:rPr>
        <w:t>.</w:t>
      </w:r>
    </w:p>
    <w:p w14:paraId="0D45A650" w14:textId="77777777" w:rsidR="00032C8E" w:rsidRDefault="00032C8E">
      <w:pPr>
        <w:rPr>
          <w:sz w:val="23"/>
          <w:szCs w:val="23"/>
        </w:rPr>
      </w:pPr>
    </w:p>
    <w:p w14:paraId="2B7CF3B3" w14:textId="77777777" w:rsidR="00B93348" w:rsidRDefault="00B93348">
      <w:pPr>
        <w:rPr>
          <w:sz w:val="23"/>
          <w:szCs w:val="23"/>
        </w:rPr>
      </w:pPr>
    </w:p>
    <w:p w14:paraId="739DED32" w14:textId="77777777" w:rsidR="00B93348"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 xml:space="preserve">Edited Volumes/Proceedings of Symposia and Workshops </w:t>
      </w:r>
    </w:p>
    <w:p w14:paraId="3D3EC27E" w14:textId="77777777" w:rsidR="008A6987" w:rsidRDefault="008A6987">
      <w:pPr>
        <w:rPr>
          <w:rFonts w:ascii="BBFKCN+TimesNewRoman,BoldItalic" w:hAnsi="BBFKCN+TimesNewRoman,BoldItalic"/>
          <w:b/>
          <w:bCs/>
          <w:sz w:val="23"/>
          <w:szCs w:val="23"/>
        </w:rPr>
      </w:pPr>
    </w:p>
    <w:p w14:paraId="52A33417" w14:textId="5F6AE667" w:rsidR="008A6987" w:rsidRPr="003E3DED" w:rsidRDefault="008A6987" w:rsidP="008A6987">
      <w:pPr>
        <w:rPr>
          <w:bCs/>
        </w:rPr>
      </w:pPr>
      <w:r>
        <w:rPr>
          <w:rFonts w:ascii="BBFILA+TimesNewRoman,Bold" w:hAnsi="BBFILA+TimesNewRoman,Bold"/>
          <w:bCs/>
        </w:rPr>
        <w:t xml:space="preserve">Joel, D. M., </w:t>
      </w:r>
      <w:r w:rsidR="00EE409D">
        <w:rPr>
          <w:rFonts w:ascii="BBFILA+TimesNewRoman,Bold" w:hAnsi="BBFILA+TimesNewRoman,Bold"/>
          <w:bCs/>
        </w:rPr>
        <w:t xml:space="preserve">J. </w:t>
      </w:r>
      <w:proofErr w:type="spellStart"/>
      <w:r w:rsidR="00EE409D">
        <w:rPr>
          <w:rFonts w:ascii="BBFILA+TimesNewRoman,Bold" w:hAnsi="BBFILA+TimesNewRoman,Bold"/>
          <w:bCs/>
        </w:rPr>
        <w:t>Gressel</w:t>
      </w:r>
      <w:proofErr w:type="spellEnd"/>
      <w:r w:rsidR="00EE409D">
        <w:rPr>
          <w:rFonts w:ascii="BBFILA+TimesNewRoman,Bold" w:hAnsi="BBFILA+TimesNewRoman,Bold"/>
          <w:bCs/>
        </w:rPr>
        <w:t xml:space="preserve">, and L. J. Musselman, Editors. 2013. </w:t>
      </w:r>
      <w:r w:rsidRPr="003E3DED">
        <w:rPr>
          <w:bCs/>
        </w:rPr>
        <w:t xml:space="preserve">Parasitic Orobanchaceae  </w:t>
      </w:r>
    </w:p>
    <w:p w14:paraId="5A122C72" w14:textId="13068CE5" w:rsidR="008A6987" w:rsidRPr="003E3DED" w:rsidRDefault="008A6987" w:rsidP="008A6987">
      <w:pPr>
        <w:rPr>
          <w:bCs/>
        </w:rPr>
      </w:pPr>
      <w:r w:rsidRPr="003E3DED">
        <w:rPr>
          <w:bCs/>
        </w:rPr>
        <w:t>Parasitic mechanisms and control strategies</w:t>
      </w:r>
      <w:r>
        <w:rPr>
          <w:bCs/>
        </w:rPr>
        <w:t xml:space="preserve">.  </w:t>
      </w:r>
      <w:r w:rsidR="00F77631">
        <w:rPr>
          <w:bCs/>
        </w:rPr>
        <w:t>Berlin: Springer-Verlag.  513 pages</w:t>
      </w:r>
      <w:r w:rsidR="00284BA1">
        <w:rPr>
          <w:bCs/>
        </w:rPr>
        <w:t>.</w:t>
      </w:r>
      <w:r w:rsidR="00F77631">
        <w:rPr>
          <w:bCs/>
        </w:rPr>
        <w:t xml:space="preserve">  ISBN 978-3-462-38145-4</w:t>
      </w:r>
      <w:r w:rsidR="00EE409D">
        <w:rPr>
          <w:bCs/>
        </w:rPr>
        <w:t xml:space="preserve">, DOI 10.1007/978-3-642-38146-1. </w:t>
      </w:r>
    </w:p>
    <w:p w14:paraId="0CA188D5" w14:textId="77777777" w:rsidR="00B93348" w:rsidRDefault="00B93348">
      <w:pPr>
        <w:rPr>
          <w:rFonts w:ascii="BBFKCN+TimesNewRoman,BoldItalic" w:hAnsi="BBFKCN+TimesNewRoman,BoldItalic"/>
          <w:b/>
          <w:bCs/>
          <w:sz w:val="23"/>
          <w:szCs w:val="23"/>
        </w:rPr>
      </w:pPr>
    </w:p>
    <w:p w14:paraId="2C0B1BFC" w14:textId="77777777" w:rsidR="00B93348" w:rsidRDefault="00B93348">
      <w:pPr>
        <w:rPr>
          <w:bCs/>
          <w:lang w:val="en-GB"/>
        </w:rPr>
      </w:pPr>
      <w:r w:rsidRPr="00396F9F">
        <w:rPr>
          <w:bCs/>
          <w:lang w:val="de-DE"/>
        </w:rPr>
        <w:t>Krupp, F</w:t>
      </w:r>
      <w:r>
        <w:rPr>
          <w:bCs/>
          <w:lang w:val="de-DE"/>
        </w:rPr>
        <w:t>.</w:t>
      </w:r>
      <w:r w:rsidRPr="00396F9F">
        <w:rPr>
          <w:bCs/>
          <w:lang w:val="de-DE"/>
        </w:rPr>
        <w:t xml:space="preserve">, Musselman, </w:t>
      </w:r>
      <w:r>
        <w:rPr>
          <w:bCs/>
          <w:lang w:val="de-DE"/>
        </w:rPr>
        <w:t xml:space="preserve">L. J. </w:t>
      </w:r>
      <w:r w:rsidRPr="00396F9F">
        <w:rPr>
          <w:bCs/>
          <w:lang w:val="de-DE"/>
        </w:rPr>
        <w:t xml:space="preserve"> Kotb, M</w:t>
      </w:r>
      <w:r>
        <w:rPr>
          <w:bCs/>
          <w:lang w:val="de-DE"/>
        </w:rPr>
        <w:t>.</w:t>
      </w:r>
      <w:r w:rsidRPr="00396F9F">
        <w:rPr>
          <w:bCs/>
          <w:lang w:val="de-DE"/>
        </w:rPr>
        <w:t>, Weidig, I.</w:t>
      </w:r>
      <w:r>
        <w:rPr>
          <w:bCs/>
          <w:lang w:val="de-DE"/>
        </w:rPr>
        <w:t>, editors.</w:t>
      </w:r>
      <w:r w:rsidRPr="00396F9F">
        <w:rPr>
          <w:bCs/>
          <w:lang w:val="de-DE"/>
        </w:rPr>
        <w:t xml:space="preserve"> 2009. </w:t>
      </w:r>
      <w:r w:rsidRPr="00396F9F">
        <w:rPr>
          <w:bCs/>
          <w:lang w:val="en-GB"/>
        </w:rPr>
        <w:t xml:space="preserve">Environment, Biodiversity and Conservation in the Middle East. Proceedings of the First Middle Eastern Biodiversity Congress, Aqaba, Jordan, 20–23 October 2008. </w:t>
      </w:r>
      <w:proofErr w:type="spellStart"/>
      <w:r w:rsidRPr="00396F9F">
        <w:rPr>
          <w:bCs/>
          <w:lang w:val="en-GB"/>
        </w:rPr>
        <w:t>Biorisk</w:t>
      </w:r>
      <w:proofErr w:type="spellEnd"/>
      <w:r w:rsidRPr="00396F9F">
        <w:rPr>
          <w:bCs/>
          <w:lang w:val="en-GB"/>
        </w:rPr>
        <w:t xml:space="preserve"> 3 (Special Issue). ISSN 1313-2652 (online), ISSN 1313-2644 (print). Pensoft Publishers, Sofia-Moscow, 165 × 240, full-</w:t>
      </w:r>
      <w:proofErr w:type="spellStart"/>
      <w:r w:rsidRPr="00396F9F">
        <w:rPr>
          <w:bCs/>
          <w:lang w:val="en-GB"/>
        </w:rPr>
        <w:t>color</w:t>
      </w:r>
      <w:proofErr w:type="spellEnd"/>
      <w:r w:rsidRPr="00396F9F">
        <w:rPr>
          <w:bCs/>
          <w:lang w:val="en-GB"/>
        </w:rPr>
        <w:t>. In English. 226 pp.</w:t>
      </w:r>
      <w:r>
        <w:rPr>
          <w:bCs/>
          <w:lang w:val="en-GB"/>
        </w:rPr>
        <w:t xml:space="preserve">  </w:t>
      </w:r>
      <w:hyperlink r:id="rId14" w:history="1">
        <w:r w:rsidRPr="00996716">
          <w:rPr>
            <w:rStyle w:val="Hyperlink"/>
            <w:bCs/>
            <w:lang w:val="en-GB"/>
          </w:rPr>
          <w:t>http://pensoftonline.net/biorisk/index.php/journal</w:t>
        </w:r>
      </w:hyperlink>
    </w:p>
    <w:p w14:paraId="413D6CC3" w14:textId="77777777" w:rsidR="00B93348" w:rsidRDefault="00B93348">
      <w:pPr>
        <w:rPr>
          <w:rFonts w:ascii="BBFKCN+TimesNewRoman,BoldItalic" w:hAnsi="BBFKCN+TimesNewRoman,BoldItalic"/>
          <w:sz w:val="23"/>
          <w:szCs w:val="23"/>
        </w:rPr>
      </w:pPr>
    </w:p>
    <w:p w14:paraId="6C8242FD" w14:textId="77777777" w:rsidR="00B93348" w:rsidRDefault="00B93348">
      <w:pPr>
        <w:rPr>
          <w:sz w:val="23"/>
          <w:szCs w:val="23"/>
        </w:rPr>
      </w:pPr>
      <w:r>
        <w:rPr>
          <w:sz w:val="23"/>
          <w:szCs w:val="23"/>
        </w:rPr>
        <w:t xml:space="preserve">Fer, A. P. </w:t>
      </w:r>
      <w:proofErr w:type="spellStart"/>
      <w:r>
        <w:rPr>
          <w:sz w:val="23"/>
          <w:szCs w:val="23"/>
        </w:rPr>
        <w:t>Thalouarn</w:t>
      </w:r>
      <w:proofErr w:type="spellEnd"/>
      <w:r>
        <w:rPr>
          <w:sz w:val="23"/>
          <w:szCs w:val="23"/>
        </w:rPr>
        <w:t xml:space="preserve">, D. M. Joel, L. J. Musselman, C. Parker and J. A. C. </w:t>
      </w:r>
      <w:proofErr w:type="spellStart"/>
      <w:r>
        <w:rPr>
          <w:sz w:val="23"/>
          <w:szCs w:val="23"/>
        </w:rPr>
        <w:t>Verkleij</w:t>
      </w:r>
      <w:proofErr w:type="spellEnd"/>
      <w:r>
        <w:rPr>
          <w:sz w:val="23"/>
          <w:szCs w:val="23"/>
        </w:rPr>
        <w:t>, Editors 2001. Proceedings of the 7</w:t>
      </w:r>
      <w:proofErr w:type="spellStart"/>
      <w:r>
        <w:rPr>
          <w:position w:val="12"/>
          <w:sz w:val="23"/>
          <w:szCs w:val="23"/>
          <w:vertAlign w:val="superscript"/>
        </w:rPr>
        <w:t>th</w:t>
      </w:r>
      <w:proofErr w:type="spellEnd"/>
      <w:r>
        <w:rPr>
          <w:position w:val="12"/>
          <w:sz w:val="23"/>
          <w:szCs w:val="23"/>
          <w:vertAlign w:val="superscript"/>
        </w:rPr>
        <w:t xml:space="preserve"> </w:t>
      </w:r>
      <w:r>
        <w:rPr>
          <w:sz w:val="23"/>
          <w:szCs w:val="23"/>
        </w:rPr>
        <w:t xml:space="preserve">International Parasitic Weed Symposium. </w:t>
      </w:r>
      <w:proofErr w:type="spellStart"/>
      <w:r>
        <w:rPr>
          <w:sz w:val="23"/>
          <w:szCs w:val="23"/>
        </w:rPr>
        <w:t>Faculté</w:t>
      </w:r>
      <w:proofErr w:type="spellEnd"/>
      <w:r>
        <w:rPr>
          <w:sz w:val="23"/>
          <w:szCs w:val="23"/>
        </w:rPr>
        <w:t xml:space="preserve"> des Sciences, University of Nantes, Nantes, France. 312 pages +xii. </w:t>
      </w:r>
    </w:p>
    <w:p w14:paraId="5C50CF0E" w14:textId="77777777" w:rsidR="00B93348" w:rsidRDefault="00B93348">
      <w:pPr>
        <w:rPr>
          <w:sz w:val="23"/>
          <w:szCs w:val="23"/>
        </w:rPr>
      </w:pPr>
    </w:p>
    <w:p w14:paraId="232442B3" w14:textId="77777777" w:rsidR="00B93348" w:rsidRDefault="00B93348">
      <w:proofErr w:type="spellStart"/>
      <w:r>
        <w:t>Wegmann</w:t>
      </w:r>
      <w:proofErr w:type="spellEnd"/>
      <w:r>
        <w:t xml:space="preserve">, K., L. J. Musselman and D. M. Joel, editors. 1998. Current Problems of Orobanche Researches. 452 pages. General </w:t>
      </w:r>
      <w:proofErr w:type="spellStart"/>
      <w:r>
        <w:t>Toshevo</w:t>
      </w:r>
      <w:proofErr w:type="spellEnd"/>
      <w:r>
        <w:t>, Bulgaria: Institute for Wheat and Sunflower "</w:t>
      </w:r>
      <w:proofErr w:type="spellStart"/>
      <w:r>
        <w:t>Dobroudja</w:t>
      </w:r>
      <w:proofErr w:type="spellEnd"/>
      <w:r>
        <w:t xml:space="preserve">". </w:t>
      </w:r>
    </w:p>
    <w:p w14:paraId="411F951C" w14:textId="77777777" w:rsidR="00B93348" w:rsidRDefault="00B93348"/>
    <w:p w14:paraId="73A822F8" w14:textId="77777777" w:rsidR="00B93348" w:rsidRDefault="00B93348">
      <w:pPr>
        <w:ind w:firstLine="1"/>
        <w:rPr>
          <w:sz w:val="23"/>
          <w:szCs w:val="23"/>
        </w:rPr>
      </w:pPr>
      <w:proofErr w:type="spellStart"/>
      <w:r>
        <w:rPr>
          <w:sz w:val="23"/>
          <w:szCs w:val="23"/>
        </w:rPr>
        <w:t>Wegmann</w:t>
      </w:r>
      <w:proofErr w:type="spellEnd"/>
      <w:r>
        <w:rPr>
          <w:sz w:val="23"/>
          <w:szCs w:val="23"/>
        </w:rPr>
        <w:t xml:space="preserve">, K. and L. J. Musselman, editors. 1991. Progress in </w:t>
      </w:r>
      <w:r>
        <w:rPr>
          <w:rFonts w:ascii="BBFJHP+TimesNewRoman,Italic" w:hAnsi="BBFJHP+TimesNewRoman,Italic"/>
          <w:sz w:val="23"/>
          <w:szCs w:val="23"/>
        </w:rPr>
        <w:t xml:space="preserve">Orobanche </w:t>
      </w:r>
      <w:r>
        <w:rPr>
          <w:sz w:val="23"/>
          <w:szCs w:val="23"/>
        </w:rPr>
        <w:t>Research. Tübingen, Germany: Eberhard-</w:t>
      </w:r>
      <w:proofErr w:type="spellStart"/>
      <w:r>
        <w:rPr>
          <w:sz w:val="23"/>
          <w:szCs w:val="23"/>
        </w:rPr>
        <w:t>Karls</w:t>
      </w:r>
      <w:proofErr w:type="spellEnd"/>
      <w:r>
        <w:rPr>
          <w:sz w:val="23"/>
          <w:szCs w:val="23"/>
        </w:rPr>
        <w:t xml:space="preserve"> University. 362 pages + x. </w:t>
      </w:r>
    </w:p>
    <w:p w14:paraId="14526F18" w14:textId="77777777" w:rsidR="00B93348" w:rsidRDefault="00B93348">
      <w:pPr>
        <w:ind w:firstLine="1"/>
        <w:rPr>
          <w:sz w:val="23"/>
          <w:szCs w:val="23"/>
        </w:rPr>
      </w:pPr>
    </w:p>
    <w:p w14:paraId="397CADE2" w14:textId="77777777" w:rsidR="00B93348" w:rsidRDefault="00B93348">
      <w:pPr>
        <w:rPr>
          <w:sz w:val="23"/>
          <w:szCs w:val="23"/>
        </w:rPr>
      </w:pPr>
      <w:r>
        <w:rPr>
          <w:sz w:val="23"/>
          <w:szCs w:val="23"/>
        </w:rPr>
        <w:t xml:space="preserve">Ransom, J. K., L. J. Musselman, A. D. Worsham and C. Parker, editors. 1991. Proceedings of the 5th International Symposium of Parasitic Weeds. 550 pp +ix. Nairobi: The International Maize and Wheat Improvement Center (CIMMYT). </w:t>
      </w:r>
    </w:p>
    <w:p w14:paraId="7F27797C" w14:textId="77777777" w:rsidR="00B93348" w:rsidRDefault="00B93348">
      <w:pPr>
        <w:rPr>
          <w:sz w:val="23"/>
          <w:szCs w:val="23"/>
        </w:rPr>
      </w:pPr>
    </w:p>
    <w:p w14:paraId="286C87B4" w14:textId="77777777" w:rsidR="00B93348" w:rsidRDefault="00B93348" w:rsidP="00B93348">
      <w:pPr>
        <w:ind w:firstLine="1"/>
        <w:rPr>
          <w:sz w:val="23"/>
          <w:szCs w:val="23"/>
        </w:rPr>
      </w:pPr>
      <w:r>
        <w:rPr>
          <w:sz w:val="23"/>
          <w:szCs w:val="23"/>
        </w:rPr>
        <w:t xml:space="preserve">Musselman, L. J., editor. 1987. Parasitic Weeds in Agriculture. Volume I. </w:t>
      </w:r>
      <w:r>
        <w:rPr>
          <w:rFonts w:ascii="BBFJHP+TimesNewRoman,Italic" w:hAnsi="BBFJHP+TimesNewRoman,Italic"/>
          <w:sz w:val="23"/>
          <w:szCs w:val="23"/>
        </w:rPr>
        <w:t>Striga</w:t>
      </w:r>
      <w:r>
        <w:rPr>
          <w:sz w:val="23"/>
          <w:szCs w:val="23"/>
        </w:rPr>
        <w:t xml:space="preserve">. Boca Raton, Florida: CRC Press. 317 pp +viii </w:t>
      </w:r>
    </w:p>
    <w:p w14:paraId="669ECF64" w14:textId="77777777" w:rsidR="00B93348" w:rsidRDefault="00B93348" w:rsidP="00B93348">
      <w:pPr>
        <w:ind w:firstLine="1"/>
        <w:rPr>
          <w:sz w:val="23"/>
          <w:szCs w:val="23"/>
        </w:rPr>
      </w:pPr>
    </w:p>
    <w:p w14:paraId="758728B6" w14:textId="50705DC3" w:rsidR="00B93348" w:rsidRDefault="00B93348" w:rsidP="00B93348">
      <w:pPr>
        <w:ind w:firstLine="1"/>
        <w:rPr>
          <w:sz w:val="23"/>
          <w:szCs w:val="23"/>
        </w:rPr>
      </w:pPr>
      <w:r>
        <w:rPr>
          <w:sz w:val="23"/>
          <w:szCs w:val="23"/>
        </w:rPr>
        <w:t>Parker, C., L. J. Musselman, R. M. Polhill, and A. K. Wilson</w:t>
      </w:r>
      <w:r w:rsidR="003D097B">
        <w:rPr>
          <w:sz w:val="23"/>
          <w:szCs w:val="23"/>
        </w:rPr>
        <w:t>, editors</w:t>
      </w:r>
      <w:r>
        <w:rPr>
          <w:sz w:val="23"/>
          <w:szCs w:val="23"/>
        </w:rPr>
        <w:t xml:space="preserve">. 1984. Proceedings of the Third International Symposium on Parasitic Weeds. Aleppo, Syria: International Center for Agricultural Research in the Dry Areas. 256 pp +viii. </w:t>
      </w:r>
    </w:p>
    <w:p w14:paraId="5D31B1D8" w14:textId="77777777" w:rsidR="00B93348" w:rsidRDefault="00B93348">
      <w:pPr>
        <w:rPr>
          <w:sz w:val="23"/>
          <w:szCs w:val="23"/>
        </w:rPr>
      </w:pPr>
    </w:p>
    <w:p w14:paraId="5680A2AE" w14:textId="77777777" w:rsidR="00B93348" w:rsidRDefault="00B93348">
      <w:pPr>
        <w:ind w:firstLine="1"/>
        <w:rPr>
          <w:sz w:val="23"/>
          <w:szCs w:val="23"/>
        </w:rPr>
      </w:pPr>
      <w:r>
        <w:rPr>
          <w:sz w:val="23"/>
          <w:szCs w:val="23"/>
        </w:rPr>
        <w:t xml:space="preserve">Musselman, L. J. and J. J. Riley, editors. 1984. </w:t>
      </w:r>
      <w:r>
        <w:rPr>
          <w:rFonts w:ascii="BBFJHP+TimesNewRoman,Italic" w:hAnsi="BBFJHP+TimesNewRoman,Italic"/>
          <w:sz w:val="23"/>
          <w:szCs w:val="23"/>
        </w:rPr>
        <w:t xml:space="preserve">Striga </w:t>
      </w:r>
      <w:r>
        <w:rPr>
          <w:sz w:val="23"/>
          <w:szCs w:val="23"/>
        </w:rPr>
        <w:t xml:space="preserve">in Sudan. Khartoum, Sudan: German Technical Aid (GTZ). 29 pp. </w:t>
      </w:r>
    </w:p>
    <w:p w14:paraId="1FEDC6AD" w14:textId="77777777" w:rsidR="00B93348" w:rsidRDefault="00B93348">
      <w:pPr>
        <w:ind w:firstLine="1"/>
        <w:rPr>
          <w:sz w:val="23"/>
          <w:szCs w:val="23"/>
        </w:rPr>
      </w:pPr>
    </w:p>
    <w:p w14:paraId="7FEBB00A" w14:textId="39D0EB1D" w:rsidR="00B93348" w:rsidRDefault="00B93348">
      <w:pPr>
        <w:ind w:firstLine="1"/>
        <w:rPr>
          <w:sz w:val="23"/>
          <w:szCs w:val="23"/>
        </w:rPr>
      </w:pPr>
      <w:proofErr w:type="spellStart"/>
      <w:r>
        <w:rPr>
          <w:sz w:val="23"/>
          <w:szCs w:val="23"/>
        </w:rPr>
        <w:t>Ayensu</w:t>
      </w:r>
      <w:proofErr w:type="spellEnd"/>
      <w:r>
        <w:rPr>
          <w:sz w:val="23"/>
          <w:szCs w:val="23"/>
        </w:rPr>
        <w:t xml:space="preserve">, E. S., H. Doggett, R. D. Keynes, J. </w:t>
      </w:r>
      <w:proofErr w:type="spellStart"/>
      <w:r>
        <w:rPr>
          <w:sz w:val="23"/>
          <w:szCs w:val="23"/>
        </w:rPr>
        <w:t>Marton</w:t>
      </w:r>
      <w:proofErr w:type="spellEnd"/>
      <w:r>
        <w:rPr>
          <w:sz w:val="23"/>
          <w:szCs w:val="23"/>
        </w:rPr>
        <w:t>-LeFevre, L. J.</w:t>
      </w:r>
      <w:r w:rsidR="00DA152B">
        <w:rPr>
          <w:sz w:val="23"/>
          <w:szCs w:val="23"/>
        </w:rPr>
        <w:t xml:space="preserve"> </w:t>
      </w:r>
      <w:r>
        <w:rPr>
          <w:sz w:val="23"/>
          <w:szCs w:val="23"/>
        </w:rPr>
        <w:t xml:space="preserve">Musselman, C. Parker, and A. Pickering, editors. 1984. </w:t>
      </w:r>
      <w:r>
        <w:rPr>
          <w:rFonts w:ascii="BBFJHP+TimesNewRoman,Italic" w:hAnsi="BBFJHP+TimesNewRoman,Italic"/>
          <w:sz w:val="23"/>
          <w:szCs w:val="23"/>
        </w:rPr>
        <w:t xml:space="preserve">Striga </w:t>
      </w:r>
      <w:r>
        <w:rPr>
          <w:sz w:val="23"/>
          <w:szCs w:val="23"/>
        </w:rPr>
        <w:t xml:space="preserve">Biology and Control. Paris: International Council of Scientific Unions Press. 216 pp +viii. </w:t>
      </w:r>
    </w:p>
    <w:p w14:paraId="0FCD5DA1" w14:textId="77777777" w:rsidR="00B93348" w:rsidRDefault="00B93348">
      <w:pPr>
        <w:ind w:firstLine="1"/>
        <w:rPr>
          <w:sz w:val="23"/>
          <w:szCs w:val="23"/>
        </w:rPr>
      </w:pPr>
    </w:p>
    <w:p w14:paraId="548DB5D7" w14:textId="77777777" w:rsidR="00B93348" w:rsidRDefault="00B93348">
      <w:pPr>
        <w:ind w:firstLine="1"/>
        <w:rPr>
          <w:sz w:val="23"/>
          <w:szCs w:val="23"/>
        </w:rPr>
      </w:pPr>
      <w:r>
        <w:rPr>
          <w:sz w:val="23"/>
          <w:szCs w:val="23"/>
        </w:rPr>
        <w:t xml:space="preserve">Ramaiah, K. V., M. J. Vasudeva Rao, C. Parker, and L. J. Musselman. 1983. </w:t>
      </w:r>
      <w:r>
        <w:rPr>
          <w:rFonts w:ascii="BBFJHP+TimesNewRoman,Italic" w:hAnsi="BBFJHP+TimesNewRoman,Italic"/>
          <w:sz w:val="23"/>
          <w:szCs w:val="23"/>
        </w:rPr>
        <w:t xml:space="preserve">Striga </w:t>
      </w:r>
      <w:r>
        <w:rPr>
          <w:sz w:val="23"/>
          <w:szCs w:val="23"/>
        </w:rPr>
        <w:t xml:space="preserve">Biology and Control. Hyderabad, </w:t>
      </w:r>
      <w:proofErr w:type="spellStart"/>
      <w:proofErr w:type="gramStart"/>
      <w:r>
        <w:rPr>
          <w:sz w:val="23"/>
          <w:szCs w:val="23"/>
        </w:rPr>
        <w:t>India:International</w:t>
      </w:r>
      <w:proofErr w:type="spellEnd"/>
      <w:proofErr w:type="gramEnd"/>
      <w:r>
        <w:rPr>
          <w:sz w:val="23"/>
          <w:szCs w:val="23"/>
        </w:rPr>
        <w:t xml:space="preserve"> Crops Research Institute for the Semiarid Tropics. 34 pp. </w:t>
      </w:r>
    </w:p>
    <w:p w14:paraId="5B85D677" w14:textId="77777777" w:rsidR="00B93348" w:rsidRDefault="00B93348">
      <w:pPr>
        <w:ind w:firstLine="1"/>
        <w:rPr>
          <w:sz w:val="23"/>
          <w:szCs w:val="23"/>
        </w:rPr>
      </w:pPr>
    </w:p>
    <w:p w14:paraId="38817982" w14:textId="77777777" w:rsidR="00B93348" w:rsidRDefault="00B93348">
      <w:pPr>
        <w:rPr>
          <w:sz w:val="23"/>
          <w:szCs w:val="23"/>
        </w:rPr>
      </w:pPr>
      <w:r>
        <w:rPr>
          <w:sz w:val="23"/>
          <w:szCs w:val="23"/>
        </w:rPr>
        <w:t xml:space="preserve">Musselman, L. J., A. D. Worsham, and R. E. </w:t>
      </w:r>
      <w:proofErr w:type="spellStart"/>
      <w:r>
        <w:rPr>
          <w:sz w:val="23"/>
          <w:szCs w:val="23"/>
        </w:rPr>
        <w:t>Eplee</w:t>
      </w:r>
      <w:proofErr w:type="spellEnd"/>
      <w:r>
        <w:rPr>
          <w:sz w:val="23"/>
          <w:szCs w:val="23"/>
        </w:rPr>
        <w:t xml:space="preserve">, editors. 1979. Proceedings of the Second International Symposium on Parasitic Weeds. Raleigh: North Carolina State University. 296 pp +x. Supplement 53 pp. </w:t>
      </w:r>
    </w:p>
    <w:p w14:paraId="5A1F47BE" w14:textId="77777777" w:rsidR="00B93348" w:rsidRDefault="00B93348">
      <w:pPr>
        <w:rPr>
          <w:sz w:val="23"/>
          <w:szCs w:val="23"/>
        </w:rPr>
      </w:pPr>
    </w:p>
    <w:p w14:paraId="1A0F828B" w14:textId="18024417" w:rsidR="004D43AB" w:rsidRPr="004D43AB" w:rsidRDefault="00B93348">
      <w:pPr>
        <w:rPr>
          <w:rFonts w:ascii="BBFKCN+TimesNewRoman,BoldItalic" w:hAnsi="BBFKCN+TimesNewRoman,BoldItalic"/>
          <w:b/>
          <w:bCs/>
        </w:rPr>
      </w:pPr>
      <w:r w:rsidRPr="0017045C">
        <w:rPr>
          <w:rFonts w:ascii="BBFKCN+TimesNewRoman,BoldItalic" w:hAnsi="BBFKCN+TimesNewRoman,BoldItalic"/>
          <w:b/>
          <w:bCs/>
        </w:rPr>
        <w:t xml:space="preserve">Reviews and Monographs </w:t>
      </w:r>
    </w:p>
    <w:p w14:paraId="2F79D276" w14:textId="6F8BC883" w:rsidR="00BE4EBD" w:rsidRDefault="00BE4EBD">
      <w:pPr>
        <w:rPr>
          <w:rFonts w:ascii="BBFKCN+TimesNewRoman,BoldItalic" w:hAnsi="BBFKCN+TimesNewRoman,BoldItalic"/>
          <w:b/>
          <w:bCs/>
        </w:rPr>
      </w:pPr>
    </w:p>
    <w:p w14:paraId="60984D03" w14:textId="2642488A" w:rsidR="00BE4EBD" w:rsidRPr="00BE4EBD" w:rsidRDefault="00BE4EBD">
      <w:pPr>
        <w:rPr>
          <w:rFonts w:ascii="BBFKCN+TimesNewRoman,BoldItalic" w:hAnsi="BBFKCN+TimesNewRoman,BoldItalic"/>
          <w:bCs/>
        </w:rPr>
      </w:pPr>
      <w:r>
        <w:rPr>
          <w:rFonts w:ascii="BBFKCN+TimesNewRoman,BoldItalic" w:hAnsi="BBFKCN+TimesNewRoman,BoldItalic"/>
          <w:bCs/>
        </w:rPr>
        <w:t xml:space="preserve">Musselman, L. J. 2019. Parasitic Weeds in African Agriculture.  </w:t>
      </w:r>
      <w:r w:rsidR="004D43AB">
        <w:rPr>
          <w:rFonts w:ascii="BBFKCN+TimesNewRoman,BoldItalic" w:hAnsi="BBFKCN+TimesNewRoman,BoldItalic"/>
          <w:bCs/>
        </w:rPr>
        <w:t xml:space="preserve">Technical Bulletin 94 1: 12 </w:t>
      </w:r>
      <w:proofErr w:type="gramStart"/>
      <w:r>
        <w:rPr>
          <w:rFonts w:ascii="BBFKCN+TimesNewRoman,BoldItalic" w:hAnsi="BBFKCN+TimesNewRoman,BoldItalic"/>
          <w:bCs/>
        </w:rPr>
        <w:t>ECHO</w:t>
      </w:r>
      <w:proofErr w:type="gramEnd"/>
      <w:r w:rsidR="006C131F">
        <w:rPr>
          <w:rFonts w:ascii="BBFKCN+TimesNewRoman,BoldItalic" w:hAnsi="BBFKCN+TimesNewRoman,BoldItalic"/>
          <w:bCs/>
        </w:rPr>
        <w:t xml:space="preserve">: Fort Myers, Florida.  </w:t>
      </w:r>
    </w:p>
    <w:p w14:paraId="6F3C6E9C" w14:textId="77777777" w:rsidR="00B93348" w:rsidRPr="0017045C" w:rsidRDefault="00B93348">
      <w:pPr>
        <w:rPr>
          <w:rFonts w:ascii="BBFKCN+TimesNewRoman,BoldItalic" w:hAnsi="BBFKCN+TimesNewRoman,BoldItalic"/>
        </w:rPr>
      </w:pPr>
    </w:p>
    <w:p w14:paraId="7C6C3FCB" w14:textId="737650EB" w:rsidR="00B93348" w:rsidRPr="0017045C" w:rsidRDefault="00B93348">
      <w:r w:rsidRPr="0017045C">
        <w:t xml:space="preserve">Musselman, L. J. 2001. Georgia quillworts. Tipularia The Journal of the Georgia Botanical Society 16:2-19, 40. </w:t>
      </w:r>
    </w:p>
    <w:p w14:paraId="5FD848F4" w14:textId="77777777" w:rsidR="00B93348" w:rsidRPr="0017045C" w:rsidRDefault="00B93348"/>
    <w:p w14:paraId="07739C60" w14:textId="77777777" w:rsidR="00B93348" w:rsidRPr="0017045C" w:rsidRDefault="00B93348">
      <w:pPr>
        <w:ind w:firstLine="1"/>
      </w:pPr>
      <w:r w:rsidRPr="0017045C">
        <w:t xml:space="preserve">Mohamed, K. I., L. J. Musselman and C. R. Riches. 2001. The Genus </w:t>
      </w:r>
      <w:r w:rsidRPr="0017045C">
        <w:rPr>
          <w:rFonts w:ascii="BBFJHP+TimesNewRoman,Italic" w:hAnsi="BBFJHP+TimesNewRoman,Italic"/>
        </w:rPr>
        <w:t xml:space="preserve">Striga </w:t>
      </w:r>
      <w:r w:rsidRPr="0017045C">
        <w:t xml:space="preserve">(Scrophulariaceae) in Africa. Annals of the Missouri Botanical Garden 88: 60-103. </w:t>
      </w:r>
      <w:hyperlink r:id="rId15" w:history="1">
        <w:r w:rsidR="00DA65B1" w:rsidRPr="0017045C">
          <w:rPr>
            <w:rStyle w:val="Hyperlink"/>
          </w:rPr>
          <w:t>http://www.jstor.org/pss/2666132</w:t>
        </w:r>
      </w:hyperlink>
      <w:r w:rsidR="00DA65B1" w:rsidRPr="0017045C">
        <w:t xml:space="preserve"> </w:t>
      </w:r>
    </w:p>
    <w:p w14:paraId="7942B948" w14:textId="77777777" w:rsidR="00B93348" w:rsidRPr="0017045C" w:rsidRDefault="00B93348">
      <w:pPr>
        <w:ind w:firstLine="1"/>
      </w:pPr>
    </w:p>
    <w:p w14:paraId="0FCAF805" w14:textId="77777777" w:rsidR="00B93348" w:rsidRPr="0017045C" w:rsidRDefault="00B93348">
      <w:r w:rsidRPr="0017045C">
        <w:t xml:space="preserve">Musselman, L. J. 1996. Parasitic weeds in the Southern United States. Castanea 61(3): 271-292. </w:t>
      </w:r>
      <w:hyperlink r:id="rId16" w:history="1">
        <w:r w:rsidR="00DA65B1" w:rsidRPr="0017045C">
          <w:rPr>
            <w:rStyle w:val="Hyperlink"/>
          </w:rPr>
          <w:t>http://www.jstor.org/pss/4033681</w:t>
        </w:r>
      </w:hyperlink>
      <w:r w:rsidR="00DA65B1" w:rsidRPr="0017045C">
        <w:t xml:space="preserve"> </w:t>
      </w:r>
    </w:p>
    <w:p w14:paraId="78998AD7" w14:textId="77777777" w:rsidR="00B93348" w:rsidRPr="0017045C" w:rsidRDefault="00B93348"/>
    <w:p w14:paraId="35704EB2" w14:textId="77777777" w:rsidR="00B93348" w:rsidRPr="0017045C" w:rsidRDefault="00B93348">
      <w:r w:rsidRPr="0017045C">
        <w:t xml:space="preserve">Dawson, J., Musselman, L. J., </w:t>
      </w:r>
      <w:proofErr w:type="spellStart"/>
      <w:r w:rsidRPr="0017045C">
        <w:t>Dörr</w:t>
      </w:r>
      <w:proofErr w:type="spellEnd"/>
      <w:r w:rsidRPr="0017045C">
        <w:t xml:space="preserve">, I. and P. </w:t>
      </w:r>
      <w:proofErr w:type="spellStart"/>
      <w:r w:rsidRPr="0017045C">
        <w:t>Wolswinkel</w:t>
      </w:r>
      <w:proofErr w:type="spellEnd"/>
      <w:r w:rsidRPr="0017045C">
        <w:t xml:space="preserve">. 1994. Biology and Control of Cuscuta. Reviews of Weed Science 6: 265-317. </w:t>
      </w:r>
    </w:p>
    <w:p w14:paraId="3087CE6B" w14:textId="77777777" w:rsidR="00B93348" w:rsidRPr="0017045C" w:rsidRDefault="00B93348">
      <w:pPr>
        <w:pStyle w:val="Default"/>
        <w:rPr>
          <w:color w:val="auto"/>
        </w:rPr>
      </w:pPr>
    </w:p>
    <w:p w14:paraId="6506AAD9" w14:textId="77777777" w:rsidR="00B93348" w:rsidRPr="0017045C" w:rsidRDefault="00B93348">
      <w:pPr>
        <w:ind w:firstLine="1"/>
      </w:pPr>
      <w:r w:rsidRPr="0017045C">
        <w:t xml:space="preserve">Musselman, L. J. 1980. The Biology of </w:t>
      </w:r>
      <w:r w:rsidRPr="0017045C">
        <w:rPr>
          <w:rFonts w:ascii="BBFJHP+TimesNewRoman,Italic" w:hAnsi="BBFJHP+TimesNewRoman,Italic"/>
        </w:rPr>
        <w:t>Striga</w:t>
      </w:r>
      <w:r w:rsidRPr="0017045C">
        <w:t xml:space="preserve">, </w:t>
      </w:r>
      <w:r w:rsidRPr="0017045C">
        <w:rPr>
          <w:rFonts w:ascii="BBFJHP+TimesNewRoman,Italic" w:hAnsi="BBFJHP+TimesNewRoman,Italic"/>
        </w:rPr>
        <w:t xml:space="preserve">Orobanche </w:t>
      </w:r>
      <w:r w:rsidRPr="0017045C">
        <w:t xml:space="preserve">and Other Root Parasitic Weeds. Annual Review of Phytopathology 18:463-489. </w:t>
      </w:r>
    </w:p>
    <w:p w14:paraId="4BD527B7" w14:textId="77777777" w:rsidR="00B93348" w:rsidRPr="0017045C" w:rsidRDefault="00B93348">
      <w:pPr>
        <w:ind w:firstLine="1"/>
      </w:pPr>
    </w:p>
    <w:p w14:paraId="4B616C00" w14:textId="77777777" w:rsidR="00B93348" w:rsidRPr="0017045C" w:rsidRDefault="00B93348">
      <w:r w:rsidRPr="0017045C">
        <w:t xml:space="preserve">Musselman, L. J. and W. F. Mann, Jr. 1978. Root Parasites of Southern Forests, U. S. Department of Agriculture, Forest Service, General Technical Report, SO-20. 76 pp. </w:t>
      </w:r>
    </w:p>
    <w:p w14:paraId="737911A4" w14:textId="77777777" w:rsidR="00B93348" w:rsidRPr="0017045C" w:rsidRDefault="00B93348"/>
    <w:p w14:paraId="06A6B206" w14:textId="77777777" w:rsidR="00B93348" w:rsidRDefault="00B93348">
      <w:pPr>
        <w:pStyle w:val="Heading1"/>
        <w:rPr>
          <w:rFonts w:ascii="BBFKCN+TimesNewRoman,BoldItalic" w:hAnsi="BBFKCN+TimesNewRoman,BoldItalic"/>
          <w:b/>
          <w:bCs/>
        </w:rPr>
      </w:pPr>
      <w:r w:rsidRPr="0017045C">
        <w:rPr>
          <w:rFonts w:ascii="BBFKCN+TimesNewRoman,BoldItalic" w:hAnsi="BBFKCN+TimesNewRoman,BoldItalic"/>
          <w:b/>
          <w:bCs/>
        </w:rPr>
        <w:t xml:space="preserve">On Line Refereed Papers </w:t>
      </w:r>
    </w:p>
    <w:p w14:paraId="440843F5" w14:textId="77777777" w:rsidR="00B93348" w:rsidRPr="0017045C" w:rsidRDefault="00B93348">
      <w:pPr>
        <w:pStyle w:val="Default"/>
      </w:pPr>
    </w:p>
    <w:p w14:paraId="5E845B52" w14:textId="5F86BB2E" w:rsidR="0032069B" w:rsidRPr="0032069B" w:rsidRDefault="0032069B" w:rsidP="0032069B">
      <w:pPr>
        <w:ind w:firstLine="1"/>
      </w:pPr>
      <w:r w:rsidRPr="0032069B">
        <w:t xml:space="preserve">Nickrent, D.L. and Musselman, L.J. 2016. </w:t>
      </w:r>
      <w:r>
        <w:t xml:space="preserve">American Phytopathology Society </w:t>
      </w:r>
      <w:r w:rsidRPr="0032069B">
        <w:t>Education Center Introductory Topics | Introductions to the Major Pathogen Groups</w:t>
      </w:r>
      <w:r>
        <w:t xml:space="preserve">. </w:t>
      </w:r>
      <w:r w:rsidRPr="0032069B">
        <w:t>Introduction to Parasitic Flowering Plants. The Plant Health Instructor. DOI: 10.1094/PHI-I-2004-0330-01</w:t>
      </w:r>
    </w:p>
    <w:p w14:paraId="750F2F9C" w14:textId="77777777" w:rsidR="0032069B" w:rsidRDefault="0032069B" w:rsidP="00B93348">
      <w:pPr>
        <w:ind w:firstLine="1"/>
      </w:pPr>
    </w:p>
    <w:p w14:paraId="55B65B57" w14:textId="1131582D" w:rsidR="00B93348" w:rsidRPr="0017045C" w:rsidRDefault="00B93348" w:rsidP="00B93348">
      <w:pPr>
        <w:ind w:firstLine="1"/>
      </w:pPr>
      <w:r w:rsidRPr="0017045C">
        <w:t xml:space="preserve">Yoder, J. I. and L. J. Musselman. 2006. Striga: A Subterranean Parasitic Angiosperm (Witchweed). Encyclopedia of Plant and Crop Science. Taylor and Francis: New York. </w:t>
      </w:r>
    </w:p>
    <w:p w14:paraId="307B032A" w14:textId="77777777" w:rsidR="00B93348" w:rsidRPr="0017045C" w:rsidRDefault="00B93348">
      <w:pPr>
        <w:rPr>
          <w:rFonts w:ascii="BBFKCN+TimesNewRoman,BoldItalic" w:hAnsi="BBFKCN+TimesNewRoman,BoldItalic"/>
          <w:b/>
          <w:bCs/>
        </w:rPr>
      </w:pPr>
    </w:p>
    <w:p w14:paraId="7A352444" w14:textId="77777777" w:rsidR="0017045C" w:rsidRDefault="00B93348">
      <w:pPr>
        <w:rPr>
          <w:rFonts w:ascii="BBFKCN+TimesNewRoman,BoldItalic" w:hAnsi="BBFKCN+TimesNewRoman,BoldItalic"/>
          <w:b/>
          <w:bCs/>
        </w:rPr>
      </w:pPr>
      <w:r w:rsidRPr="0017045C">
        <w:rPr>
          <w:rFonts w:ascii="BBFKCN+TimesNewRoman,BoldItalic" w:hAnsi="BBFKCN+TimesNewRoman,BoldItalic"/>
          <w:b/>
          <w:bCs/>
        </w:rPr>
        <w:t xml:space="preserve">Refereed Papers </w:t>
      </w:r>
    </w:p>
    <w:p w14:paraId="5DFC8698" w14:textId="77777777" w:rsidR="009F2BE3" w:rsidRDefault="009F2BE3">
      <w:pPr>
        <w:rPr>
          <w:rFonts w:ascii="BBFKCN+TimesNewRoman,BoldItalic" w:hAnsi="BBFKCN+TimesNewRoman,BoldItalic"/>
          <w:b/>
          <w:bCs/>
        </w:rPr>
      </w:pPr>
    </w:p>
    <w:p w14:paraId="3E8C42EC" w14:textId="77777777" w:rsidR="005861D9" w:rsidRPr="000F2FF0" w:rsidRDefault="005861D9" w:rsidP="005861D9">
      <w:r>
        <w:t xml:space="preserve">Mohamed, K. I. and L. J. Musselman. 2019. Striga. Pages 508-510 </w:t>
      </w:r>
      <w:r>
        <w:rPr>
          <w:i/>
          <w:iCs/>
        </w:rPr>
        <w:t xml:space="preserve">in </w:t>
      </w:r>
      <w:r>
        <w:t xml:space="preserve">Flora of North America North of Mexico. Edited by Flora of North America Editorial Committee. Volume 17 </w:t>
      </w:r>
      <w:proofErr w:type="spellStart"/>
      <w:r>
        <w:rPr>
          <w:i/>
          <w:iCs/>
        </w:rPr>
        <w:t>Magnoliophyta</w:t>
      </w:r>
      <w:proofErr w:type="spellEnd"/>
      <w:r>
        <w:rPr>
          <w:i/>
          <w:iCs/>
        </w:rPr>
        <w:t xml:space="preserve">: </w:t>
      </w:r>
      <w:proofErr w:type="spellStart"/>
      <w:r>
        <w:rPr>
          <w:i/>
          <w:iCs/>
        </w:rPr>
        <w:t>Tetrachondraceae</w:t>
      </w:r>
      <w:proofErr w:type="spellEnd"/>
      <w:r>
        <w:rPr>
          <w:i/>
          <w:iCs/>
        </w:rPr>
        <w:t xml:space="preserve"> to Orobanchaceae. </w:t>
      </w:r>
      <w:r>
        <w:t>New York Oxford. Oxford University Press.</w:t>
      </w:r>
    </w:p>
    <w:p w14:paraId="1E2BCE61" w14:textId="77777777" w:rsidR="00DF3F83" w:rsidRDefault="00DF3F83" w:rsidP="009F2BE3">
      <w:pPr>
        <w:autoSpaceDE w:val="0"/>
        <w:autoSpaceDN w:val="0"/>
        <w:adjustRightInd w:val="0"/>
      </w:pPr>
    </w:p>
    <w:p w14:paraId="3ED129B4" w14:textId="2E94D13D" w:rsidR="008E4B3E" w:rsidRPr="009F2BE3" w:rsidRDefault="009F2BE3" w:rsidP="009F2BE3">
      <w:pPr>
        <w:autoSpaceDE w:val="0"/>
        <w:autoSpaceDN w:val="0"/>
        <w:adjustRightInd w:val="0"/>
      </w:pPr>
      <w:r>
        <w:t xml:space="preserve">Schafran, P.W., Zimmer, E.A., Taylor, W.C., and Musselman, L.J. 2018. Whole chloroplast genome phylogeny of diploid species of </w:t>
      </w:r>
      <w:proofErr w:type="spellStart"/>
      <w:r w:rsidRPr="00284BA1">
        <w:rPr>
          <w:i/>
          <w:iCs/>
        </w:rPr>
        <w:t>Isoetes</w:t>
      </w:r>
      <w:proofErr w:type="spellEnd"/>
      <w:r>
        <w:t xml:space="preserve"> (</w:t>
      </w:r>
      <w:proofErr w:type="spellStart"/>
      <w:r>
        <w:t>Isoetaceae</w:t>
      </w:r>
      <w:proofErr w:type="spellEnd"/>
      <w:r>
        <w:t xml:space="preserve">, </w:t>
      </w:r>
      <w:proofErr w:type="spellStart"/>
      <w:r>
        <w:t>Lycopodiophyta</w:t>
      </w:r>
      <w:proofErr w:type="spellEnd"/>
      <w:r>
        <w:t xml:space="preserve">) in the southeastern United States. Castanea </w:t>
      </w:r>
      <w:r w:rsidR="00F251AB">
        <w:t xml:space="preserve">83(2): </w:t>
      </w:r>
      <w:r w:rsidR="00CD7AD7">
        <w:t>224-235.</w:t>
      </w:r>
    </w:p>
    <w:p w14:paraId="365CC2C8" w14:textId="77777777" w:rsidR="0001355B" w:rsidRDefault="0001355B">
      <w:pPr>
        <w:rPr>
          <w:rFonts w:ascii="BBFKCN+TimesNewRoman,BoldItalic" w:hAnsi="BBFKCN+TimesNewRoman,BoldItalic"/>
          <w:b/>
          <w:bCs/>
        </w:rPr>
      </w:pPr>
    </w:p>
    <w:p w14:paraId="31B319C5" w14:textId="76239582" w:rsidR="0001355B" w:rsidRPr="0001355B" w:rsidRDefault="0001355B" w:rsidP="008E4B3E">
      <w:pPr>
        <w:pStyle w:val="Heading1"/>
        <w:rPr>
          <w:sz w:val="22"/>
          <w:szCs w:val="22"/>
        </w:rPr>
      </w:pPr>
      <w:r w:rsidRPr="008E4B3E">
        <w:rPr>
          <w:rStyle w:val="Emphasis"/>
          <w:i w:val="0"/>
        </w:rPr>
        <w:t>Bray, R.D, Schafran, P.W., and L.J. Musselman. 2018. Interesting, provocative, and enigmatic: morphological studies on southeastern quillworts (</w:t>
      </w:r>
      <w:proofErr w:type="spellStart"/>
      <w:r w:rsidRPr="00284BA1">
        <w:rPr>
          <w:rStyle w:val="Emphasis"/>
          <w:iCs w:val="0"/>
        </w:rPr>
        <w:t>Isoëtes</w:t>
      </w:r>
      <w:proofErr w:type="spellEnd"/>
      <w:r w:rsidRPr="008E4B3E">
        <w:rPr>
          <w:rStyle w:val="Emphasis"/>
          <w:i w:val="0"/>
        </w:rPr>
        <w:t xml:space="preserve"> </w:t>
      </w:r>
      <w:proofErr w:type="spellStart"/>
      <w:r w:rsidRPr="008E4B3E">
        <w:rPr>
          <w:rStyle w:val="Emphasis"/>
          <w:i w:val="0"/>
        </w:rPr>
        <w:t>Isoëtaceae</w:t>
      </w:r>
      <w:proofErr w:type="spellEnd"/>
      <w:r w:rsidRPr="008E4B3E">
        <w:rPr>
          <w:rStyle w:val="Emphasis"/>
          <w:i w:val="0"/>
        </w:rPr>
        <w:t xml:space="preserve">, </w:t>
      </w:r>
      <w:proofErr w:type="spellStart"/>
      <w:r w:rsidRPr="008E4B3E">
        <w:rPr>
          <w:rStyle w:val="Emphasis"/>
          <w:i w:val="0"/>
        </w:rPr>
        <w:t>Lycophyta</w:t>
      </w:r>
      <w:proofErr w:type="spellEnd"/>
      <w:r w:rsidRPr="008E4B3E">
        <w:rPr>
          <w:rStyle w:val="Emphasis"/>
          <w:i w:val="0"/>
        </w:rPr>
        <w:t>). Castanea</w:t>
      </w:r>
      <w:r w:rsidR="00CD7AD7">
        <w:rPr>
          <w:rStyle w:val="Emphasis"/>
          <w:i w:val="0"/>
        </w:rPr>
        <w:t xml:space="preserve"> 83(2): 263-269.</w:t>
      </w:r>
    </w:p>
    <w:p w14:paraId="3C729B1D" w14:textId="77777777" w:rsidR="0001355B" w:rsidRDefault="0001355B" w:rsidP="0001355B">
      <w:pPr>
        <w:pStyle w:val="Default"/>
      </w:pPr>
    </w:p>
    <w:p w14:paraId="4D705B03" w14:textId="14DFEB57" w:rsidR="00477AB3" w:rsidRPr="00804684" w:rsidRDefault="0001355B" w:rsidP="0001355B">
      <w:pPr>
        <w:pStyle w:val="Default"/>
      </w:pPr>
      <w:r>
        <w:t xml:space="preserve">Bolin, J. F., Lupton, D. and Musselman, L. J. 2018. </w:t>
      </w:r>
      <w:proofErr w:type="spellStart"/>
      <w:r w:rsidRPr="0001355B">
        <w:rPr>
          <w:i/>
        </w:rPr>
        <w:t>Hydnora</w:t>
      </w:r>
      <w:proofErr w:type="spellEnd"/>
      <w:r w:rsidRPr="0001355B">
        <w:rPr>
          <w:i/>
        </w:rPr>
        <w:t xml:space="preserve"> arabica</w:t>
      </w:r>
      <w:r w:rsidRPr="0001355B">
        <w:t xml:space="preserve"> </w:t>
      </w:r>
      <w:r w:rsidRPr="0001355B">
        <w:rPr>
          <w:bCs/>
        </w:rPr>
        <w:t>(Aristolochiaceae), a new species from the Arabian Peninsula and</w:t>
      </w:r>
      <w:r>
        <w:rPr>
          <w:bCs/>
        </w:rPr>
        <w:t xml:space="preserve"> </w:t>
      </w:r>
      <w:r w:rsidRPr="0001355B">
        <w:rPr>
          <w:bCs/>
        </w:rPr>
        <w:t xml:space="preserve">a key to </w:t>
      </w:r>
      <w:proofErr w:type="spellStart"/>
      <w:r w:rsidRPr="0001355B">
        <w:rPr>
          <w:i/>
        </w:rPr>
        <w:t>Hydnora</w:t>
      </w:r>
      <w:proofErr w:type="spellEnd"/>
      <w:r>
        <w:t xml:space="preserve">. </w:t>
      </w:r>
      <w:proofErr w:type="spellStart"/>
      <w:r>
        <w:t>Phyto</w:t>
      </w:r>
      <w:r w:rsidR="00477AB3">
        <w:t>t</w:t>
      </w:r>
      <w:r>
        <w:t>axa</w:t>
      </w:r>
      <w:proofErr w:type="spellEnd"/>
      <w:r>
        <w:t xml:space="preserve">.  </w:t>
      </w:r>
      <w:r w:rsidR="00477AB3">
        <w:t xml:space="preserve">338(1):  099-108. </w:t>
      </w:r>
      <w:hyperlink r:id="rId17" w:history="1">
        <w:r w:rsidR="00477AB3" w:rsidRPr="007355AA">
          <w:rPr>
            <w:rStyle w:val="Hyperlink"/>
          </w:rPr>
          <w:t>http://www.mapress.com/j/pt/article/viewFile/phytotaxa.338.1.8/13717</w:t>
        </w:r>
      </w:hyperlink>
    </w:p>
    <w:p w14:paraId="71E6A894" w14:textId="77777777" w:rsidR="009069BF" w:rsidRDefault="009069BF">
      <w:pPr>
        <w:rPr>
          <w:rFonts w:ascii="BBFKCN+TimesNewRoman,BoldItalic" w:hAnsi="BBFKCN+TimesNewRoman,BoldItalic"/>
          <w:b/>
          <w:bCs/>
        </w:rPr>
      </w:pPr>
    </w:p>
    <w:p w14:paraId="097434CA" w14:textId="5D4D47EA" w:rsidR="00365D66" w:rsidRDefault="003438BF" w:rsidP="003438BF">
      <w:pPr>
        <w:rPr>
          <w:color w:val="000000"/>
        </w:rPr>
      </w:pPr>
      <w:r>
        <w:rPr>
          <w:color w:val="000000"/>
        </w:rPr>
        <w:t xml:space="preserve">Schafran, P. W., Leonard, S. W., Bray, R. D., Taylor, W. C., Musselman, L. J. 2016. </w:t>
      </w:r>
      <w:proofErr w:type="spellStart"/>
      <w:r w:rsidRPr="003438BF">
        <w:rPr>
          <w:bCs/>
          <w:i/>
          <w:iCs/>
        </w:rPr>
        <w:t>Isoetes</w:t>
      </w:r>
      <w:proofErr w:type="spellEnd"/>
      <w:r w:rsidRPr="003438BF">
        <w:rPr>
          <w:bCs/>
          <w:i/>
          <w:iCs/>
        </w:rPr>
        <w:t xml:space="preserve"> </w:t>
      </w:r>
      <w:proofErr w:type="spellStart"/>
      <w:r w:rsidRPr="003438BF">
        <w:rPr>
          <w:bCs/>
          <w:i/>
          <w:iCs/>
        </w:rPr>
        <w:t>mississippiensis</w:t>
      </w:r>
      <w:proofErr w:type="spellEnd"/>
      <w:r w:rsidRPr="003438BF">
        <w:rPr>
          <w:bCs/>
        </w:rPr>
        <w:t xml:space="preserve">: A new quillwort from Mississippi, </w:t>
      </w:r>
      <w:proofErr w:type="gramStart"/>
      <w:r w:rsidRPr="003438BF">
        <w:rPr>
          <w:bCs/>
        </w:rPr>
        <w:t xml:space="preserve">USA </w:t>
      </w:r>
      <w:r>
        <w:rPr>
          <w:bCs/>
        </w:rPr>
        <w:t xml:space="preserve"> </w:t>
      </w:r>
      <w:proofErr w:type="spellStart"/>
      <w:r>
        <w:rPr>
          <w:color w:val="000000"/>
        </w:rPr>
        <w:t>PhytoKeys</w:t>
      </w:r>
      <w:proofErr w:type="spellEnd"/>
      <w:proofErr w:type="gramEnd"/>
      <w:r>
        <w:rPr>
          <w:color w:val="000000"/>
        </w:rPr>
        <w:t xml:space="preserve"> 74: 97-106.</w:t>
      </w:r>
      <w:r w:rsidR="00365D66">
        <w:rPr>
          <w:color w:val="000000"/>
        </w:rPr>
        <w:t xml:space="preserve"> </w:t>
      </w:r>
      <w:hyperlink r:id="rId18" w:history="1">
        <w:r w:rsidR="00365D66" w:rsidRPr="007355AA">
          <w:rPr>
            <w:rStyle w:val="Hyperlink"/>
          </w:rPr>
          <w:t>https://phytokeys.pensoft.net/article/10380/</w:t>
        </w:r>
      </w:hyperlink>
    </w:p>
    <w:p w14:paraId="5FD40BF7" w14:textId="77777777" w:rsidR="00EE409D" w:rsidRDefault="00EE409D">
      <w:pPr>
        <w:rPr>
          <w:rFonts w:ascii="BBFKCN+TimesNewRoman,BoldItalic" w:hAnsi="BBFKCN+TimesNewRoman,BoldItalic"/>
          <w:b/>
          <w:bCs/>
        </w:rPr>
      </w:pPr>
    </w:p>
    <w:p w14:paraId="665B28A7" w14:textId="2A8A1527" w:rsidR="00EE409D" w:rsidRPr="00EE409D" w:rsidRDefault="00EE409D" w:rsidP="00EE409D">
      <w:pPr>
        <w:rPr>
          <w:bCs/>
        </w:rPr>
      </w:pPr>
      <w:r w:rsidRPr="00EE409D">
        <w:rPr>
          <w:bCs/>
        </w:rPr>
        <w:t>Bolin, J. F., and L. J. Musselman.  201</w:t>
      </w:r>
      <w:r>
        <w:rPr>
          <w:bCs/>
        </w:rPr>
        <w:t>3</w:t>
      </w:r>
      <w:r w:rsidRPr="00EE409D">
        <w:rPr>
          <w:bCs/>
        </w:rPr>
        <w:t xml:space="preserve">. </w:t>
      </w:r>
      <w:proofErr w:type="spellStart"/>
      <w:r w:rsidRPr="00EE409D">
        <w:rPr>
          <w:bCs/>
        </w:rPr>
        <w:t>Epitypification</w:t>
      </w:r>
      <w:proofErr w:type="spellEnd"/>
      <w:r w:rsidRPr="00EE409D">
        <w:rPr>
          <w:bCs/>
        </w:rPr>
        <w:t xml:space="preserve"> and ecological notes for the Malagasy </w:t>
      </w:r>
      <w:proofErr w:type="spellStart"/>
      <w:r w:rsidRPr="00EE409D">
        <w:rPr>
          <w:bCs/>
        </w:rPr>
        <w:t>holoparasite</w:t>
      </w:r>
      <w:proofErr w:type="spellEnd"/>
      <w:r w:rsidRPr="00EE409D">
        <w:rPr>
          <w:bCs/>
        </w:rPr>
        <w:t xml:space="preserve"> </w:t>
      </w:r>
      <w:proofErr w:type="spellStart"/>
      <w:r w:rsidRPr="00EE409D">
        <w:rPr>
          <w:bCs/>
          <w:i/>
        </w:rPr>
        <w:t>Hydnora</w:t>
      </w:r>
      <w:proofErr w:type="spellEnd"/>
      <w:r w:rsidRPr="00EE409D">
        <w:rPr>
          <w:bCs/>
          <w:i/>
        </w:rPr>
        <w:t xml:space="preserve"> esculenta</w:t>
      </w:r>
      <w:r w:rsidRPr="00EE409D">
        <w:rPr>
          <w:bCs/>
        </w:rPr>
        <w:t xml:space="preserve"> </w:t>
      </w:r>
      <w:proofErr w:type="spellStart"/>
      <w:r w:rsidRPr="00EE409D">
        <w:rPr>
          <w:bCs/>
        </w:rPr>
        <w:t>Jum</w:t>
      </w:r>
      <w:proofErr w:type="spellEnd"/>
      <w:r w:rsidRPr="00EE409D">
        <w:rPr>
          <w:bCs/>
        </w:rPr>
        <w:t>. and H. Perrier (</w:t>
      </w:r>
      <w:proofErr w:type="spellStart"/>
      <w:r w:rsidRPr="00EE409D">
        <w:rPr>
          <w:bCs/>
        </w:rPr>
        <w:t>Hydnoraceae</w:t>
      </w:r>
      <w:proofErr w:type="spellEnd"/>
      <w:r w:rsidRPr="00EE409D">
        <w:rPr>
          <w:bCs/>
        </w:rPr>
        <w:t>).  Nordic Journal of Botany 31(3):  286-290</w:t>
      </w:r>
      <w:r>
        <w:rPr>
          <w:bCs/>
        </w:rPr>
        <w:t xml:space="preserve"> </w:t>
      </w:r>
    </w:p>
    <w:p w14:paraId="63BD45E1" w14:textId="77777777" w:rsidR="00994AEA" w:rsidRDefault="00994AEA">
      <w:pPr>
        <w:rPr>
          <w:rFonts w:ascii="BBFKCN+TimesNewRoman,BoldItalic" w:hAnsi="BBFKCN+TimesNewRoman,BoldItalic"/>
          <w:b/>
          <w:bCs/>
        </w:rPr>
      </w:pPr>
    </w:p>
    <w:p w14:paraId="6F2EA845" w14:textId="29D4F0DB" w:rsidR="00994AEA" w:rsidRPr="00994AEA" w:rsidRDefault="00994AEA">
      <w:pPr>
        <w:rPr>
          <w:rFonts w:ascii="BBFKCN+TimesNewRoman,BoldItalic" w:hAnsi="BBFKCN+TimesNewRoman,BoldItalic"/>
          <w:bCs/>
        </w:rPr>
      </w:pPr>
      <w:r>
        <w:rPr>
          <w:rFonts w:ascii="BBFKCN+TimesNewRoman,BoldItalic" w:hAnsi="BBFKCN+TimesNewRoman,BoldItalic"/>
          <w:bCs/>
        </w:rPr>
        <w:t>Al Arid, K., R. D. B</w:t>
      </w:r>
      <w:r w:rsidR="00521974">
        <w:rPr>
          <w:rFonts w:ascii="BBFKCN+TimesNewRoman,BoldItalic" w:hAnsi="BBFKCN+TimesNewRoman,BoldItalic"/>
          <w:bCs/>
        </w:rPr>
        <w:t xml:space="preserve">ray, and L. J. Musselman. 2011. </w:t>
      </w:r>
      <w:r>
        <w:rPr>
          <w:rFonts w:ascii="BBFKCN+TimesNewRoman,BoldItalic" w:hAnsi="BBFKCN+TimesNewRoman,BoldItalic"/>
          <w:bCs/>
        </w:rPr>
        <w:t xml:space="preserve"> </w:t>
      </w:r>
      <w:r w:rsidRPr="00994AEA">
        <w:rPr>
          <w:rFonts w:ascii="BBFKCN+TimesNewRoman,BoldItalic" w:hAnsi="BBFKCN+TimesNewRoman,BoldItalic"/>
          <w:bCs/>
        </w:rPr>
        <w:t xml:space="preserve">Microspore </w:t>
      </w:r>
      <w:r>
        <w:rPr>
          <w:rFonts w:ascii="BBFKCN+TimesNewRoman,BoldItalic" w:hAnsi="BBFKCN+TimesNewRoman,BoldItalic"/>
          <w:bCs/>
        </w:rPr>
        <w:t>w</w:t>
      </w:r>
      <w:r w:rsidRPr="00994AEA">
        <w:rPr>
          <w:rFonts w:ascii="BBFKCN+TimesNewRoman,BoldItalic" w:hAnsi="BBFKCN+TimesNewRoman,BoldItalic"/>
          <w:bCs/>
        </w:rPr>
        <w:t xml:space="preserve">all </w:t>
      </w:r>
      <w:r>
        <w:rPr>
          <w:rFonts w:ascii="BBFKCN+TimesNewRoman,BoldItalic" w:hAnsi="BBFKCN+TimesNewRoman,BoldItalic"/>
          <w:bCs/>
        </w:rPr>
        <w:t>m</w:t>
      </w:r>
      <w:r w:rsidRPr="00994AEA">
        <w:rPr>
          <w:rFonts w:ascii="BBFKCN+TimesNewRoman,BoldItalic" w:hAnsi="BBFKCN+TimesNewRoman,BoldItalic"/>
          <w:bCs/>
        </w:rPr>
        <w:t xml:space="preserve">orphogenesis of </w:t>
      </w:r>
      <w:r w:rsidRPr="00994AEA">
        <w:rPr>
          <w:rFonts w:ascii="BBFKCN+TimesNewRoman,BoldItalic" w:hAnsi="BBFKCN+TimesNewRoman,BoldItalic"/>
          <w:bCs/>
          <w:i/>
        </w:rPr>
        <w:t>Isoetes piedmontana</w:t>
      </w:r>
      <w:r>
        <w:rPr>
          <w:rFonts w:ascii="BBFKCN+TimesNewRoman,BoldItalic" w:hAnsi="BBFKCN+TimesNewRoman,BoldItalic"/>
          <w:bCs/>
        </w:rPr>
        <w:t>.  International Journal of Plant Science</w:t>
      </w:r>
      <w:r w:rsidR="00521974">
        <w:rPr>
          <w:rFonts w:ascii="BBFKCN+TimesNewRoman,BoldItalic" w:hAnsi="BBFKCN+TimesNewRoman,BoldItalic"/>
          <w:bCs/>
        </w:rPr>
        <w:t xml:space="preserve"> 172(7): 856-861.</w:t>
      </w:r>
    </w:p>
    <w:p w14:paraId="6BFA4F9B" w14:textId="77777777" w:rsidR="00D91541" w:rsidRPr="0017045C" w:rsidRDefault="00D91541">
      <w:pPr>
        <w:rPr>
          <w:rFonts w:ascii="BBFKCN+TimesNewRoman,BoldItalic" w:hAnsi="BBFKCN+TimesNewRoman,BoldItalic"/>
          <w:b/>
          <w:bCs/>
        </w:rPr>
      </w:pPr>
    </w:p>
    <w:p w14:paraId="7CCCE6EA" w14:textId="3E3ED82C" w:rsidR="00D91541" w:rsidRPr="0017045C" w:rsidRDefault="00D91541">
      <w:pPr>
        <w:rPr>
          <w:bCs/>
        </w:rPr>
      </w:pPr>
      <w:r w:rsidRPr="0017045C">
        <w:rPr>
          <w:bCs/>
        </w:rPr>
        <w:t>Bolin, J. F., M. E. Jones, and L. J. Musselman. 2011. Germination of the Federally endangered Michaux’s sumac (</w:t>
      </w:r>
      <w:r w:rsidRPr="0017045C">
        <w:rPr>
          <w:bCs/>
          <w:i/>
        </w:rPr>
        <w:t xml:space="preserve">Rhus </w:t>
      </w:r>
      <w:proofErr w:type="spellStart"/>
      <w:r w:rsidRPr="0017045C">
        <w:rPr>
          <w:bCs/>
          <w:i/>
        </w:rPr>
        <w:t>michauxii</w:t>
      </w:r>
      <w:proofErr w:type="spellEnd"/>
      <w:r w:rsidRPr="0017045C">
        <w:rPr>
          <w:bCs/>
        </w:rPr>
        <w:t>).  Native Plants Journal</w:t>
      </w:r>
      <w:r w:rsidR="00BE3160">
        <w:rPr>
          <w:bCs/>
        </w:rPr>
        <w:t xml:space="preserve"> 12 (2): </w:t>
      </w:r>
    </w:p>
    <w:p w14:paraId="12C2EF14" w14:textId="77777777" w:rsidR="00A45494" w:rsidRDefault="00A45494">
      <w:pPr>
        <w:rPr>
          <w:bCs/>
        </w:rPr>
      </w:pPr>
    </w:p>
    <w:p w14:paraId="5B5A9D6B" w14:textId="77777777" w:rsidR="00A45494" w:rsidRPr="0017045C" w:rsidRDefault="00A45494">
      <w:pPr>
        <w:rPr>
          <w:rFonts w:ascii="BBFKCN+TimesNewRoman,BoldItalic" w:hAnsi="BBFKCN+TimesNewRoman,BoldItalic"/>
          <w:b/>
          <w:bCs/>
        </w:rPr>
      </w:pPr>
      <w:r>
        <w:rPr>
          <w:bCs/>
        </w:rPr>
        <w:t xml:space="preserve">Bolin, J. F., R. D. Bray, and L. J. Musselman. 2011. </w:t>
      </w:r>
      <w:r w:rsidRPr="00A45494">
        <w:rPr>
          <w:bCs/>
        </w:rPr>
        <w:t>A New Species of Diploid Quillwort (</w:t>
      </w:r>
      <w:proofErr w:type="spellStart"/>
      <w:r w:rsidRPr="00B94986">
        <w:rPr>
          <w:bCs/>
          <w:i/>
        </w:rPr>
        <w:t>Isoetes</w:t>
      </w:r>
      <w:proofErr w:type="spellEnd"/>
      <w:r w:rsidRPr="00A45494">
        <w:rPr>
          <w:bCs/>
        </w:rPr>
        <w:t xml:space="preserve">, </w:t>
      </w:r>
      <w:proofErr w:type="spellStart"/>
      <w:r w:rsidRPr="00A45494">
        <w:rPr>
          <w:bCs/>
        </w:rPr>
        <w:t>Isoetaceae</w:t>
      </w:r>
      <w:proofErr w:type="spellEnd"/>
      <w:r w:rsidRPr="00A45494">
        <w:rPr>
          <w:bCs/>
        </w:rPr>
        <w:t xml:space="preserve">, </w:t>
      </w:r>
      <w:proofErr w:type="spellStart"/>
      <w:r w:rsidRPr="00A45494">
        <w:rPr>
          <w:bCs/>
        </w:rPr>
        <w:t>Lycophyta</w:t>
      </w:r>
      <w:proofErr w:type="spellEnd"/>
      <w:r w:rsidRPr="00A45494">
        <w:rPr>
          <w:bCs/>
        </w:rPr>
        <w:t>) from Lebanon</w:t>
      </w:r>
      <w:r>
        <w:rPr>
          <w:bCs/>
        </w:rPr>
        <w:t xml:space="preserve">. </w:t>
      </w:r>
      <w:proofErr w:type="spellStart"/>
      <w:proofErr w:type="gramStart"/>
      <w:r>
        <w:rPr>
          <w:bCs/>
        </w:rPr>
        <w:t>Novon</w:t>
      </w:r>
      <w:proofErr w:type="spellEnd"/>
      <w:r>
        <w:rPr>
          <w:bCs/>
        </w:rPr>
        <w:t xml:space="preserve"> </w:t>
      </w:r>
      <w:r w:rsidR="00B94986">
        <w:rPr>
          <w:bCs/>
        </w:rPr>
        <w:t xml:space="preserve"> 21</w:t>
      </w:r>
      <w:proofErr w:type="gramEnd"/>
      <w:r w:rsidR="00B94986">
        <w:rPr>
          <w:bCs/>
        </w:rPr>
        <w:t>(3):  1-4.</w:t>
      </w:r>
    </w:p>
    <w:p w14:paraId="3E55F2D4" w14:textId="77777777" w:rsidR="00C249E0" w:rsidRPr="0017045C" w:rsidRDefault="00C249E0">
      <w:pPr>
        <w:rPr>
          <w:rFonts w:ascii="BBFKCN+TimesNewRoman,BoldItalic" w:hAnsi="BBFKCN+TimesNewRoman,BoldItalic"/>
          <w:b/>
          <w:bCs/>
        </w:rPr>
      </w:pPr>
    </w:p>
    <w:p w14:paraId="02518A82" w14:textId="39046E59" w:rsidR="00C249E0" w:rsidRDefault="00C249E0">
      <w:pPr>
        <w:rPr>
          <w:bCs/>
        </w:rPr>
      </w:pPr>
      <w:r w:rsidRPr="0017045C">
        <w:rPr>
          <w:bCs/>
        </w:rPr>
        <w:t xml:space="preserve">Bolin, J. F., E. </w:t>
      </w:r>
      <w:proofErr w:type="spellStart"/>
      <w:r w:rsidRPr="0017045C">
        <w:rPr>
          <w:bCs/>
        </w:rPr>
        <w:t>Maass</w:t>
      </w:r>
      <w:proofErr w:type="spellEnd"/>
      <w:r w:rsidRPr="0017045C">
        <w:rPr>
          <w:bCs/>
        </w:rPr>
        <w:t>, and L. J. Musselman.  2011.</w:t>
      </w:r>
      <w:r w:rsidR="00333CE9">
        <w:rPr>
          <w:bCs/>
        </w:rPr>
        <w:t xml:space="preserve"> </w:t>
      </w:r>
      <w:r w:rsidRPr="0017045C">
        <w:rPr>
          <w:bCs/>
        </w:rPr>
        <w:t xml:space="preserve">A new species of </w:t>
      </w:r>
      <w:proofErr w:type="spellStart"/>
      <w:r w:rsidRPr="0017045C">
        <w:rPr>
          <w:bCs/>
          <w:i/>
        </w:rPr>
        <w:t>Hydnora</w:t>
      </w:r>
      <w:proofErr w:type="spellEnd"/>
      <w:r w:rsidRPr="0017045C">
        <w:rPr>
          <w:bCs/>
        </w:rPr>
        <w:t xml:space="preserve"> (</w:t>
      </w:r>
      <w:proofErr w:type="spellStart"/>
      <w:r w:rsidRPr="0017045C">
        <w:rPr>
          <w:bCs/>
        </w:rPr>
        <w:t>Hydnoraceae</w:t>
      </w:r>
      <w:proofErr w:type="spellEnd"/>
      <w:r w:rsidRPr="0017045C">
        <w:rPr>
          <w:bCs/>
        </w:rPr>
        <w:t>) from sout</w:t>
      </w:r>
      <w:r w:rsidR="004F6F94">
        <w:rPr>
          <w:bCs/>
        </w:rPr>
        <w:t>hern Africa. Systematic Botany 36 (2): 255-260.</w:t>
      </w:r>
    </w:p>
    <w:p w14:paraId="0D3B4864" w14:textId="77777777" w:rsidR="005D7E1E" w:rsidRDefault="005D7E1E">
      <w:pPr>
        <w:rPr>
          <w:bCs/>
        </w:rPr>
      </w:pPr>
    </w:p>
    <w:p w14:paraId="3654C96C" w14:textId="77777777" w:rsidR="005D7E1E" w:rsidRPr="0017045C" w:rsidRDefault="005D7E1E" w:rsidP="005D7E1E">
      <w:pPr>
        <w:rPr>
          <w:bCs/>
        </w:rPr>
      </w:pPr>
      <w:proofErr w:type="spellStart"/>
      <w:r>
        <w:rPr>
          <w:bCs/>
        </w:rPr>
        <w:t>Chak</w:t>
      </w:r>
      <w:proofErr w:type="spellEnd"/>
      <w:r>
        <w:rPr>
          <w:bCs/>
        </w:rPr>
        <w:t xml:space="preserve">, W. H., K. U. Tennakoon, and L. J. Musselman. 2010.  The first report about dodders, the angiosperm parasitic genus </w:t>
      </w:r>
      <w:proofErr w:type="spellStart"/>
      <w:r>
        <w:rPr>
          <w:bCs/>
          <w:i/>
        </w:rPr>
        <w:t>Cuscuta</w:t>
      </w:r>
      <w:proofErr w:type="spellEnd"/>
      <w:r>
        <w:rPr>
          <w:bCs/>
        </w:rPr>
        <w:t xml:space="preserve"> (</w:t>
      </w:r>
      <w:proofErr w:type="spellStart"/>
      <w:r>
        <w:rPr>
          <w:bCs/>
        </w:rPr>
        <w:t>Yuncker</w:t>
      </w:r>
      <w:proofErr w:type="spellEnd"/>
      <w:r>
        <w:rPr>
          <w:bCs/>
        </w:rPr>
        <w:t xml:space="preserve">) in Brunei Darussalam: A mystifying occurrence.  Folia </w:t>
      </w:r>
      <w:proofErr w:type="spellStart"/>
      <w:r>
        <w:rPr>
          <w:bCs/>
        </w:rPr>
        <w:t>Malaysiana</w:t>
      </w:r>
      <w:proofErr w:type="spellEnd"/>
      <w:r>
        <w:rPr>
          <w:bCs/>
        </w:rPr>
        <w:t xml:space="preserve"> 11(1): 13-24.</w:t>
      </w:r>
    </w:p>
    <w:p w14:paraId="6DBFFB54" w14:textId="77777777" w:rsidR="00B93348" w:rsidRPr="0017045C" w:rsidRDefault="00B93348">
      <w:pPr>
        <w:rPr>
          <w:rFonts w:ascii="BBFKCN+TimesNewRoman,BoldItalic" w:hAnsi="BBFKCN+TimesNewRoman,BoldItalic"/>
          <w:b/>
          <w:bCs/>
        </w:rPr>
      </w:pPr>
    </w:p>
    <w:p w14:paraId="7919C4E4" w14:textId="77777777" w:rsidR="00B93348" w:rsidRPr="0017045C" w:rsidRDefault="00B93348">
      <w:pPr>
        <w:rPr>
          <w:bCs/>
        </w:rPr>
      </w:pPr>
      <w:r w:rsidRPr="0017045C">
        <w:rPr>
          <w:bCs/>
        </w:rPr>
        <w:t xml:space="preserve">Musselman, L. J. and M. S. Al Zein. 2010. </w:t>
      </w:r>
      <w:r w:rsidRPr="0017045C">
        <w:rPr>
          <w:bCs/>
          <w:i/>
        </w:rPr>
        <w:t>Isoetes duriei</w:t>
      </w:r>
      <w:r w:rsidRPr="0017045C">
        <w:rPr>
          <w:bCs/>
        </w:rPr>
        <w:t xml:space="preserve"> in </w:t>
      </w:r>
      <w:r w:rsidR="00010BFE" w:rsidRPr="0017045C">
        <w:rPr>
          <w:bCs/>
        </w:rPr>
        <w:t>Lebanon.  American Fern Journal 99(4):333–</w:t>
      </w:r>
      <w:r w:rsidR="00700911" w:rsidRPr="0017045C">
        <w:rPr>
          <w:bCs/>
        </w:rPr>
        <w:t>334.</w:t>
      </w:r>
    </w:p>
    <w:p w14:paraId="6CA356F0" w14:textId="77777777" w:rsidR="00B93348" w:rsidRDefault="00B93348">
      <w:pPr>
        <w:rPr>
          <w:rFonts w:ascii="BBFKCN+TimesNewRoman,BoldItalic" w:hAnsi="BBFKCN+TimesNewRoman,BoldItalic"/>
          <w:b/>
          <w:bCs/>
          <w:sz w:val="23"/>
          <w:szCs w:val="23"/>
        </w:rPr>
      </w:pPr>
    </w:p>
    <w:p w14:paraId="488945E9" w14:textId="3038DCC1" w:rsidR="00B93348" w:rsidRPr="0028107E" w:rsidRDefault="00B93348" w:rsidP="00B93348">
      <w:pPr>
        <w:rPr>
          <w:bCs/>
        </w:rPr>
      </w:pPr>
      <w:r w:rsidRPr="00797049">
        <w:rPr>
          <w:bCs/>
        </w:rPr>
        <w:t xml:space="preserve">Bolin, J.F, K.U. Tennakoon, E. </w:t>
      </w:r>
      <w:proofErr w:type="spellStart"/>
      <w:r w:rsidRPr="00797049">
        <w:rPr>
          <w:bCs/>
        </w:rPr>
        <w:t>Maass</w:t>
      </w:r>
      <w:proofErr w:type="spellEnd"/>
      <w:r w:rsidRPr="00797049">
        <w:rPr>
          <w:bCs/>
        </w:rPr>
        <w:t>, and L.J. Musselman. 2010. Host specific</w:t>
      </w:r>
      <w:r w:rsidR="0028107E">
        <w:rPr>
          <w:bCs/>
        </w:rPr>
        <w:t xml:space="preserve"> </w:t>
      </w:r>
      <w:r w:rsidRPr="00797049">
        <w:rPr>
          <w:bCs/>
        </w:rPr>
        <w:t xml:space="preserve">germination of the root </w:t>
      </w:r>
      <w:proofErr w:type="spellStart"/>
      <w:r w:rsidRPr="00797049">
        <w:rPr>
          <w:bCs/>
        </w:rPr>
        <w:t>holoparasite</w:t>
      </w:r>
      <w:proofErr w:type="spellEnd"/>
      <w:r w:rsidRPr="00797049">
        <w:rPr>
          <w:bCs/>
        </w:rPr>
        <w:t xml:space="preserve"> </w:t>
      </w:r>
      <w:proofErr w:type="spellStart"/>
      <w:r w:rsidRPr="00797049">
        <w:rPr>
          <w:bCs/>
          <w:i/>
          <w:iCs/>
        </w:rPr>
        <w:t>Hydnora</w:t>
      </w:r>
      <w:proofErr w:type="spellEnd"/>
      <w:r w:rsidRPr="00797049">
        <w:rPr>
          <w:bCs/>
          <w:i/>
          <w:iCs/>
        </w:rPr>
        <w:t xml:space="preserve"> triceps </w:t>
      </w:r>
      <w:r w:rsidRPr="00797049">
        <w:rPr>
          <w:bCs/>
        </w:rPr>
        <w:t>(</w:t>
      </w:r>
      <w:proofErr w:type="spellStart"/>
      <w:r w:rsidRPr="00797049">
        <w:rPr>
          <w:bCs/>
        </w:rPr>
        <w:t>Hydnoraceae</w:t>
      </w:r>
      <w:proofErr w:type="spellEnd"/>
      <w:r w:rsidRPr="00797049">
        <w:rPr>
          <w:bCs/>
        </w:rPr>
        <w:t xml:space="preserve">). </w:t>
      </w:r>
      <w:r>
        <w:t>Botany </w:t>
      </w:r>
      <w:r w:rsidRPr="00CD7501">
        <w:rPr>
          <w:bCs/>
        </w:rPr>
        <w:t>87</w:t>
      </w:r>
      <w:r>
        <w:t>(12): 1250–1254</w:t>
      </w:r>
      <w:r w:rsidR="00D91541">
        <w:t xml:space="preserve">. </w:t>
      </w:r>
      <w:hyperlink r:id="rId19" w:history="1">
        <w:r w:rsidRPr="00CD7501">
          <w:rPr>
            <w:rStyle w:val="Hyperlink"/>
            <w:bCs/>
            <w:iCs/>
          </w:rPr>
          <w:t>http://rparticle.web-p.cisti.nrc.ca/rparticle/AbstractTemplateServlet?calyLang=eng&amp;journal=cjb&amp;volume=87&amp;year=2009&amp;issue=12&amp;msno=b09-078</w:t>
        </w:r>
      </w:hyperlink>
    </w:p>
    <w:p w14:paraId="554BCA9E" w14:textId="77777777" w:rsidR="00B93348" w:rsidRDefault="00B93348">
      <w:pPr>
        <w:rPr>
          <w:rFonts w:ascii="BBFKCN+TimesNewRoman,BoldItalic" w:hAnsi="BBFKCN+TimesNewRoman,BoldItalic"/>
          <w:b/>
          <w:bCs/>
          <w:sz w:val="23"/>
          <w:szCs w:val="23"/>
        </w:rPr>
      </w:pPr>
    </w:p>
    <w:p w14:paraId="57A8FA78" w14:textId="77777777" w:rsidR="00B93348" w:rsidRDefault="00B93348" w:rsidP="00B93348">
      <w:pPr>
        <w:rPr>
          <w:rFonts w:ascii="BBFKCN+TimesNewRoman,BoldItalic" w:hAnsi="BBFKCN+TimesNewRoman,BoldItalic"/>
          <w:bCs/>
          <w:sz w:val="23"/>
          <w:szCs w:val="23"/>
        </w:rPr>
      </w:pPr>
      <w:proofErr w:type="spellStart"/>
      <w:proofErr w:type="gramStart"/>
      <w:r w:rsidRPr="00943CB3">
        <w:rPr>
          <w:rFonts w:ascii="BBFKCN+TimesNewRoman,BoldItalic" w:hAnsi="BBFKCN+TimesNewRoman,BoldItalic"/>
          <w:bCs/>
          <w:sz w:val="23"/>
          <w:szCs w:val="23"/>
        </w:rPr>
        <w:t>Bolin,</w:t>
      </w:r>
      <w:r>
        <w:rPr>
          <w:rFonts w:ascii="BBFKCN+TimesNewRoman,BoldItalic" w:hAnsi="BBFKCN+TimesNewRoman,BoldItalic"/>
          <w:bCs/>
          <w:sz w:val="23"/>
          <w:szCs w:val="23"/>
        </w:rPr>
        <w:t>J</w:t>
      </w:r>
      <w:proofErr w:type="spellEnd"/>
      <w:r>
        <w:rPr>
          <w:rFonts w:ascii="BBFKCN+TimesNewRoman,BoldItalic" w:hAnsi="BBFKCN+TimesNewRoman,BoldItalic"/>
          <w:bCs/>
          <w:sz w:val="23"/>
          <w:szCs w:val="23"/>
        </w:rPr>
        <w:t>.</w:t>
      </w:r>
      <w:proofErr w:type="gramEnd"/>
      <w:r>
        <w:rPr>
          <w:rFonts w:ascii="BBFKCN+TimesNewRoman,BoldItalic" w:hAnsi="BBFKCN+TimesNewRoman,BoldItalic"/>
          <w:bCs/>
          <w:sz w:val="23"/>
          <w:szCs w:val="23"/>
        </w:rPr>
        <w:t xml:space="preserve"> F., </w:t>
      </w:r>
      <w:r w:rsidRPr="00943CB3">
        <w:rPr>
          <w:rFonts w:ascii="BBFKCN+TimesNewRoman,BoldItalic" w:hAnsi="BBFKCN+TimesNewRoman,BoldItalic"/>
          <w:bCs/>
          <w:sz w:val="23"/>
          <w:szCs w:val="23"/>
        </w:rPr>
        <w:t>E</w:t>
      </w:r>
      <w:r>
        <w:rPr>
          <w:rFonts w:ascii="BBFKCN+TimesNewRoman,BoldItalic" w:hAnsi="BBFKCN+TimesNewRoman,BoldItalic"/>
          <w:bCs/>
          <w:sz w:val="23"/>
          <w:szCs w:val="23"/>
        </w:rPr>
        <w:t>.</w:t>
      </w:r>
      <w:r w:rsidRPr="00943CB3">
        <w:rPr>
          <w:rFonts w:ascii="BBFKCN+TimesNewRoman,BoldItalic" w:hAnsi="BBFKCN+TimesNewRoman,BoldItalic"/>
          <w:bCs/>
          <w:sz w:val="23"/>
          <w:szCs w:val="23"/>
        </w:rPr>
        <w:t xml:space="preserve"> </w:t>
      </w:r>
      <w:proofErr w:type="spellStart"/>
      <w:r w:rsidRPr="00943CB3">
        <w:rPr>
          <w:rFonts w:ascii="BBFKCN+TimesNewRoman,BoldItalic" w:hAnsi="BBFKCN+TimesNewRoman,BoldItalic"/>
          <w:bCs/>
          <w:sz w:val="23"/>
          <w:szCs w:val="23"/>
        </w:rPr>
        <w:t>Maass</w:t>
      </w:r>
      <w:proofErr w:type="spellEnd"/>
      <w:r w:rsidRPr="00943CB3">
        <w:rPr>
          <w:rFonts w:ascii="BBFKCN+TimesNewRoman,BoldItalic" w:hAnsi="BBFKCN+TimesNewRoman,BoldItalic"/>
          <w:bCs/>
          <w:sz w:val="23"/>
          <w:szCs w:val="23"/>
        </w:rPr>
        <w:t>, and L</w:t>
      </w:r>
      <w:r>
        <w:rPr>
          <w:rFonts w:ascii="BBFKCN+TimesNewRoman,BoldItalic" w:hAnsi="BBFKCN+TimesNewRoman,BoldItalic"/>
          <w:bCs/>
          <w:sz w:val="23"/>
          <w:szCs w:val="23"/>
        </w:rPr>
        <w:t>.</w:t>
      </w:r>
      <w:r w:rsidRPr="00943CB3">
        <w:rPr>
          <w:rFonts w:ascii="BBFKCN+TimesNewRoman,BoldItalic" w:hAnsi="BBFKCN+TimesNewRoman,BoldItalic"/>
          <w:bCs/>
          <w:sz w:val="23"/>
          <w:szCs w:val="23"/>
        </w:rPr>
        <w:t xml:space="preserve"> J. Musselman</w:t>
      </w:r>
      <w:r>
        <w:rPr>
          <w:rFonts w:ascii="BBFKCN+TimesNewRoman,BoldItalic" w:hAnsi="BBFKCN+TimesNewRoman,BoldItalic"/>
          <w:bCs/>
          <w:sz w:val="23"/>
          <w:szCs w:val="23"/>
        </w:rPr>
        <w:t xml:space="preserve">. 2009. Pollination Biology of </w:t>
      </w:r>
      <w:proofErr w:type="spellStart"/>
      <w:r>
        <w:rPr>
          <w:rFonts w:ascii="BBFKCN+TimesNewRoman,BoldItalic" w:hAnsi="BBFKCN+TimesNewRoman,BoldItalic"/>
          <w:bCs/>
          <w:i/>
          <w:sz w:val="23"/>
          <w:szCs w:val="23"/>
        </w:rPr>
        <w:t>Hydnora</w:t>
      </w:r>
      <w:proofErr w:type="spellEnd"/>
      <w:r>
        <w:rPr>
          <w:rFonts w:ascii="BBFKCN+TimesNewRoman,BoldItalic" w:hAnsi="BBFKCN+TimesNewRoman,BoldItalic"/>
          <w:bCs/>
          <w:i/>
          <w:sz w:val="23"/>
          <w:szCs w:val="23"/>
        </w:rPr>
        <w:t xml:space="preserve"> Africana</w:t>
      </w:r>
      <w:r>
        <w:rPr>
          <w:rFonts w:ascii="BBFKCN+TimesNewRoman,BoldItalic" w:hAnsi="BBFKCN+TimesNewRoman,BoldItalic"/>
          <w:bCs/>
          <w:sz w:val="23"/>
          <w:szCs w:val="23"/>
        </w:rPr>
        <w:t xml:space="preserve"> </w:t>
      </w:r>
      <w:proofErr w:type="spellStart"/>
      <w:r>
        <w:rPr>
          <w:rFonts w:ascii="BBFKCN+TimesNewRoman,BoldItalic" w:hAnsi="BBFKCN+TimesNewRoman,BoldItalic"/>
          <w:bCs/>
          <w:sz w:val="23"/>
          <w:szCs w:val="23"/>
        </w:rPr>
        <w:t>Thunb</w:t>
      </w:r>
      <w:proofErr w:type="spellEnd"/>
      <w:r>
        <w:rPr>
          <w:rFonts w:ascii="BBFKCN+TimesNewRoman,BoldItalic" w:hAnsi="BBFKCN+TimesNewRoman,BoldItalic"/>
          <w:bCs/>
          <w:sz w:val="23"/>
          <w:szCs w:val="23"/>
        </w:rPr>
        <w:t>. (</w:t>
      </w:r>
      <w:proofErr w:type="spellStart"/>
      <w:r>
        <w:rPr>
          <w:rFonts w:ascii="BBFKCN+TimesNewRoman,BoldItalic" w:hAnsi="BBFKCN+TimesNewRoman,BoldItalic"/>
          <w:bCs/>
          <w:sz w:val="23"/>
          <w:szCs w:val="23"/>
        </w:rPr>
        <w:t>Hydnoraceae</w:t>
      </w:r>
      <w:proofErr w:type="spellEnd"/>
      <w:r>
        <w:rPr>
          <w:rFonts w:ascii="BBFKCN+TimesNewRoman,BoldItalic" w:hAnsi="BBFKCN+TimesNewRoman,BoldItalic"/>
          <w:bCs/>
          <w:sz w:val="23"/>
          <w:szCs w:val="23"/>
        </w:rPr>
        <w:t xml:space="preserve">) in Namibia: Brood-site Mimicry with Insect Imprisonment. International Journal of Plant Science </w:t>
      </w:r>
      <w:r w:rsidRPr="00797049">
        <w:rPr>
          <w:rFonts w:ascii="BBFKCN+TimesNewRoman,BoldItalic" w:hAnsi="BBFKCN+TimesNewRoman,BoldItalic"/>
          <w:bCs/>
          <w:sz w:val="23"/>
          <w:szCs w:val="23"/>
        </w:rPr>
        <w:t>170: 157-163.</w:t>
      </w:r>
      <w:r>
        <w:rPr>
          <w:rFonts w:ascii="BBFKCN+TimesNewRoman,BoldItalic" w:hAnsi="BBFKCN+TimesNewRoman,BoldItalic"/>
          <w:bCs/>
          <w:sz w:val="23"/>
          <w:szCs w:val="23"/>
        </w:rPr>
        <w:t xml:space="preserve">  </w:t>
      </w:r>
      <w:hyperlink r:id="rId20" w:history="1">
        <w:r w:rsidRPr="00996716">
          <w:rPr>
            <w:rStyle w:val="Hyperlink"/>
            <w:rFonts w:ascii="BBFKCN+TimesNewRoman,BoldItalic" w:hAnsi="BBFKCN+TimesNewRoman,BoldItalic"/>
            <w:bCs/>
            <w:sz w:val="23"/>
            <w:szCs w:val="23"/>
          </w:rPr>
          <w:t>http://www.journals.uchicago.edu/doi/abs/10.1086/593047?cookieSet=1&amp;journalCode=ijps</w:t>
        </w:r>
      </w:hyperlink>
    </w:p>
    <w:p w14:paraId="089DBD17" w14:textId="77777777" w:rsidR="00B93348" w:rsidRPr="00CD7501" w:rsidRDefault="00B93348" w:rsidP="00B93348">
      <w:pPr>
        <w:rPr>
          <w:rFonts w:ascii="BBFKCN+TimesNewRoman,BoldItalic" w:hAnsi="BBFKCN+TimesNewRoman,BoldItalic"/>
          <w:bCs/>
          <w:sz w:val="23"/>
          <w:szCs w:val="23"/>
        </w:rPr>
      </w:pPr>
    </w:p>
    <w:p w14:paraId="1288806E" w14:textId="77777777" w:rsidR="00B93348" w:rsidRPr="00D60FBD" w:rsidRDefault="00B93348">
      <w:pPr>
        <w:rPr>
          <w:rFonts w:ascii="BBFKCN+TimesNewRoman,BoldItalic" w:hAnsi="BBFKCN+TimesNewRoman,BoldItalic"/>
          <w:sz w:val="23"/>
          <w:szCs w:val="23"/>
        </w:rPr>
      </w:pPr>
      <w:r>
        <w:rPr>
          <w:rFonts w:ascii="BBFKCN+TimesNewRoman,BoldItalic" w:hAnsi="BBFKCN+TimesNewRoman,BoldItalic"/>
          <w:bCs/>
          <w:sz w:val="23"/>
          <w:szCs w:val="23"/>
        </w:rPr>
        <w:t xml:space="preserve">Bolin, J. F., R. D. Bray, M. </w:t>
      </w:r>
      <w:proofErr w:type="spellStart"/>
      <w:r>
        <w:rPr>
          <w:rFonts w:ascii="BBFKCN+TimesNewRoman,BoldItalic" w:hAnsi="BBFKCN+TimesNewRoman,BoldItalic"/>
          <w:bCs/>
          <w:sz w:val="23"/>
          <w:szCs w:val="23"/>
        </w:rPr>
        <w:t>Keskin</w:t>
      </w:r>
      <w:proofErr w:type="spellEnd"/>
      <w:r>
        <w:rPr>
          <w:rFonts w:ascii="BBFKCN+TimesNewRoman,BoldItalic" w:hAnsi="BBFKCN+TimesNewRoman,BoldItalic"/>
          <w:bCs/>
          <w:sz w:val="23"/>
          <w:szCs w:val="23"/>
        </w:rPr>
        <w:t xml:space="preserve">, L. J. Musselman. 2008. </w:t>
      </w:r>
      <w:r w:rsidRPr="00D60FBD">
        <w:rPr>
          <w:rFonts w:ascii="BBFKCN+TimesNewRoman,BoldItalic" w:hAnsi="BBFKCN+TimesNewRoman,BoldItalic"/>
          <w:bCs/>
          <w:sz w:val="23"/>
          <w:szCs w:val="23"/>
        </w:rPr>
        <w:t xml:space="preserve">The Genus </w:t>
      </w:r>
      <w:r w:rsidRPr="00D60FBD">
        <w:rPr>
          <w:rFonts w:ascii="BBFKCN+TimesNewRoman,BoldItalic" w:hAnsi="BBFKCN+TimesNewRoman,BoldItalic"/>
          <w:bCs/>
          <w:i/>
          <w:sz w:val="23"/>
          <w:szCs w:val="23"/>
        </w:rPr>
        <w:t>Isoetes</w:t>
      </w:r>
      <w:r w:rsidRPr="00D60FBD">
        <w:rPr>
          <w:rFonts w:ascii="BBFKCN+TimesNewRoman,BoldItalic" w:hAnsi="BBFKCN+TimesNewRoman,BoldItalic"/>
          <w:bCs/>
          <w:sz w:val="23"/>
          <w:szCs w:val="23"/>
        </w:rPr>
        <w:t xml:space="preserve"> L. (Isoetaceae, Lycophyta) in South-Western Asia</w:t>
      </w:r>
      <w:r>
        <w:rPr>
          <w:rFonts w:ascii="BBFKCN+TimesNewRoman,BoldItalic" w:hAnsi="BBFKCN+TimesNewRoman,BoldItalic"/>
          <w:bCs/>
          <w:sz w:val="23"/>
          <w:szCs w:val="23"/>
        </w:rPr>
        <w:t>. Turkish Journal of Botany 32: 447-457.</w:t>
      </w:r>
      <w:r>
        <w:rPr>
          <w:rFonts w:ascii="BBFKCN+TimesNewRoman,BoldItalic" w:hAnsi="BBFKCN+TimesNewRoman,BoldItalic"/>
          <w:sz w:val="23"/>
          <w:szCs w:val="23"/>
        </w:rPr>
        <w:t xml:space="preserve"> </w:t>
      </w:r>
      <w:hyperlink r:id="rId21" w:history="1">
        <w:r w:rsidRPr="001F4A24">
          <w:rPr>
            <w:rStyle w:val="Hyperlink"/>
            <w:rFonts w:ascii="BBFKCN+TimesNewRoman,BoldItalic" w:hAnsi="BBFKCN+TimesNewRoman,BoldItalic"/>
            <w:sz w:val="23"/>
            <w:szCs w:val="23"/>
          </w:rPr>
          <w:t>http://journals.tubitak.gov.tr/botany/issues/bot-08-32-6/bot-32-6-3-0803-13.pdf</w:t>
        </w:r>
      </w:hyperlink>
    </w:p>
    <w:p w14:paraId="19B3C35F" w14:textId="77777777" w:rsidR="00B93348" w:rsidRDefault="00B93348">
      <w:pPr>
        <w:rPr>
          <w:rFonts w:ascii="BBFKCN+TimesNewRoman,BoldItalic" w:hAnsi="BBFKCN+TimesNewRoman,BoldItalic"/>
          <w:sz w:val="23"/>
          <w:szCs w:val="23"/>
        </w:rPr>
      </w:pPr>
    </w:p>
    <w:p w14:paraId="205ACAF6" w14:textId="77777777" w:rsidR="00B93348" w:rsidRDefault="00B93348">
      <w:pPr>
        <w:ind w:firstLine="1"/>
        <w:rPr>
          <w:sz w:val="23"/>
          <w:szCs w:val="23"/>
        </w:rPr>
      </w:pPr>
      <w:r>
        <w:t xml:space="preserve">Musselman, L. J. and J. F. Bolin. 2008. New Infestation of Branched broomrape </w:t>
      </w:r>
      <w:proofErr w:type="spellStart"/>
      <w:r>
        <w:rPr>
          <w:rStyle w:val="Emphasis"/>
        </w:rPr>
        <w:t>Orobanche</w:t>
      </w:r>
      <w:proofErr w:type="spellEnd"/>
      <w:r>
        <w:rPr>
          <w:rStyle w:val="Emphasis"/>
        </w:rPr>
        <w:t xml:space="preserve"> </w:t>
      </w:r>
      <w:proofErr w:type="spellStart"/>
      <w:r>
        <w:rPr>
          <w:rStyle w:val="Emphasis"/>
        </w:rPr>
        <w:t>ramosa</w:t>
      </w:r>
      <w:proofErr w:type="spellEnd"/>
      <w:r>
        <w:t xml:space="preserve"> L. (Orobanchaceae) on black medic (</w:t>
      </w:r>
      <w:r>
        <w:rPr>
          <w:rStyle w:val="Emphasis"/>
        </w:rPr>
        <w:t xml:space="preserve">Medicago </w:t>
      </w:r>
      <w:proofErr w:type="spellStart"/>
      <w:r>
        <w:rPr>
          <w:rStyle w:val="Emphasis"/>
        </w:rPr>
        <w:t>lupulina</w:t>
      </w:r>
      <w:proofErr w:type="spellEnd"/>
      <w:r>
        <w:t xml:space="preserve"> L.) (Fabaceae) in Virginia. Plant Disease 92(2): 315. </w:t>
      </w:r>
      <w:hyperlink r:id="rId22" w:history="1">
        <w:r>
          <w:rPr>
            <w:rStyle w:val="Hyperlink"/>
          </w:rPr>
          <w:t>http://apsjournals.apsnet.org/doi/abs/10.1094/PDIS-92-2-0315B</w:t>
        </w:r>
      </w:hyperlink>
    </w:p>
    <w:p w14:paraId="562902BA" w14:textId="77777777" w:rsidR="00B93348" w:rsidRDefault="00B93348">
      <w:pPr>
        <w:ind w:firstLine="1"/>
        <w:rPr>
          <w:sz w:val="23"/>
          <w:szCs w:val="23"/>
        </w:rPr>
      </w:pPr>
    </w:p>
    <w:p w14:paraId="7E5A7EB8" w14:textId="743F9E9E" w:rsidR="00B93348" w:rsidRDefault="00B93348" w:rsidP="00B93348">
      <w:pPr>
        <w:ind w:firstLine="1"/>
        <w:rPr>
          <w:sz w:val="23"/>
          <w:szCs w:val="23"/>
        </w:rPr>
      </w:pPr>
      <w:r>
        <w:rPr>
          <w:sz w:val="23"/>
          <w:szCs w:val="23"/>
        </w:rPr>
        <w:t xml:space="preserve">Tennakoon, K. U., J. F. Bolin, L. J. Musselman, and E. </w:t>
      </w:r>
      <w:proofErr w:type="spellStart"/>
      <w:r>
        <w:rPr>
          <w:sz w:val="23"/>
          <w:szCs w:val="23"/>
        </w:rPr>
        <w:t>Maas</w:t>
      </w:r>
      <w:r w:rsidR="00070B2A">
        <w:rPr>
          <w:sz w:val="23"/>
          <w:szCs w:val="23"/>
        </w:rPr>
        <w:t>s</w:t>
      </w:r>
      <w:proofErr w:type="spellEnd"/>
      <w:r>
        <w:rPr>
          <w:sz w:val="23"/>
          <w:szCs w:val="23"/>
        </w:rPr>
        <w:t xml:space="preserve">. 2007. Structural attributes of the </w:t>
      </w:r>
      <w:proofErr w:type="spellStart"/>
      <w:r>
        <w:rPr>
          <w:sz w:val="23"/>
          <w:szCs w:val="23"/>
        </w:rPr>
        <w:t>hypogeous</w:t>
      </w:r>
      <w:proofErr w:type="spellEnd"/>
      <w:r>
        <w:rPr>
          <w:sz w:val="23"/>
          <w:szCs w:val="23"/>
        </w:rPr>
        <w:t xml:space="preserve"> </w:t>
      </w:r>
      <w:proofErr w:type="spellStart"/>
      <w:r>
        <w:rPr>
          <w:sz w:val="23"/>
          <w:szCs w:val="23"/>
        </w:rPr>
        <w:t>holoparasite</w:t>
      </w:r>
      <w:proofErr w:type="spellEnd"/>
      <w:r>
        <w:rPr>
          <w:sz w:val="23"/>
          <w:szCs w:val="23"/>
        </w:rPr>
        <w:t xml:space="preserve"> </w:t>
      </w:r>
      <w:proofErr w:type="spellStart"/>
      <w:r w:rsidRPr="00797049">
        <w:rPr>
          <w:rFonts w:ascii="BBFJHP+TimesNewRoman,Italic" w:hAnsi="BBFJHP+TimesNewRoman,Italic"/>
          <w:i/>
          <w:sz w:val="23"/>
          <w:szCs w:val="23"/>
        </w:rPr>
        <w:t>Hydnora</w:t>
      </w:r>
      <w:proofErr w:type="spellEnd"/>
      <w:r w:rsidRPr="00797049">
        <w:rPr>
          <w:rFonts w:ascii="BBFJHP+TimesNewRoman,Italic" w:hAnsi="BBFJHP+TimesNewRoman,Italic"/>
          <w:i/>
          <w:sz w:val="23"/>
          <w:szCs w:val="23"/>
        </w:rPr>
        <w:t xml:space="preserve"> triceps</w:t>
      </w:r>
      <w:r>
        <w:rPr>
          <w:rFonts w:ascii="BBFJHP+TimesNewRoman,Italic" w:hAnsi="BBFJHP+TimesNewRoman,Italic"/>
          <w:sz w:val="23"/>
          <w:szCs w:val="23"/>
        </w:rPr>
        <w:t xml:space="preserve"> </w:t>
      </w:r>
      <w:proofErr w:type="spellStart"/>
      <w:r>
        <w:rPr>
          <w:sz w:val="23"/>
          <w:szCs w:val="23"/>
        </w:rPr>
        <w:t>Drège</w:t>
      </w:r>
      <w:proofErr w:type="spellEnd"/>
      <w:r>
        <w:rPr>
          <w:sz w:val="23"/>
          <w:szCs w:val="23"/>
        </w:rPr>
        <w:t xml:space="preserve"> &amp; Meyer (</w:t>
      </w:r>
      <w:proofErr w:type="spellStart"/>
      <w:r>
        <w:rPr>
          <w:sz w:val="23"/>
          <w:szCs w:val="23"/>
        </w:rPr>
        <w:t>Hydnoraceae</w:t>
      </w:r>
      <w:proofErr w:type="spellEnd"/>
      <w:r>
        <w:rPr>
          <w:sz w:val="23"/>
          <w:szCs w:val="23"/>
        </w:rPr>
        <w:t xml:space="preserve">). American Journal of Botany 94(9): 1439-1449. </w:t>
      </w:r>
      <w:hyperlink r:id="rId23" w:history="1">
        <w:r w:rsidRPr="00996716">
          <w:rPr>
            <w:rStyle w:val="Hyperlink"/>
            <w:sz w:val="23"/>
            <w:szCs w:val="23"/>
          </w:rPr>
          <w:t>http://www.amjbot.org/cgi/content/full/94/9/1439</w:t>
        </w:r>
      </w:hyperlink>
    </w:p>
    <w:p w14:paraId="70BC6149" w14:textId="77777777" w:rsidR="00B93348" w:rsidRDefault="00B93348" w:rsidP="00B93348">
      <w:pPr>
        <w:ind w:firstLine="1"/>
        <w:rPr>
          <w:sz w:val="23"/>
          <w:szCs w:val="23"/>
        </w:rPr>
      </w:pPr>
    </w:p>
    <w:p w14:paraId="05ED24E2" w14:textId="77777777" w:rsidR="00B93348" w:rsidRPr="00CD7501" w:rsidRDefault="00B93348" w:rsidP="00B93348">
      <w:pPr>
        <w:ind w:firstLine="1"/>
        <w:rPr>
          <w:sz w:val="23"/>
          <w:szCs w:val="23"/>
        </w:rPr>
      </w:pPr>
      <w:r w:rsidRPr="00AC4E1B">
        <w:rPr>
          <w:sz w:val="23"/>
          <w:szCs w:val="23"/>
          <w:lang w:val="fr-FR"/>
        </w:rPr>
        <w:t xml:space="preserve">Musselman, L. J. 2006. </w:t>
      </w:r>
      <w:hyperlink r:id="rId24" w:tgtFrame="_blank" w:history="1">
        <w:r w:rsidRPr="00AC4E1B">
          <w:rPr>
            <w:rStyle w:val="Hyperlink"/>
            <w:sz w:val="23"/>
            <w:szCs w:val="23"/>
            <w:lang w:val="fr-FR"/>
          </w:rPr>
          <w:t xml:space="preserve">Musselman, L. J. 2006. </w:t>
        </w:r>
        <w:r w:rsidRPr="00CD7501">
          <w:rPr>
            <w:rStyle w:val="Hyperlink"/>
            <w:sz w:val="23"/>
            <w:szCs w:val="23"/>
          </w:rPr>
          <w:t>The botanical activities of George Edward Post (1838-1909). Archives of Natural History 33(2): 282-301</w:t>
        </w:r>
      </w:hyperlink>
      <w:r w:rsidRPr="00CD7501">
        <w:rPr>
          <w:sz w:val="23"/>
          <w:szCs w:val="23"/>
        </w:rPr>
        <w:t> (Access Password: anh332282)</w:t>
      </w:r>
    </w:p>
    <w:p w14:paraId="75ACB336" w14:textId="77777777" w:rsidR="00B93348" w:rsidRDefault="00086785" w:rsidP="00B93348">
      <w:pPr>
        <w:rPr>
          <w:sz w:val="23"/>
          <w:szCs w:val="23"/>
        </w:rPr>
      </w:pPr>
      <w:r>
        <w:rPr>
          <w:noProof/>
          <w:sz w:val="23"/>
          <w:szCs w:val="23"/>
        </w:rPr>
        <w:drawing>
          <wp:inline distT="0" distB="0" distL="0" distR="0" wp14:anchorId="16D088B0" wp14:editId="5918878D">
            <wp:extent cx="9525" cy="142875"/>
            <wp:effectExtent l="0" t="0" r="0" b="0"/>
            <wp:docPr id="1" name="Pictur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25"/>
                    <a:srcRect/>
                    <a:stretch>
                      <a:fillRect/>
                    </a:stretch>
                  </pic:blipFill>
                  <pic:spPr bwMode="auto">
                    <a:xfrm>
                      <a:off x="0" y="0"/>
                      <a:ext cx="9525" cy="142875"/>
                    </a:xfrm>
                    <a:prstGeom prst="rect">
                      <a:avLst/>
                    </a:prstGeom>
                    <a:noFill/>
                    <a:ln w="9525">
                      <a:noFill/>
                      <a:miter lim="800000"/>
                      <a:headEnd/>
                      <a:tailEnd/>
                    </a:ln>
                  </pic:spPr>
                </pic:pic>
              </a:graphicData>
            </a:graphic>
          </wp:inline>
        </w:drawing>
      </w:r>
    </w:p>
    <w:p w14:paraId="7D6418E6" w14:textId="77777777" w:rsidR="00B93348" w:rsidRDefault="00B93348">
      <w:pPr>
        <w:ind w:firstLine="1"/>
        <w:rPr>
          <w:sz w:val="23"/>
          <w:szCs w:val="23"/>
        </w:rPr>
      </w:pPr>
      <w:r>
        <w:rPr>
          <w:sz w:val="23"/>
          <w:szCs w:val="23"/>
        </w:rPr>
        <w:t xml:space="preserve">Mohamed, K. I. and L. J. Musselman. 2006. </w:t>
      </w:r>
      <w:r>
        <w:rPr>
          <w:rFonts w:ascii="BBFJHP+TimesNewRoman,Italic" w:hAnsi="BBFJHP+TimesNewRoman,Italic"/>
          <w:sz w:val="23"/>
          <w:szCs w:val="23"/>
        </w:rPr>
        <w:t>Striga</w:t>
      </w:r>
      <w:r>
        <w:rPr>
          <w:sz w:val="23"/>
          <w:szCs w:val="23"/>
        </w:rPr>
        <w:t xml:space="preserve">. Pages 287-289 in M. Thulin, editor. Flora of Somalia. Volume Three. Royal Botanic Gardens: Kew. </w:t>
      </w:r>
    </w:p>
    <w:p w14:paraId="041C1A2E" w14:textId="77777777" w:rsidR="00B93348" w:rsidRDefault="00B93348">
      <w:pPr>
        <w:ind w:firstLine="1"/>
        <w:rPr>
          <w:sz w:val="23"/>
          <w:szCs w:val="23"/>
        </w:rPr>
      </w:pPr>
    </w:p>
    <w:p w14:paraId="45251C78" w14:textId="77777777" w:rsidR="00B93348" w:rsidRDefault="00B93348">
      <w:pPr>
        <w:ind w:firstLine="1"/>
        <w:rPr>
          <w:sz w:val="23"/>
          <w:szCs w:val="23"/>
          <w:lang w:val="it-IT"/>
        </w:rPr>
      </w:pPr>
      <w:r>
        <w:rPr>
          <w:sz w:val="23"/>
          <w:szCs w:val="23"/>
        </w:rPr>
        <w:t xml:space="preserve">Al-Zein, M. and L. J. Musselman. 2006. </w:t>
      </w:r>
      <w:proofErr w:type="spellStart"/>
      <w:r w:rsidRPr="00284BA1">
        <w:rPr>
          <w:rFonts w:ascii="BBFJHP+TimesNewRoman,Italic" w:hAnsi="BBFJHP+TimesNewRoman,Italic"/>
          <w:i/>
          <w:iCs/>
          <w:sz w:val="23"/>
          <w:szCs w:val="23"/>
        </w:rPr>
        <w:t>Michauxia</w:t>
      </w:r>
      <w:proofErr w:type="spellEnd"/>
      <w:r>
        <w:rPr>
          <w:rFonts w:ascii="BBFJHP+TimesNewRoman,Italic" w:hAnsi="BBFJHP+TimesNewRoman,Italic"/>
          <w:sz w:val="23"/>
          <w:szCs w:val="23"/>
        </w:rPr>
        <w:t xml:space="preserve"> </w:t>
      </w:r>
      <w:r>
        <w:rPr>
          <w:sz w:val="23"/>
          <w:szCs w:val="23"/>
        </w:rPr>
        <w:t>(</w:t>
      </w:r>
      <w:proofErr w:type="spellStart"/>
      <w:r>
        <w:rPr>
          <w:sz w:val="23"/>
          <w:szCs w:val="23"/>
        </w:rPr>
        <w:t>Campanulaceae</w:t>
      </w:r>
      <w:proofErr w:type="spellEnd"/>
      <w:r>
        <w:rPr>
          <w:sz w:val="23"/>
          <w:szCs w:val="23"/>
        </w:rPr>
        <w:t xml:space="preserve">): A western Asian genus honoring a North American pioneer botanist. </w:t>
      </w:r>
      <w:r w:rsidRPr="006B411B">
        <w:rPr>
          <w:sz w:val="23"/>
          <w:szCs w:val="23"/>
          <w:lang w:val="it-IT"/>
        </w:rPr>
        <w:t xml:space="preserve">Castanea Occasional Papers 2: 200-205. </w:t>
      </w:r>
      <w:hyperlink r:id="rId26" w:history="1">
        <w:r w:rsidRPr="00996716">
          <w:rPr>
            <w:rStyle w:val="Hyperlink"/>
            <w:sz w:val="23"/>
            <w:szCs w:val="23"/>
            <w:lang w:val="it-IT"/>
          </w:rPr>
          <w:t>http://www.bioone.org/doi/abs/10.2179/0008-7475(2004)sp2%5B200:MCAWAG%5D2.0.CO%3B2</w:t>
        </w:r>
      </w:hyperlink>
    </w:p>
    <w:p w14:paraId="3BC2058E" w14:textId="77777777" w:rsidR="00B93348" w:rsidRPr="006B411B" w:rsidRDefault="00B93348">
      <w:pPr>
        <w:ind w:firstLine="1"/>
        <w:rPr>
          <w:sz w:val="23"/>
          <w:szCs w:val="23"/>
          <w:lang w:val="it-IT"/>
        </w:rPr>
      </w:pPr>
    </w:p>
    <w:p w14:paraId="1D5BE9E3" w14:textId="77777777" w:rsidR="00B93348" w:rsidRDefault="00B93348">
      <w:pPr>
        <w:ind w:firstLine="1"/>
        <w:rPr>
          <w:sz w:val="23"/>
          <w:szCs w:val="23"/>
        </w:rPr>
      </w:pPr>
      <w:proofErr w:type="spellStart"/>
      <w:r>
        <w:rPr>
          <w:sz w:val="23"/>
          <w:szCs w:val="23"/>
        </w:rPr>
        <w:t>Maass</w:t>
      </w:r>
      <w:proofErr w:type="spellEnd"/>
      <w:r>
        <w:rPr>
          <w:sz w:val="23"/>
          <w:szCs w:val="23"/>
        </w:rPr>
        <w:t xml:space="preserve">, E. and Musselman, L. J. 2004. </w:t>
      </w:r>
      <w:proofErr w:type="spellStart"/>
      <w:r>
        <w:rPr>
          <w:rFonts w:ascii="BBFJHP+TimesNewRoman,Italic" w:hAnsi="BBFJHP+TimesNewRoman,Italic"/>
          <w:sz w:val="23"/>
          <w:szCs w:val="23"/>
        </w:rPr>
        <w:t>Hydnora</w:t>
      </w:r>
      <w:proofErr w:type="spellEnd"/>
      <w:r>
        <w:rPr>
          <w:rFonts w:ascii="BBFJHP+TimesNewRoman,Italic" w:hAnsi="BBFJHP+TimesNewRoman,Italic"/>
          <w:sz w:val="23"/>
          <w:szCs w:val="23"/>
        </w:rPr>
        <w:t xml:space="preserve"> triceps </w:t>
      </w:r>
      <w:r>
        <w:rPr>
          <w:sz w:val="23"/>
          <w:szCs w:val="23"/>
        </w:rPr>
        <w:t>(</w:t>
      </w:r>
      <w:proofErr w:type="spellStart"/>
      <w:r>
        <w:rPr>
          <w:sz w:val="23"/>
          <w:szCs w:val="23"/>
        </w:rPr>
        <w:t>Hydnoraceae</w:t>
      </w:r>
      <w:proofErr w:type="spellEnd"/>
      <w:r>
        <w:rPr>
          <w:sz w:val="23"/>
          <w:szCs w:val="23"/>
        </w:rPr>
        <w:t xml:space="preserve">)-First record in Namibia and first description of fruits. </w:t>
      </w:r>
      <w:proofErr w:type="spellStart"/>
      <w:r>
        <w:rPr>
          <w:sz w:val="23"/>
          <w:szCs w:val="23"/>
        </w:rPr>
        <w:t>Dinteria</w:t>
      </w:r>
      <w:proofErr w:type="spellEnd"/>
      <w:r>
        <w:rPr>
          <w:sz w:val="23"/>
          <w:szCs w:val="23"/>
        </w:rPr>
        <w:t xml:space="preserve"> 29:1-10 </w:t>
      </w:r>
      <w:hyperlink r:id="rId27" w:history="1">
        <w:r w:rsidRPr="00996716">
          <w:rPr>
            <w:rStyle w:val="Hyperlink"/>
            <w:sz w:val="23"/>
            <w:szCs w:val="23"/>
          </w:rPr>
          <w:t>http://www.nbri.org.na/documents/Dinteria_29.pdf</w:t>
        </w:r>
      </w:hyperlink>
    </w:p>
    <w:p w14:paraId="6A286003" w14:textId="77777777" w:rsidR="00B93348" w:rsidRDefault="00B93348">
      <w:pPr>
        <w:ind w:firstLine="1"/>
        <w:rPr>
          <w:sz w:val="23"/>
          <w:szCs w:val="23"/>
        </w:rPr>
      </w:pPr>
    </w:p>
    <w:p w14:paraId="29F835EC" w14:textId="77777777" w:rsidR="00B93348" w:rsidRDefault="00B93348">
      <w:pPr>
        <w:rPr>
          <w:sz w:val="23"/>
          <w:szCs w:val="23"/>
        </w:rPr>
      </w:pPr>
      <w:r>
        <w:rPr>
          <w:sz w:val="23"/>
          <w:szCs w:val="23"/>
        </w:rPr>
        <w:t xml:space="preserve">Musselman, L. J. and N. S. Saoud. 2004. The types of George Edward Post in Beirut and Geneva. Turkish Journal of Botany 28: 155-160.  </w:t>
      </w:r>
      <w:hyperlink r:id="rId28" w:history="1">
        <w:r w:rsidRPr="00996716">
          <w:rPr>
            <w:rStyle w:val="Hyperlink"/>
            <w:sz w:val="23"/>
            <w:szCs w:val="23"/>
          </w:rPr>
          <w:t>http://journals.tubitak.gov.tr/botany/issues/bot-04-28-1-2/bot-28-1-2-15-0212-5.pdf</w:t>
        </w:r>
      </w:hyperlink>
    </w:p>
    <w:p w14:paraId="3239689D" w14:textId="77777777" w:rsidR="00B93348" w:rsidRDefault="00B93348">
      <w:pPr>
        <w:rPr>
          <w:sz w:val="23"/>
          <w:szCs w:val="23"/>
        </w:rPr>
      </w:pPr>
    </w:p>
    <w:p w14:paraId="5F6F2C9E" w14:textId="77777777" w:rsidR="00B93348" w:rsidRDefault="00B93348">
      <w:pPr>
        <w:rPr>
          <w:sz w:val="23"/>
          <w:szCs w:val="23"/>
        </w:rPr>
      </w:pPr>
      <w:r>
        <w:rPr>
          <w:sz w:val="23"/>
          <w:szCs w:val="23"/>
        </w:rPr>
        <w:t xml:space="preserve">Musselman, L. J. 2003. Trees in the Koran and the Bible. </w:t>
      </w:r>
      <w:proofErr w:type="spellStart"/>
      <w:r>
        <w:rPr>
          <w:sz w:val="23"/>
          <w:szCs w:val="23"/>
        </w:rPr>
        <w:t>Unasylva</w:t>
      </w:r>
      <w:proofErr w:type="spellEnd"/>
      <w:r>
        <w:rPr>
          <w:sz w:val="23"/>
          <w:szCs w:val="23"/>
        </w:rPr>
        <w:t xml:space="preserve"> 213(54): 45-52. </w:t>
      </w:r>
      <w:hyperlink r:id="rId29" w:history="1">
        <w:r w:rsidRPr="00996716">
          <w:rPr>
            <w:rStyle w:val="Hyperlink"/>
            <w:sz w:val="23"/>
            <w:szCs w:val="23"/>
          </w:rPr>
          <w:t>ftp://ftp.fao.org/docrep/fao/005/Y9882e/y9882e09.pdf</w:t>
        </w:r>
      </w:hyperlink>
    </w:p>
    <w:p w14:paraId="470FA495" w14:textId="77777777" w:rsidR="00B93348" w:rsidRDefault="00B93348">
      <w:pPr>
        <w:rPr>
          <w:sz w:val="23"/>
          <w:szCs w:val="23"/>
        </w:rPr>
      </w:pPr>
    </w:p>
    <w:p w14:paraId="3E29B348" w14:textId="77777777" w:rsidR="00B93348" w:rsidRDefault="00B93348">
      <w:pPr>
        <w:ind w:firstLine="1"/>
        <w:rPr>
          <w:sz w:val="23"/>
          <w:szCs w:val="23"/>
        </w:rPr>
      </w:pPr>
      <w:r>
        <w:rPr>
          <w:sz w:val="23"/>
          <w:szCs w:val="23"/>
        </w:rPr>
        <w:t xml:space="preserve">Musselman, L. J. 2002. Ornamentation of </w:t>
      </w:r>
      <w:proofErr w:type="spellStart"/>
      <w:r w:rsidRPr="00284BA1">
        <w:rPr>
          <w:rFonts w:ascii="BBFJHP+TimesNewRoman,Italic" w:hAnsi="BBFJHP+TimesNewRoman,Italic"/>
          <w:i/>
          <w:iCs/>
          <w:sz w:val="23"/>
          <w:szCs w:val="23"/>
        </w:rPr>
        <w:t>Isoetes</w:t>
      </w:r>
      <w:proofErr w:type="spellEnd"/>
      <w:r>
        <w:rPr>
          <w:rFonts w:ascii="BBFJHP+TimesNewRoman,Italic" w:hAnsi="BBFJHP+TimesNewRoman,Italic"/>
          <w:sz w:val="23"/>
          <w:szCs w:val="23"/>
        </w:rPr>
        <w:t xml:space="preserve"> </w:t>
      </w:r>
      <w:r>
        <w:rPr>
          <w:sz w:val="23"/>
          <w:szCs w:val="23"/>
        </w:rPr>
        <w:t>(</w:t>
      </w:r>
      <w:proofErr w:type="spellStart"/>
      <w:r>
        <w:rPr>
          <w:sz w:val="23"/>
          <w:szCs w:val="23"/>
        </w:rPr>
        <w:t>Isoetaceae</w:t>
      </w:r>
      <w:proofErr w:type="spellEnd"/>
      <w:r>
        <w:rPr>
          <w:sz w:val="23"/>
          <w:szCs w:val="23"/>
        </w:rPr>
        <w:t xml:space="preserve">, </w:t>
      </w:r>
      <w:proofErr w:type="spellStart"/>
      <w:r>
        <w:rPr>
          <w:sz w:val="23"/>
          <w:szCs w:val="23"/>
        </w:rPr>
        <w:t>Lycophyta</w:t>
      </w:r>
      <w:proofErr w:type="spellEnd"/>
      <w:r>
        <w:rPr>
          <w:sz w:val="23"/>
          <w:szCs w:val="23"/>
        </w:rPr>
        <w:t xml:space="preserve">) microspores. Botanical Review 68(4): 474-487. </w:t>
      </w:r>
      <w:hyperlink r:id="rId30" w:history="1">
        <w:r w:rsidRPr="00996716">
          <w:rPr>
            <w:rStyle w:val="Hyperlink"/>
            <w:sz w:val="23"/>
            <w:szCs w:val="23"/>
          </w:rPr>
          <w:t>http://www.springerlink.com/content/h375tr461687592p/</w:t>
        </w:r>
      </w:hyperlink>
    </w:p>
    <w:p w14:paraId="60CFB21D" w14:textId="77777777" w:rsidR="00B93348" w:rsidRDefault="00B93348">
      <w:pPr>
        <w:pStyle w:val="Default"/>
        <w:rPr>
          <w:color w:val="auto"/>
        </w:rPr>
      </w:pPr>
    </w:p>
    <w:p w14:paraId="1AF0DE06" w14:textId="77777777" w:rsidR="00B93348" w:rsidRDefault="00B93348">
      <w:pPr>
        <w:ind w:firstLine="1"/>
        <w:rPr>
          <w:sz w:val="23"/>
          <w:szCs w:val="23"/>
        </w:rPr>
      </w:pPr>
      <w:r>
        <w:rPr>
          <w:sz w:val="23"/>
          <w:szCs w:val="23"/>
        </w:rPr>
        <w:t xml:space="preserve">Musselman, L. J. 2003. Is </w:t>
      </w:r>
      <w:r w:rsidRPr="00284BA1">
        <w:rPr>
          <w:rFonts w:ascii="BBFJHP+TimesNewRoman,Italic" w:hAnsi="BBFJHP+TimesNewRoman,Italic"/>
          <w:i/>
          <w:iCs/>
          <w:sz w:val="23"/>
          <w:szCs w:val="23"/>
        </w:rPr>
        <w:t xml:space="preserve">Allium </w:t>
      </w:r>
      <w:proofErr w:type="spellStart"/>
      <w:r w:rsidRPr="00284BA1">
        <w:rPr>
          <w:rFonts w:ascii="BBFJHP+TimesNewRoman,Italic" w:hAnsi="BBFJHP+TimesNewRoman,Italic"/>
          <w:i/>
          <w:iCs/>
          <w:sz w:val="23"/>
          <w:szCs w:val="23"/>
        </w:rPr>
        <w:t>kurrat</w:t>
      </w:r>
      <w:proofErr w:type="spellEnd"/>
      <w:r>
        <w:rPr>
          <w:rFonts w:ascii="BBFJHP+TimesNewRoman,Italic" w:hAnsi="BBFJHP+TimesNewRoman,Italic"/>
          <w:sz w:val="23"/>
          <w:szCs w:val="23"/>
        </w:rPr>
        <w:t xml:space="preserve"> </w:t>
      </w:r>
      <w:r>
        <w:rPr>
          <w:sz w:val="23"/>
          <w:szCs w:val="23"/>
        </w:rPr>
        <w:t xml:space="preserve">the leek of the Bible? Economic Botany 56(4): 399-400. </w:t>
      </w:r>
      <w:hyperlink r:id="rId31" w:history="1">
        <w:r w:rsidRPr="005409BB">
          <w:rPr>
            <w:rStyle w:val="Hyperlink"/>
            <w:sz w:val="23"/>
            <w:szCs w:val="23"/>
          </w:rPr>
          <w:t>http://www.jstor.org/stable/4256610</w:t>
        </w:r>
      </w:hyperlink>
    </w:p>
    <w:p w14:paraId="25825DB4" w14:textId="77777777" w:rsidR="00B93348" w:rsidRDefault="00B93348">
      <w:pPr>
        <w:ind w:firstLine="1"/>
        <w:rPr>
          <w:sz w:val="23"/>
          <w:szCs w:val="23"/>
        </w:rPr>
      </w:pPr>
    </w:p>
    <w:p w14:paraId="15518DD9" w14:textId="77777777" w:rsidR="00B93348" w:rsidRDefault="00B93348">
      <w:pPr>
        <w:ind w:firstLine="1"/>
        <w:rPr>
          <w:sz w:val="23"/>
          <w:szCs w:val="23"/>
        </w:rPr>
      </w:pPr>
      <w:r>
        <w:rPr>
          <w:sz w:val="23"/>
          <w:szCs w:val="23"/>
        </w:rPr>
        <w:t>Musselman, L. J. 2002. The only quillwort (</w:t>
      </w:r>
      <w:proofErr w:type="spellStart"/>
      <w:r w:rsidRPr="00284BA1">
        <w:rPr>
          <w:rFonts w:ascii="BBFJHP+TimesNewRoman,Italic" w:hAnsi="BBFJHP+TimesNewRoman,Italic"/>
          <w:i/>
          <w:iCs/>
          <w:sz w:val="23"/>
          <w:szCs w:val="23"/>
        </w:rPr>
        <w:t>Isoetes</w:t>
      </w:r>
      <w:proofErr w:type="spellEnd"/>
      <w:r w:rsidRPr="00284BA1">
        <w:rPr>
          <w:rFonts w:ascii="BBFJHP+TimesNewRoman,Italic" w:hAnsi="BBFJHP+TimesNewRoman,Italic"/>
          <w:i/>
          <w:iCs/>
          <w:sz w:val="23"/>
          <w:szCs w:val="23"/>
        </w:rPr>
        <w:t xml:space="preserve"> </w:t>
      </w:r>
      <w:proofErr w:type="spellStart"/>
      <w:r w:rsidRPr="00284BA1">
        <w:rPr>
          <w:rFonts w:ascii="BBFJHP+TimesNewRoman,Italic" w:hAnsi="BBFJHP+TimesNewRoman,Italic"/>
          <w:i/>
          <w:iCs/>
          <w:sz w:val="23"/>
          <w:szCs w:val="23"/>
        </w:rPr>
        <w:t>olympica</w:t>
      </w:r>
      <w:proofErr w:type="spellEnd"/>
      <w:r>
        <w:rPr>
          <w:rFonts w:ascii="BBFJHP+TimesNewRoman,Italic" w:hAnsi="BBFJHP+TimesNewRoman,Italic"/>
          <w:sz w:val="23"/>
          <w:szCs w:val="23"/>
        </w:rPr>
        <w:t xml:space="preserve"> </w:t>
      </w:r>
      <w:r>
        <w:rPr>
          <w:sz w:val="23"/>
          <w:szCs w:val="23"/>
        </w:rPr>
        <w:t xml:space="preserve">A. Braun) in Syria is threatened with extirpation. Fern Gazette 16(6, 7, 8): 324-329. </w:t>
      </w:r>
    </w:p>
    <w:p w14:paraId="74BB6DEF" w14:textId="77777777" w:rsidR="00B93348" w:rsidRDefault="00B93348">
      <w:pPr>
        <w:ind w:firstLine="1"/>
        <w:rPr>
          <w:sz w:val="23"/>
          <w:szCs w:val="23"/>
        </w:rPr>
      </w:pPr>
    </w:p>
    <w:p w14:paraId="55755B31" w14:textId="77777777" w:rsidR="00B93348" w:rsidRDefault="00B93348">
      <w:pPr>
        <w:ind w:firstLine="1"/>
        <w:rPr>
          <w:sz w:val="23"/>
          <w:szCs w:val="23"/>
        </w:rPr>
      </w:pPr>
      <w:r>
        <w:rPr>
          <w:sz w:val="23"/>
          <w:szCs w:val="23"/>
        </w:rPr>
        <w:t xml:space="preserve">Musselman, L. J. and J. K. Roux. 2002. </w:t>
      </w:r>
      <w:proofErr w:type="spellStart"/>
      <w:r w:rsidRPr="00284BA1">
        <w:rPr>
          <w:rFonts w:ascii="BBFJHP+TimesNewRoman,Italic" w:hAnsi="BBFJHP+TimesNewRoman,Italic"/>
          <w:i/>
          <w:iCs/>
          <w:sz w:val="23"/>
          <w:szCs w:val="23"/>
        </w:rPr>
        <w:t>Isoetes</w:t>
      </w:r>
      <w:proofErr w:type="spellEnd"/>
      <w:r w:rsidRPr="00284BA1">
        <w:rPr>
          <w:rFonts w:ascii="BBFJHP+TimesNewRoman,Italic" w:hAnsi="BBFJHP+TimesNewRoman,Italic"/>
          <w:i/>
          <w:iCs/>
          <w:sz w:val="23"/>
          <w:szCs w:val="23"/>
        </w:rPr>
        <w:t xml:space="preserve"> </w:t>
      </w:r>
      <w:proofErr w:type="spellStart"/>
      <w:r w:rsidRPr="00284BA1">
        <w:rPr>
          <w:rFonts w:ascii="BBFJHP+TimesNewRoman,Italic" w:hAnsi="BBFJHP+TimesNewRoman,Italic"/>
          <w:i/>
          <w:iCs/>
          <w:sz w:val="23"/>
          <w:szCs w:val="23"/>
        </w:rPr>
        <w:t>toximontana</w:t>
      </w:r>
      <w:proofErr w:type="spellEnd"/>
      <w:r>
        <w:rPr>
          <w:rFonts w:ascii="BBFJHP+TimesNewRoman,Italic" w:hAnsi="BBFJHP+TimesNewRoman,Italic"/>
          <w:sz w:val="23"/>
          <w:szCs w:val="23"/>
        </w:rPr>
        <w:t xml:space="preserve"> </w:t>
      </w:r>
      <w:r>
        <w:rPr>
          <w:sz w:val="23"/>
          <w:szCs w:val="23"/>
        </w:rPr>
        <w:t>(</w:t>
      </w:r>
      <w:proofErr w:type="spellStart"/>
      <w:r>
        <w:rPr>
          <w:sz w:val="23"/>
          <w:szCs w:val="23"/>
        </w:rPr>
        <w:t>Isoetaceae</w:t>
      </w:r>
      <w:proofErr w:type="spellEnd"/>
      <w:r>
        <w:rPr>
          <w:sz w:val="23"/>
          <w:szCs w:val="23"/>
        </w:rPr>
        <w:t xml:space="preserve">), a new quillwort with green megaspores from the Northern Cape of South Africa. </w:t>
      </w:r>
      <w:proofErr w:type="spellStart"/>
      <w:r>
        <w:rPr>
          <w:sz w:val="23"/>
          <w:szCs w:val="23"/>
        </w:rPr>
        <w:t>Novon</w:t>
      </w:r>
      <w:proofErr w:type="spellEnd"/>
      <w:r>
        <w:rPr>
          <w:sz w:val="23"/>
          <w:szCs w:val="23"/>
        </w:rPr>
        <w:t xml:space="preserve"> 12(4): 504-507. </w:t>
      </w:r>
      <w:hyperlink r:id="rId32" w:history="1">
        <w:r w:rsidRPr="00996716">
          <w:rPr>
            <w:rStyle w:val="Hyperlink"/>
            <w:sz w:val="23"/>
            <w:szCs w:val="23"/>
          </w:rPr>
          <w:t>http://www.jstor.org/pss/3393131</w:t>
        </w:r>
      </w:hyperlink>
    </w:p>
    <w:p w14:paraId="123839E6" w14:textId="77777777" w:rsidR="00B93348" w:rsidRDefault="00B93348">
      <w:pPr>
        <w:ind w:firstLine="1"/>
        <w:rPr>
          <w:sz w:val="23"/>
          <w:szCs w:val="23"/>
        </w:rPr>
      </w:pPr>
    </w:p>
    <w:p w14:paraId="1211F0E4" w14:textId="47B5165F" w:rsidR="00B93348" w:rsidRDefault="00B93348">
      <w:pPr>
        <w:ind w:firstLine="1"/>
        <w:rPr>
          <w:sz w:val="23"/>
          <w:szCs w:val="23"/>
        </w:rPr>
      </w:pPr>
      <w:r>
        <w:rPr>
          <w:sz w:val="23"/>
          <w:szCs w:val="23"/>
        </w:rPr>
        <w:t xml:space="preserve">Knepper, D. A., D. M. Johnson, and L. J. Musselman. </w:t>
      </w:r>
      <w:r w:rsidRPr="00AC4E1B">
        <w:rPr>
          <w:sz w:val="23"/>
          <w:szCs w:val="23"/>
          <w:lang w:val="it-IT"/>
        </w:rPr>
        <w:t xml:space="preserve">2002. </w:t>
      </w:r>
      <w:r w:rsidRPr="00284BA1">
        <w:rPr>
          <w:rFonts w:ascii="BBFJHP+TimesNewRoman,Italic" w:hAnsi="BBFJHP+TimesNewRoman,Italic"/>
          <w:i/>
          <w:iCs/>
          <w:sz w:val="23"/>
          <w:szCs w:val="23"/>
          <w:lang w:val="it-IT"/>
        </w:rPr>
        <w:t>Marsilea mutica</w:t>
      </w:r>
      <w:r w:rsidRPr="00AC4E1B">
        <w:rPr>
          <w:rFonts w:ascii="BBFJHP+TimesNewRoman,Italic" w:hAnsi="BBFJHP+TimesNewRoman,Italic"/>
          <w:sz w:val="23"/>
          <w:szCs w:val="23"/>
          <w:lang w:val="it-IT"/>
        </w:rPr>
        <w:t xml:space="preserve"> </w:t>
      </w:r>
      <w:r w:rsidRPr="00AC4E1B">
        <w:rPr>
          <w:sz w:val="23"/>
          <w:szCs w:val="23"/>
          <w:lang w:val="it-IT"/>
        </w:rPr>
        <w:t xml:space="preserve">(Marsileaceae) in Virginia. </w:t>
      </w:r>
      <w:r>
        <w:rPr>
          <w:sz w:val="23"/>
          <w:szCs w:val="23"/>
        </w:rPr>
        <w:t xml:space="preserve">American Fern Journal 92(3): 243-244. </w:t>
      </w:r>
    </w:p>
    <w:p w14:paraId="5553277B" w14:textId="77777777" w:rsidR="00B93348" w:rsidRDefault="00B93348">
      <w:pPr>
        <w:ind w:firstLine="1"/>
        <w:rPr>
          <w:sz w:val="23"/>
          <w:szCs w:val="23"/>
        </w:rPr>
      </w:pPr>
    </w:p>
    <w:p w14:paraId="721E6C8D" w14:textId="77777777" w:rsidR="00B93348" w:rsidRDefault="00B93348">
      <w:pPr>
        <w:ind w:firstLine="1"/>
        <w:rPr>
          <w:sz w:val="23"/>
          <w:szCs w:val="23"/>
        </w:rPr>
      </w:pPr>
      <w:r>
        <w:rPr>
          <w:sz w:val="23"/>
          <w:szCs w:val="23"/>
        </w:rPr>
        <w:t xml:space="preserve">Musselman, L. J. and A. B. </w:t>
      </w:r>
      <w:proofErr w:type="spellStart"/>
      <w:r>
        <w:rPr>
          <w:sz w:val="23"/>
          <w:szCs w:val="23"/>
        </w:rPr>
        <w:t>Mouslem</w:t>
      </w:r>
      <w:proofErr w:type="spellEnd"/>
      <w:r>
        <w:rPr>
          <w:sz w:val="23"/>
          <w:szCs w:val="23"/>
        </w:rPr>
        <w:t xml:space="preserve">. 2001. </w:t>
      </w:r>
      <w:r w:rsidRPr="00284BA1">
        <w:rPr>
          <w:rFonts w:ascii="BBFJHP+TimesNewRoman,Italic" w:hAnsi="BBFJHP+TimesNewRoman,Italic"/>
          <w:i/>
          <w:iCs/>
          <w:sz w:val="23"/>
          <w:szCs w:val="23"/>
        </w:rPr>
        <w:t>Triticum durum</w:t>
      </w:r>
      <w:r>
        <w:rPr>
          <w:rFonts w:ascii="BBFJHP+TimesNewRoman,Italic" w:hAnsi="BBFJHP+TimesNewRoman,Italic"/>
          <w:sz w:val="23"/>
          <w:szCs w:val="23"/>
        </w:rPr>
        <w:t xml:space="preserve"> in Northern Syria: Parched Corn</w:t>
      </w:r>
      <w:r>
        <w:rPr>
          <w:sz w:val="23"/>
          <w:szCs w:val="23"/>
        </w:rPr>
        <w:t xml:space="preserve">. Economic Botany 55(2): 187-189. </w:t>
      </w:r>
      <w:hyperlink r:id="rId33" w:history="1">
        <w:r w:rsidRPr="00271C67">
          <w:rPr>
            <w:rStyle w:val="Hyperlink"/>
            <w:sz w:val="23"/>
            <w:szCs w:val="23"/>
          </w:rPr>
          <w:t>http://www.jstor.org/stable/4256420</w:t>
        </w:r>
      </w:hyperlink>
    </w:p>
    <w:p w14:paraId="14375962" w14:textId="77777777" w:rsidR="00B93348" w:rsidRDefault="00B93348">
      <w:pPr>
        <w:ind w:firstLine="1"/>
        <w:rPr>
          <w:sz w:val="23"/>
          <w:szCs w:val="23"/>
        </w:rPr>
      </w:pPr>
    </w:p>
    <w:p w14:paraId="2A6CB754" w14:textId="77777777" w:rsidR="00B93348" w:rsidRDefault="00B93348">
      <w:pPr>
        <w:ind w:firstLine="1"/>
        <w:rPr>
          <w:sz w:val="23"/>
          <w:szCs w:val="23"/>
        </w:rPr>
      </w:pPr>
      <w:r>
        <w:rPr>
          <w:sz w:val="23"/>
          <w:szCs w:val="23"/>
        </w:rPr>
        <w:t xml:space="preserve">Musselman, L. J. 2001. </w:t>
      </w:r>
      <w:proofErr w:type="spellStart"/>
      <w:r>
        <w:rPr>
          <w:rFonts w:ascii="BBFJHP+TimesNewRoman,Italic" w:hAnsi="BBFJHP+TimesNewRoman,Italic"/>
          <w:sz w:val="23"/>
          <w:szCs w:val="23"/>
        </w:rPr>
        <w:t>Zawan</w:t>
      </w:r>
      <w:proofErr w:type="spellEnd"/>
      <w:r>
        <w:rPr>
          <w:rFonts w:ascii="BBFJHP+TimesNewRoman,Italic" w:hAnsi="BBFJHP+TimesNewRoman,Italic"/>
          <w:sz w:val="23"/>
          <w:szCs w:val="23"/>
        </w:rPr>
        <w:t xml:space="preserve"> </w:t>
      </w:r>
      <w:r>
        <w:rPr>
          <w:sz w:val="23"/>
          <w:szCs w:val="23"/>
        </w:rPr>
        <w:t xml:space="preserve">and tares in the Bible. Economic Botany 54(4) 537-542. </w:t>
      </w:r>
      <w:hyperlink r:id="rId34" w:history="1">
        <w:r w:rsidRPr="00271C67">
          <w:rPr>
            <w:rStyle w:val="Hyperlink"/>
            <w:sz w:val="23"/>
            <w:szCs w:val="23"/>
          </w:rPr>
          <w:t>http://www.jstor.org/stable/4256365</w:t>
        </w:r>
      </w:hyperlink>
    </w:p>
    <w:p w14:paraId="27C1EA3C" w14:textId="77777777" w:rsidR="00B93348" w:rsidRDefault="00B93348">
      <w:pPr>
        <w:ind w:firstLine="1"/>
        <w:rPr>
          <w:sz w:val="23"/>
          <w:szCs w:val="23"/>
        </w:rPr>
      </w:pPr>
    </w:p>
    <w:p w14:paraId="5543B5AB" w14:textId="77777777" w:rsidR="00B93348" w:rsidRPr="00AC4E1B" w:rsidRDefault="00B93348">
      <w:pPr>
        <w:ind w:firstLine="1"/>
        <w:rPr>
          <w:sz w:val="23"/>
          <w:szCs w:val="23"/>
          <w:lang w:val="it-IT"/>
        </w:rPr>
      </w:pPr>
      <w:proofErr w:type="spellStart"/>
      <w:r>
        <w:rPr>
          <w:sz w:val="23"/>
          <w:szCs w:val="23"/>
        </w:rPr>
        <w:t>Maass</w:t>
      </w:r>
      <w:proofErr w:type="spellEnd"/>
      <w:r>
        <w:rPr>
          <w:sz w:val="23"/>
          <w:szCs w:val="23"/>
        </w:rPr>
        <w:t xml:space="preserve">, E. and L. J. Musselman. 2001. Parasitic plant pummels pavement. </w:t>
      </w:r>
      <w:r w:rsidRPr="00284BA1">
        <w:rPr>
          <w:rFonts w:ascii="BBFJHP+TimesNewRoman,Italic" w:hAnsi="BBFJHP+TimesNewRoman,Italic"/>
          <w:i/>
          <w:iCs/>
          <w:sz w:val="23"/>
          <w:szCs w:val="23"/>
          <w:lang w:val="it-IT"/>
        </w:rPr>
        <w:t>Hydnora abyssinica</w:t>
      </w:r>
      <w:r w:rsidRPr="00AC4E1B">
        <w:rPr>
          <w:rFonts w:ascii="BBFJHP+TimesNewRoman,Italic" w:hAnsi="BBFJHP+TimesNewRoman,Italic"/>
          <w:sz w:val="23"/>
          <w:szCs w:val="23"/>
          <w:lang w:val="it-IT"/>
        </w:rPr>
        <w:t xml:space="preserve"> </w:t>
      </w:r>
      <w:r w:rsidRPr="00AC4E1B">
        <w:rPr>
          <w:sz w:val="23"/>
          <w:szCs w:val="23"/>
          <w:lang w:val="it-IT"/>
        </w:rPr>
        <w:t xml:space="preserve">(Hydnoraceae). Economic Botany 55(1): 7-8. </w:t>
      </w:r>
      <w:hyperlink r:id="rId35" w:history="1">
        <w:r w:rsidRPr="00AC4E1B">
          <w:rPr>
            <w:rStyle w:val="Hyperlink"/>
            <w:sz w:val="23"/>
            <w:szCs w:val="23"/>
            <w:lang w:val="it-IT"/>
          </w:rPr>
          <w:t>http://www.jstor.org/stable/4256386</w:t>
        </w:r>
      </w:hyperlink>
    </w:p>
    <w:p w14:paraId="219D51F7" w14:textId="77777777" w:rsidR="00B93348" w:rsidRPr="00AC4E1B" w:rsidRDefault="00B93348">
      <w:pPr>
        <w:ind w:firstLine="1"/>
        <w:rPr>
          <w:sz w:val="23"/>
          <w:szCs w:val="23"/>
          <w:lang w:val="it-IT"/>
        </w:rPr>
      </w:pPr>
    </w:p>
    <w:p w14:paraId="2B5E3956" w14:textId="77777777" w:rsidR="00B93348" w:rsidRDefault="00B93348">
      <w:pPr>
        <w:ind w:firstLine="1"/>
        <w:rPr>
          <w:sz w:val="23"/>
          <w:szCs w:val="23"/>
        </w:rPr>
      </w:pPr>
      <w:r>
        <w:rPr>
          <w:sz w:val="23"/>
          <w:szCs w:val="23"/>
        </w:rPr>
        <w:t xml:space="preserve">Helton, R. C., L. K. Kirkman and L. J. Musselman. 2000. Host preference of the federally endangered hemiparasite </w:t>
      </w:r>
      <w:r w:rsidRPr="00284BA1">
        <w:rPr>
          <w:rFonts w:ascii="BBFJHP+TimesNewRoman,Italic" w:hAnsi="BBFJHP+TimesNewRoman,Italic"/>
          <w:i/>
          <w:iCs/>
          <w:sz w:val="23"/>
          <w:szCs w:val="23"/>
        </w:rPr>
        <w:t>Schwalbea americana</w:t>
      </w:r>
      <w:r>
        <w:rPr>
          <w:rFonts w:ascii="BBFJHP+TimesNewRoman,Italic" w:hAnsi="BBFJHP+TimesNewRoman,Italic"/>
          <w:sz w:val="23"/>
          <w:szCs w:val="23"/>
        </w:rPr>
        <w:t xml:space="preserve"> </w:t>
      </w:r>
      <w:r>
        <w:rPr>
          <w:sz w:val="23"/>
          <w:szCs w:val="23"/>
        </w:rPr>
        <w:t xml:space="preserve">L. (Scrophulariaceae). Bulletin Torrey Botanical Society 127(4): 300-306. </w:t>
      </w:r>
      <w:hyperlink r:id="rId36" w:history="1">
        <w:r w:rsidRPr="00271C67">
          <w:rPr>
            <w:rStyle w:val="Hyperlink"/>
            <w:sz w:val="23"/>
            <w:szCs w:val="23"/>
          </w:rPr>
          <w:t>http://www.jstor.org/stable/3088648</w:t>
        </w:r>
      </w:hyperlink>
    </w:p>
    <w:p w14:paraId="58CA7274" w14:textId="77777777" w:rsidR="00B93348" w:rsidRDefault="00B93348">
      <w:pPr>
        <w:ind w:firstLine="1"/>
        <w:rPr>
          <w:sz w:val="23"/>
          <w:szCs w:val="23"/>
        </w:rPr>
      </w:pPr>
    </w:p>
    <w:p w14:paraId="6995C0A7" w14:textId="77777777" w:rsidR="00B93348" w:rsidRDefault="00B93348">
      <w:pPr>
        <w:ind w:firstLine="1"/>
        <w:rPr>
          <w:sz w:val="23"/>
          <w:szCs w:val="23"/>
        </w:rPr>
      </w:pPr>
      <w:proofErr w:type="spellStart"/>
      <w:r>
        <w:rPr>
          <w:sz w:val="23"/>
          <w:szCs w:val="23"/>
        </w:rPr>
        <w:t>Aigbokhan</w:t>
      </w:r>
      <w:proofErr w:type="spellEnd"/>
      <w:r>
        <w:rPr>
          <w:sz w:val="23"/>
          <w:szCs w:val="23"/>
        </w:rPr>
        <w:t xml:space="preserve">, E. I., D. K. Berner, L. J. Musselman and H. D. </w:t>
      </w:r>
      <w:proofErr w:type="spellStart"/>
      <w:r>
        <w:rPr>
          <w:sz w:val="23"/>
          <w:szCs w:val="23"/>
        </w:rPr>
        <w:t>Mignouna</w:t>
      </w:r>
      <w:proofErr w:type="spellEnd"/>
      <w:r>
        <w:rPr>
          <w:sz w:val="23"/>
          <w:szCs w:val="23"/>
        </w:rPr>
        <w:t xml:space="preserve">. 2000. Evaluation of variability in </w:t>
      </w:r>
      <w:r w:rsidRPr="00284BA1">
        <w:rPr>
          <w:rFonts w:ascii="BBFJHP+TimesNewRoman,Italic" w:hAnsi="BBFJHP+TimesNewRoman,Italic"/>
          <w:i/>
          <w:iCs/>
          <w:sz w:val="23"/>
          <w:szCs w:val="23"/>
        </w:rPr>
        <w:t>Striga aspera</w:t>
      </w:r>
      <w:r w:rsidRPr="00284BA1">
        <w:rPr>
          <w:i/>
          <w:iCs/>
          <w:sz w:val="23"/>
          <w:szCs w:val="23"/>
        </w:rPr>
        <w:t xml:space="preserve">, </w:t>
      </w:r>
      <w:r w:rsidRPr="00284BA1">
        <w:rPr>
          <w:rFonts w:ascii="BBFJHP+TimesNewRoman,Italic" w:hAnsi="BBFJHP+TimesNewRoman,Italic"/>
          <w:i/>
          <w:iCs/>
          <w:sz w:val="23"/>
          <w:szCs w:val="23"/>
        </w:rPr>
        <w:t xml:space="preserve">Striga </w:t>
      </w:r>
      <w:proofErr w:type="spellStart"/>
      <w:r w:rsidRPr="00284BA1">
        <w:rPr>
          <w:rFonts w:ascii="BBFJHP+TimesNewRoman,Italic" w:hAnsi="BBFJHP+TimesNewRoman,Italic"/>
          <w:i/>
          <w:iCs/>
          <w:sz w:val="23"/>
          <w:szCs w:val="23"/>
        </w:rPr>
        <w:t>hermonthica</w:t>
      </w:r>
      <w:proofErr w:type="spellEnd"/>
      <w:r>
        <w:rPr>
          <w:rFonts w:ascii="BBFJHP+TimesNewRoman,Italic" w:hAnsi="BBFJHP+TimesNewRoman,Italic"/>
          <w:sz w:val="23"/>
          <w:szCs w:val="23"/>
        </w:rPr>
        <w:t xml:space="preserve"> </w:t>
      </w:r>
      <w:r>
        <w:rPr>
          <w:sz w:val="23"/>
          <w:szCs w:val="23"/>
        </w:rPr>
        <w:t xml:space="preserve">and their hybrids using morphological characters and random amplified polymorphic DNA markers. Weed Research 40: 375-386 </w:t>
      </w:r>
    </w:p>
    <w:p w14:paraId="310CB1D1" w14:textId="77777777" w:rsidR="00B93348" w:rsidRDefault="00B93348">
      <w:pPr>
        <w:ind w:firstLine="1"/>
        <w:rPr>
          <w:sz w:val="23"/>
          <w:szCs w:val="23"/>
        </w:rPr>
      </w:pPr>
    </w:p>
    <w:p w14:paraId="4F0E6F06" w14:textId="77777777" w:rsidR="00B93348" w:rsidRDefault="00B93348">
      <w:pPr>
        <w:ind w:firstLine="1"/>
        <w:rPr>
          <w:sz w:val="23"/>
          <w:szCs w:val="23"/>
        </w:rPr>
      </w:pPr>
      <w:r>
        <w:rPr>
          <w:sz w:val="23"/>
          <w:szCs w:val="23"/>
        </w:rPr>
        <w:t xml:space="preserve">Musselman, L. J. W. C. Taylor and R. D. Bray. 2000. </w:t>
      </w:r>
      <w:proofErr w:type="spellStart"/>
      <w:r w:rsidRPr="00284BA1">
        <w:rPr>
          <w:rFonts w:ascii="BBFJHP+TimesNewRoman,Italic" w:hAnsi="BBFJHP+TimesNewRoman,Italic"/>
          <w:i/>
          <w:iCs/>
          <w:sz w:val="23"/>
          <w:szCs w:val="23"/>
        </w:rPr>
        <w:t>Isoetes</w:t>
      </w:r>
      <w:proofErr w:type="spellEnd"/>
      <w:r w:rsidRPr="00284BA1">
        <w:rPr>
          <w:rFonts w:ascii="BBFJHP+TimesNewRoman,Italic" w:hAnsi="BBFJHP+TimesNewRoman,Italic"/>
          <w:i/>
          <w:iCs/>
          <w:sz w:val="23"/>
          <w:szCs w:val="23"/>
        </w:rPr>
        <w:t xml:space="preserve"> </w:t>
      </w:r>
      <w:proofErr w:type="spellStart"/>
      <w:r w:rsidRPr="00284BA1">
        <w:rPr>
          <w:rFonts w:ascii="BBFJHP+TimesNewRoman,Italic" w:hAnsi="BBFJHP+TimesNewRoman,Italic"/>
          <w:i/>
          <w:iCs/>
          <w:sz w:val="23"/>
          <w:szCs w:val="23"/>
        </w:rPr>
        <w:t>mattaponica</w:t>
      </w:r>
      <w:proofErr w:type="spellEnd"/>
      <w:r>
        <w:rPr>
          <w:rFonts w:ascii="BBFJHP+TimesNewRoman,Italic" w:hAnsi="BBFJHP+TimesNewRoman,Italic"/>
          <w:sz w:val="23"/>
          <w:szCs w:val="23"/>
        </w:rPr>
        <w:t xml:space="preserve"> </w:t>
      </w:r>
      <w:r>
        <w:rPr>
          <w:sz w:val="23"/>
          <w:szCs w:val="23"/>
        </w:rPr>
        <w:t>(</w:t>
      </w:r>
      <w:proofErr w:type="spellStart"/>
      <w:r>
        <w:rPr>
          <w:sz w:val="23"/>
          <w:szCs w:val="23"/>
        </w:rPr>
        <w:t>Isoetaceae</w:t>
      </w:r>
      <w:proofErr w:type="spellEnd"/>
      <w:r>
        <w:rPr>
          <w:sz w:val="23"/>
          <w:szCs w:val="23"/>
        </w:rPr>
        <w:t xml:space="preserve">), a new diploid quillwort from freshwater tidal marshes of Virginia. </w:t>
      </w:r>
      <w:proofErr w:type="spellStart"/>
      <w:r>
        <w:rPr>
          <w:sz w:val="23"/>
          <w:szCs w:val="23"/>
        </w:rPr>
        <w:t>Novon</w:t>
      </w:r>
      <w:proofErr w:type="spellEnd"/>
      <w:r>
        <w:rPr>
          <w:sz w:val="23"/>
          <w:szCs w:val="23"/>
        </w:rPr>
        <w:t xml:space="preserve"> 11: 200-204. </w:t>
      </w:r>
      <w:hyperlink r:id="rId37" w:history="1">
        <w:r w:rsidRPr="00F7774C">
          <w:rPr>
            <w:rStyle w:val="Hyperlink"/>
            <w:sz w:val="23"/>
            <w:szCs w:val="23"/>
          </w:rPr>
          <w:t>http://www.jstor.org/stable/3393059</w:t>
        </w:r>
      </w:hyperlink>
    </w:p>
    <w:p w14:paraId="77C619AF" w14:textId="77777777" w:rsidR="00B93348" w:rsidRDefault="00B93348">
      <w:pPr>
        <w:ind w:firstLine="1"/>
        <w:rPr>
          <w:sz w:val="23"/>
          <w:szCs w:val="23"/>
        </w:rPr>
      </w:pPr>
    </w:p>
    <w:p w14:paraId="05D44CFB" w14:textId="77777777" w:rsidR="00B93348" w:rsidRDefault="00B93348">
      <w:pPr>
        <w:rPr>
          <w:sz w:val="23"/>
          <w:szCs w:val="23"/>
        </w:rPr>
      </w:pPr>
      <w:r>
        <w:rPr>
          <w:sz w:val="23"/>
          <w:szCs w:val="23"/>
        </w:rPr>
        <w:t xml:space="preserve">Musselman, L. J. 1999. Solomon's plant life. Plant lore and image in the Solomonic writings. Perspectives on Science and Christian Faith 51(10): 1-8. </w:t>
      </w:r>
      <w:hyperlink r:id="rId38" w:history="1">
        <w:r w:rsidRPr="00F7774C">
          <w:rPr>
            <w:rStyle w:val="Hyperlink"/>
            <w:sz w:val="23"/>
            <w:szCs w:val="23"/>
          </w:rPr>
          <w:t>http://www.asa3.org/ASA/PSCF/1999/PSCF3-99Musselman.html</w:t>
        </w:r>
      </w:hyperlink>
    </w:p>
    <w:p w14:paraId="3C99FD25" w14:textId="77777777" w:rsidR="00B93348" w:rsidRDefault="00B93348">
      <w:pPr>
        <w:rPr>
          <w:sz w:val="23"/>
          <w:szCs w:val="23"/>
        </w:rPr>
      </w:pPr>
    </w:p>
    <w:p w14:paraId="7A91449D" w14:textId="77777777" w:rsidR="00B93348" w:rsidRDefault="00B93348">
      <w:pPr>
        <w:ind w:firstLine="1"/>
        <w:rPr>
          <w:sz w:val="23"/>
          <w:szCs w:val="23"/>
        </w:rPr>
      </w:pPr>
      <w:proofErr w:type="spellStart"/>
      <w:r>
        <w:rPr>
          <w:sz w:val="23"/>
          <w:szCs w:val="23"/>
        </w:rPr>
        <w:t>Aigbokhan</w:t>
      </w:r>
      <w:proofErr w:type="spellEnd"/>
      <w:r>
        <w:rPr>
          <w:sz w:val="23"/>
          <w:szCs w:val="23"/>
        </w:rPr>
        <w:t xml:space="preserve">, E. I., D. K. Berner and L. J. Musselman. 1998. Reproductive ability of hybrids of </w:t>
      </w:r>
      <w:r w:rsidRPr="00284BA1">
        <w:rPr>
          <w:rFonts w:ascii="BBFJHP+TimesNewRoman,Italic" w:hAnsi="BBFJHP+TimesNewRoman,Italic"/>
          <w:i/>
          <w:iCs/>
          <w:sz w:val="23"/>
          <w:szCs w:val="23"/>
        </w:rPr>
        <w:t>Striga aspera</w:t>
      </w:r>
      <w:r>
        <w:rPr>
          <w:rFonts w:ascii="BBFJHP+TimesNewRoman,Italic" w:hAnsi="BBFJHP+TimesNewRoman,Italic"/>
          <w:sz w:val="23"/>
          <w:szCs w:val="23"/>
        </w:rPr>
        <w:t xml:space="preserve"> </w:t>
      </w:r>
      <w:r>
        <w:rPr>
          <w:sz w:val="23"/>
          <w:szCs w:val="23"/>
        </w:rPr>
        <w:t xml:space="preserve">and </w:t>
      </w:r>
      <w:r w:rsidRPr="00284BA1">
        <w:rPr>
          <w:rFonts w:ascii="BBFJHP+TimesNewRoman,Italic" w:hAnsi="BBFJHP+TimesNewRoman,Italic"/>
          <w:i/>
          <w:iCs/>
          <w:sz w:val="23"/>
          <w:szCs w:val="23"/>
        </w:rPr>
        <w:t xml:space="preserve">Striga </w:t>
      </w:r>
      <w:proofErr w:type="spellStart"/>
      <w:r w:rsidRPr="00284BA1">
        <w:rPr>
          <w:rFonts w:ascii="BBFJHP+TimesNewRoman,Italic" w:hAnsi="BBFJHP+TimesNewRoman,Italic"/>
          <w:i/>
          <w:iCs/>
          <w:sz w:val="23"/>
          <w:szCs w:val="23"/>
        </w:rPr>
        <w:t>hermonthica</w:t>
      </w:r>
      <w:proofErr w:type="spellEnd"/>
      <w:r>
        <w:rPr>
          <w:sz w:val="23"/>
          <w:szCs w:val="23"/>
        </w:rPr>
        <w:t xml:space="preserve">. Phytopathology 88: 563-567. </w:t>
      </w:r>
    </w:p>
    <w:p w14:paraId="32022283" w14:textId="77777777" w:rsidR="00B93348" w:rsidRDefault="00B93348">
      <w:pPr>
        <w:pStyle w:val="Default"/>
        <w:rPr>
          <w:color w:val="auto"/>
        </w:rPr>
      </w:pPr>
    </w:p>
    <w:p w14:paraId="16F2CF96" w14:textId="77777777" w:rsidR="00B93348" w:rsidRDefault="00B93348">
      <w:pPr>
        <w:rPr>
          <w:sz w:val="23"/>
          <w:szCs w:val="23"/>
        </w:rPr>
      </w:pPr>
      <w:r>
        <w:rPr>
          <w:sz w:val="23"/>
          <w:szCs w:val="23"/>
        </w:rPr>
        <w:t xml:space="preserve">Musselman, L. J. and D. A. Knepper. 1997. Chesapeake Bay Quillworts. Wetland Journal 9(1): 3-6. </w:t>
      </w:r>
    </w:p>
    <w:p w14:paraId="7C1278B8" w14:textId="77777777" w:rsidR="00B93348" w:rsidRDefault="00B93348">
      <w:pPr>
        <w:rPr>
          <w:sz w:val="23"/>
          <w:szCs w:val="23"/>
        </w:rPr>
      </w:pPr>
    </w:p>
    <w:p w14:paraId="6BAE12C4" w14:textId="77777777" w:rsidR="00B93348" w:rsidRDefault="00B93348">
      <w:pPr>
        <w:ind w:firstLine="1"/>
        <w:rPr>
          <w:sz w:val="23"/>
          <w:szCs w:val="23"/>
        </w:rPr>
      </w:pPr>
      <w:r>
        <w:rPr>
          <w:sz w:val="23"/>
          <w:szCs w:val="23"/>
        </w:rPr>
        <w:t xml:space="preserve">Mohamed, K. I. and L. J. Musselman. 1997. </w:t>
      </w:r>
      <w:r w:rsidRPr="00284BA1">
        <w:rPr>
          <w:rFonts w:ascii="BBFJHP+TimesNewRoman,Italic" w:hAnsi="BBFJHP+TimesNewRoman,Italic"/>
          <w:i/>
          <w:iCs/>
          <w:sz w:val="23"/>
          <w:szCs w:val="23"/>
        </w:rPr>
        <w:t xml:space="preserve">Striga </w:t>
      </w:r>
      <w:proofErr w:type="spellStart"/>
      <w:r w:rsidRPr="00284BA1">
        <w:rPr>
          <w:rFonts w:ascii="BBFJHP+TimesNewRoman,Italic" w:hAnsi="BBFJHP+TimesNewRoman,Italic"/>
          <w:i/>
          <w:iCs/>
          <w:sz w:val="23"/>
          <w:szCs w:val="23"/>
        </w:rPr>
        <w:t>angolensis</w:t>
      </w:r>
      <w:proofErr w:type="spellEnd"/>
      <w:r>
        <w:rPr>
          <w:rFonts w:ascii="BBFJHP+TimesNewRoman,Italic" w:hAnsi="BBFJHP+TimesNewRoman,Italic"/>
          <w:sz w:val="23"/>
          <w:szCs w:val="23"/>
        </w:rPr>
        <w:t xml:space="preserve"> </w:t>
      </w:r>
      <w:r>
        <w:rPr>
          <w:sz w:val="23"/>
          <w:szCs w:val="23"/>
        </w:rPr>
        <w:t>(</w:t>
      </w:r>
      <w:proofErr w:type="spellStart"/>
      <w:r>
        <w:rPr>
          <w:sz w:val="23"/>
          <w:szCs w:val="23"/>
        </w:rPr>
        <w:t>Scrophulariaeae</w:t>
      </w:r>
      <w:proofErr w:type="spellEnd"/>
      <w:r>
        <w:rPr>
          <w:sz w:val="23"/>
          <w:szCs w:val="23"/>
        </w:rPr>
        <w:t xml:space="preserve">), a new witchweed from Angola. </w:t>
      </w:r>
      <w:proofErr w:type="spellStart"/>
      <w:r>
        <w:rPr>
          <w:sz w:val="23"/>
          <w:szCs w:val="23"/>
        </w:rPr>
        <w:t>Brittonia</w:t>
      </w:r>
      <w:proofErr w:type="spellEnd"/>
      <w:r>
        <w:rPr>
          <w:sz w:val="23"/>
          <w:szCs w:val="23"/>
        </w:rPr>
        <w:t xml:space="preserve"> 49(1):118-121. </w:t>
      </w:r>
      <w:hyperlink r:id="rId39" w:history="1">
        <w:r w:rsidRPr="00A21CB3">
          <w:rPr>
            <w:rStyle w:val="Hyperlink"/>
            <w:sz w:val="23"/>
            <w:szCs w:val="23"/>
          </w:rPr>
          <w:t>http://www.springerlink.com/content/qu10077lj5r084v0/</w:t>
        </w:r>
      </w:hyperlink>
    </w:p>
    <w:p w14:paraId="1012E703" w14:textId="77777777" w:rsidR="00B93348" w:rsidRDefault="00B93348">
      <w:pPr>
        <w:ind w:firstLine="1"/>
        <w:rPr>
          <w:sz w:val="23"/>
          <w:szCs w:val="23"/>
        </w:rPr>
      </w:pPr>
    </w:p>
    <w:p w14:paraId="403510AB" w14:textId="22C19DFB" w:rsidR="00B93348" w:rsidRDefault="00B93348">
      <w:pPr>
        <w:ind w:firstLine="1"/>
        <w:rPr>
          <w:sz w:val="23"/>
          <w:szCs w:val="23"/>
        </w:rPr>
      </w:pPr>
      <w:r>
        <w:rPr>
          <w:sz w:val="23"/>
          <w:szCs w:val="23"/>
        </w:rPr>
        <w:t xml:space="preserve">Musselman, L. J., R. D. Bray and D. A. Knepper. 1997. </w:t>
      </w:r>
      <w:proofErr w:type="spellStart"/>
      <w:r w:rsidRPr="004B4474">
        <w:rPr>
          <w:rFonts w:ascii="BBFJHP+TimesNewRoman,Italic" w:hAnsi="BBFJHP+TimesNewRoman,Italic"/>
          <w:i/>
          <w:iCs/>
          <w:sz w:val="23"/>
          <w:szCs w:val="23"/>
        </w:rPr>
        <w:t>Isoetes</w:t>
      </w:r>
      <w:proofErr w:type="spellEnd"/>
      <w:r>
        <w:rPr>
          <w:rFonts w:ascii="BBFJHP+TimesNewRoman,Italic" w:hAnsi="BBFJHP+TimesNewRoman,Italic"/>
          <w:sz w:val="23"/>
          <w:szCs w:val="23"/>
        </w:rPr>
        <w:t xml:space="preserve"> </w:t>
      </w:r>
      <w:r w:rsidR="004B4474">
        <w:rPr>
          <w:sz w:val="23"/>
          <w:szCs w:val="23"/>
        </w:rPr>
        <w:t>×</w:t>
      </w:r>
      <w:proofErr w:type="spellStart"/>
      <w:r w:rsidRPr="004B4474">
        <w:rPr>
          <w:rFonts w:ascii="BBFJHP+TimesNewRoman,Italic" w:hAnsi="BBFJHP+TimesNewRoman,Italic"/>
          <w:i/>
          <w:iCs/>
          <w:sz w:val="23"/>
          <w:szCs w:val="23"/>
        </w:rPr>
        <w:t>carltaylori</w:t>
      </w:r>
      <w:proofErr w:type="spellEnd"/>
      <w:r w:rsidRPr="004B4474">
        <w:rPr>
          <w:rFonts w:ascii="BBFJHP+TimesNewRoman,Italic" w:hAnsi="BBFJHP+TimesNewRoman,Italic"/>
          <w:i/>
          <w:iCs/>
          <w:sz w:val="23"/>
          <w:szCs w:val="23"/>
        </w:rPr>
        <w:t xml:space="preserve"> </w:t>
      </w:r>
      <w:r>
        <w:rPr>
          <w:sz w:val="23"/>
          <w:szCs w:val="23"/>
        </w:rPr>
        <w:t>(</w:t>
      </w:r>
      <w:proofErr w:type="spellStart"/>
      <w:r w:rsidRPr="004B4474">
        <w:rPr>
          <w:rFonts w:ascii="BBFJHP+TimesNewRoman,Italic" w:hAnsi="BBFJHP+TimesNewRoman,Italic"/>
          <w:i/>
          <w:iCs/>
          <w:sz w:val="23"/>
          <w:szCs w:val="23"/>
        </w:rPr>
        <w:t>Isoetes</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acadiensis</w:t>
      </w:r>
      <w:proofErr w:type="spellEnd"/>
      <w:r w:rsidRPr="004B4474">
        <w:rPr>
          <w:rFonts w:ascii="BBFJHP+TimesNewRoman,Italic" w:hAnsi="BBFJHP+TimesNewRoman,Italic"/>
          <w:i/>
          <w:iCs/>
          <w:sz w:val="23"/>
          <w:szCs w:val="23"/>
        </w:rPr>
        <w:t xml:space="preserve"> </w:t>
      </w:r>
      <w:r w:rsidR="00070B2A" w:rsidRPr="004B4474">
        <w:rPr>
          <w:rFonts w:ascii="BBFJHP+TimesNewRoman,Italic" w:hAnsi="BBFJHP+TimesNewRoman,Italic"/>
          <w:i/>
          <w:iCs/>
          <w:sz w:val="23"/>
          <w:szCs w:val="23"/>
        </w:rPr>
        <w:sym w:font="Symbol" w:char="F0B4"/>
      </w:r>
      <w:r w:rsidR="00070B2A" w:rsidRPr="004B4474">
        <w:rPr>
          <w:rFonts w:ascii="BBFJHP+TimesNewRoman,Italic" w:hAnsi="BBFJHP+TimesNewRoman,Italic"/>
          <w:i/>
          <w:iCs/>
          <w:sz w:val="23"/>
          <w:szCs w:val="23"/>
        </w:rPr>
        <w:t xml:space="preserve"> </w:t>
      </w:r>
      <w:r w:rsidRPr="004B4474">
        <w:rPr>
          <w:rFonts w:ascii="BBFJHP+TimesNewRoman,Italic" w:hAnsi="BBFJHP+TimesNewRoman,Italic"/>
          <w:i/>
          <w:iCs/>
          <w:sz w:val="23"/>
          <w:szCs w:val="23"/>
        </w:rPr>
        <w:t>I. engelmannii</w:t>
      </w:r>
      <w:r>
        <w:rPr>
          <w:sz w:val="23"/>
          <w:szCs w:val="23"/>
        </w:rPr>
        <w:t xml:space="preserve">), a new interspecific quillwort hybrid from the Chesapeake Bay. Canadian Journal of Botany 75(2): 301-309. </w:t>
      </w:r>
    </w:p>
    <w:p w14:paraId="4ECD3AE6" w14:textId="77777777" w:rsidR="00B93348" w:rsidRDefault="00B93348">
      <w:pPr>
        <w:rPr>
          <w:sz w:val="23"/>
          <w:szCs w:val="23"/>
        </w:rPr>
      </w:pPr>
    </w:p>
    <w:p w14:paraId="32596E09" w14:textId="2D641A17" w:rsidR="00B93348" w:rsidRDefault="00B93348">
      <w:pPr>
        <w:ind w:firstLine="1"/>
        <w:rPr>
          <w:sz w:val="23"/>
          <w:szCs w:val="23"/>
        </w:rPr>
      </w:pPr>
      <w:r>
        <w:rPr>
          <w:sz w:val="23"/>
          <w:szCs w:val="23"/>
        </w:rPr>
        <w:t xml:space="preserve">Musselman, L. J., R. D. Bray and D. A. Knepper. 1996. </w:t>
      </w:r>
      <w:proofErr w:type="spellStart"/>
      <w:r w:rsidRPr="004B4474">
        <w:rPr>
          <w:rFonts w:ascii="BBFJHP+TimesNewRoman,Italic" w:hAnsi="BBFJHP+TimesNewRoman,Italic"/>
          <w:i/>
          <w:iCs/>
          <w:sz w:val="23"/>
          <w:szCs w:val="23"/>
        </w:rPr>
        <w:t>Isoetes</w:t>
      </w:r>
      <w:proofErr w:type="spellEnd"/>
      <w:r w:rsidRPr="004B4474">
        <w:rPr>
          <w:rFonts w:ascii="BBFJHP+TimesNewRoman,Italic" w:hAnsi="BBFJHP+TimesNewRoman,Italic"/>
          <w:i/>
          <w:iCs/>
          <w:sz w:val="23"/>
          <w:szCs w:val="23"/>
        </w:rPr>
        <w:t xml:space="preserve"> </w:t>
      </w:r>
      <w:r w:rsidR="00070B2A" w:rsidRPr="004B4474">
        <w:rPr>
          <w:rFonts w:ascii="BBFJHP+TimesNewRoman,Italic" w:hAnsi="BBFJHP+TimesNewRoman,Italic"/>
          <w:i/>
          <w:iCs/>
          <w:sz w:val="23"/>
          <w:szCs w:val="23"/>
        </w:rPr>
        <w:sym w:font="Symbol" w:char="F0B4"/>
      </w:r>
      <w:r w:rsidR="00070B2A"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bruntonii</w:t>
      </w:r>
      <w:proofErr w:type="spellEnd"/>
      <w:r>
        <w:rPr>
          <w:sz w:val="23"/>
          <w:szCs w:val="23"/>
        </w:rPr>
        <w:t>, a new hybrid quillwort from Virginia. American Fern Journal 86(1): 8-15.</w:t>
      </w:r>
    </w:p>
    <w:p w14:paraId="2BDF1900" w14:textId="77777777" w:rsidR="00B93348" w:rsidRDefault="0028491A">
      <w:pPr>
        <w:ind w:firstLine="1"/>
        <w:rPr>
          <w:sz w:val="23"/>
          <w:szCs w:val="23"/>
        </w:rPr>
      </w:pPr>
      <w:hyperlink r:id="rId40" w:history="1">
        <w:r w:rsidR="00B93348" w:rsidRPr="00A21CB3">
          <w:rPr>
            <w:rStyle w:val="Hyperlink"/>
            <w:sz w:val="23"/>
            <w:szCs w:val="23"/>
          </w:rPr>
          <w:t>http://www.jstor.org/stable/1547603</w:t>
        </w:r>
      </w:hyperlink>
    </w:p>
    <w:p w14:paraId="28CEE4A7" w14:textId="77777777" w:rsidR="00B93348" w:rsidRDefault="00B93348">
      <w:pPr>
        <w:ind w:firstLine="1"/>
        <w:rPr>
          <w:sz w:val="23"/>
          <w:szCs w:val="23"/>
        </w:rPr>
      </w:pPr>
    </w:p>
    <w:p w14:paraId="2426915E" w14:textId="7449B593" w:rsidR="00B93348" w:rsidRDefault="00B93348">
      <w:pPr>
        <w:ind w:firstLine="1"/>
        <w:rPr>
          <w:sz w:val="23"/>
          <w:szCs w:val="23"/>
        </w:rPr>
      </w:pPr>
      <w:r>
        <w:rPr>
          <w:sz w:val="23"/>
          <w:szCs w:val="23"/>
        </w:rPr>
        <w:t xml:space="preserve">Musselman, L. J., D. A. Knepper, R. D. Bray, C. A. </w:t>
      </w:r>
      <w:proofErr w:type="spellStart"/>
      <w:r>
        <w:rPr>
          <w:sz w:val="23"/>
          <w:szCs w:val="23"/>
        </w:rPr>
        <w:t>Caplen</w:t>
      </w:r>
      <w:proofErr w:type="spellEnd"/>
      <w:r>
        <w:rPr>
          <w:sz w:val="23"/>
          <w:szCs w:val="23"/>
        </w:rPr>
        <w:t xml:space="preserve"> and C.</w:t>
      </w:r>
      <w:r w:rsidR="00070B2A">
        <w:rPr>
          <w:sz w:val="23"/>
          <w:szCs w:val="23"/>
        </w:rPr>
        <w:t xml:space="preserve"> </w:t>
      </w:r>
      <w:r>
        <w:rPr>
          <w:sz w:val="23"/>
          <w:szCs w:val="23"/>
        </w:rPr>
        <w:t xml:space="preserve">Ballou. 1995. A new </w:t>
      </w:r>
      <w:r w:rsidRPr="004B4474">
        <w:rPr>
          <w:rFonts w:ascii="BBFJHP+TimesNewRoman,Italic" w:hAnsi="BBFJHP+TimesNewRoman,Italic"/>
          <w:i/>
          <w:iCs/>
          <w:sz w:val="23"/>
          <w:szCs w:val="23"/>
        </w:rPr>
        <w:t>Isoetes</w:t>
      </w:r>
      <w:r>
        <w:rPr>
          <w:rFonts w:ascii="BBFJHP+TimesNewRoman,Italic" w:hAnsi="BBFJHP+TimesNewRoman,Italic"/>
          <w:sz w:val="23"/>
          <w:szCs w:val="23"/>
        </w:rPr>
        <w:t xml:space="preserve"> </w:t>
      </w:r>
      <w:r>
        <w:rPr>
          <w:sz w:val="23"/>
          <w:szCs w:val="23"/>
        </w:rPr>
        <w:t xml:space="preserve">hybrid from Virginia. Castanea 60(3): 245-254. </w:t>
      </w:r>
      <w:hyperlink r:id="rId41" w:history="1">
        <w:r w:rsidRPr="00A21CB3">
          <w:rPr>
            <w:rStyle w:val="Hyperlink"/>
            <w:sz w:val="23"/>
            <w:szCs w:val="23"/>
          </w:rPr>
          <w:t>http://www.jstor.org/stable/4033775</w:t>
        </w:r>
      </w:hyperlink>
    </w:p>
    <w:p w14:paraId="76A38D8D" w14:textId="77777777" w:rsidR="00B93348" w:rsidRDefault="00B93348">
      <w:pPr>
        <w:ind w:firstLine="1"/>
        <w:rPr>
          <w:sz w:val="23"/>
          <w:szCs w:val="23"/>
        </w:rPr>
      </w:pPr>
    </w:p>
    <w:p w14:paraId="7B7A4238" w14:textId="77777777" w:rsidR="00B93348" w:rsidRDefault="00B93348">
      <w:pPr>
        <w:rPr>
          <w:sz w:val="23"/>
          <w:szCs w:val="23"/>
        </w:rPr>
      </w:pPr>
      <w:r>
        <w:rPr>
          <w:sz w:val="23"/>
          <w:szCs w:val="23"/>
        </w:rPr>
        <w:t xml:space="preserve">Musselman, L. J. 1994. The impact of faculty research on undergraduate teaching needs to be assessed. Assessment Update 6(2):1, 2, 9. </w:t>
      </w:r>
    </w:p>
    <w:p w14:paraId="1C4B630B" w14:textId="77777777" w:rsidR="00B93348" w:rsidRDefault="00B93348">
      <w:pPr>
        <w:rPr>
          <w:sz w:val="23"/>
          <w:szCs w:val="23"/>
        </w:rPr>
      </w:pPr>
    </w:p>
    <w:p w14:paraId="13236ADA" w14:textId="77777777" w:rsidR="00B93348" w:rsidRDefault="00B93348">
      <w:r>
        <w:t xml:space="preserve">Musselman, L. J. and D. A. Knepper. 1994. Quillworts of Virginia. American Fern Journal 84(2): 48-68. </w:t>
      </w:r>
      <w:hyperlink r:id="rId42" w:history="1">
        <w:r w:rsidRPr="00C66AF5">
          <w:rPr>
            <w:rStyle w:val="Hyperlink"/>
          </w:rPr>
          <w:t>http://www.jstor.org/stable/1547699</w:t>
        </w:r>
      </w:hyperlink>
    </w:p>
    <w:p w14:paraId="50C6D61B" w14:textId="77777777" w:rsidR="00B93348" w:rsidRDefault="00B93348"/>
    <w:p w14:paraId="7710AA63" w14:textId="77777777" w:rsidR="00B93348" w:rsidRDefault="00B93348">
      <w:pPr>
        <w:rPr>
          <w:sz w:val="23"/>
          <w:szCs w:val="23"/>
        </w:rPr>
      </w:pPr>
      <w:r>
        <w:rPr>
          <w:sz w:val="23"/>
          <w:szCs w:val="23"/>
        </w:rPr>
        <w:t xml:space="preserve">Perry, J. P., III and L. J. Musselman. 1994. </w:t>
      </w:r>
      <w:r w:rsidRPr="004B4474">
        <w:rPr>
          <w:rFonts w:ascii="BBFJHP+TimesNewRoman,Italic" w:hAnsi="BBFJHP+TimesNewRoman,Italic"/>
          <w:i/>
          <w:iCs/>
          <w:sz w:val="23"/>
          <w:szCs w:val="23"/>
        </w:rPr>
        <w:t>Psilotum nudum</w:t>
      </w:r>
      <w:r>
        <w:rPr>
          <w:rFonts w:ascii="BBFJHP+TimesNewRoman,Italic" w:hAnsi="BBFJHP+TimesNewRoman,Italic"/>
          <w:sz w:val="23"/>
          <w:szCs w:val="23"/>
        </w:rPr>
        <w:t xml:space="preserve"> </w:t>
      </w:r>
      <w:r>
        <w:rPr>
          <w:sz w:val="23"/>
          <w:szCs w:val="23"/>
        </w:rPr>
        <w:t xml:space="preserve">new to North Carolina. American Fern Journal 84 (3): 102-104. </w:t>
      </w:r>
    </w:p>
    <w:p w14:paraId="55659D56" w14:textId="77777777" w:rsidR="00B93348" w:rsidRDefault="00B93348">
      <w:pPr>
        <w:rPr>
          <w:sz w:val="23"/>
          <w:szCs w:val="23"/>
        </w:rPr>
      </w:pPr>
    </w:p>
    <w:p w14:paraId="3651D25F" w14:textId="77777777" w:rsidR="00B93348" w:rsidRDefault="00B93348">
      <w:pPr>
        <w:ind w:firstLine="1"/>
        <w:rPr>
          <w:sz w:val="23"/>
          <w:szCs w:val="23"/>
        </w:rPr>
      </w:pPr>
      <w:r>
        <w:rPr>
          <w:sz w:val="23"/>
          <w:szCs w:val="23"/>
        </w:rPr>
        <w:t xml:space="preserve">Samb, P. I., A. T. Ba and L. J. Musselman. </w:t>
      </w:r>
      <w:r w:rsidRPr="00AC4E1B">
        <w:rPr>
          <w:sz w:val="23"/>
          <w:szCs w:val="23"/>
          <w:lang w:val="fr-FR"/>
        </w:rPr>
        <w:t xml:space="preserve">1994. </w:t>
      </w:r>
      <w:proofErr w:type="spellStart"/>
      <w:r w:rsidRPr="004B4474">
        <w:rPr>
          <w:rFonts w:ascii="BBFJHP+TimesNewRoman,Italic" w:hAnsi="BBFJHP+TimesNewRoman,Italic"/>
          <w:i/>
          <w:iCs/>
          <w:sz w:val="23"/>
          <w:szCs w:val="23"/>
          <w:lang w:val="fr-FR"/>
        </w:rPr>
        <w:t>Striga</w:t>
      </w:r>
      <w:proofErr w:type="spellEnd"/>
      <w:r w:rsidRPr="00AC4E1B">
        <w:rPr>
          <w:rFonts w:ascii="BBFJHP+TimesNewRoman,Italic" w:hAnsi="BBFJHP+TimesNewRoman,Italic"/>
          <w:sz w:val="23"/>
          <w:szCs w:val="23"/>
          <w:lang w:val="fr-FR"/>
        </w:rPr>
        <w:t xml:space="preserve"> </w:t>
      </w:r>
      <w:proofErr w:type="spellStart"/>
      <w:r w:rsidRPr="00AC4E1B">
        <w:rPr>
          <w:sz w:val="23"/>
          <w:szCs w:val="23"/>
          <w:lang w:val="fr-FR"/>
        </w:rPr>
        <w:t>spp</w:t>
      </w:r>
      <w:proofErr w:type="spellEnd"/>
      <w:r w:rsidRPr="00AC4E1B">
        <w:rPr>
          <w:sz w:val="23"/>
          <w:szCs w:val="23"/>
          <w:lang w:val="fr-FR"/>
        </w:rPr>
        <w:t xml:space="preserve">. </w:t>
      </w:r>
      <w:proofErr w:type="gramStart"/>
      <w:r w:rsidRPr="00AC4E1B">
        <w:rPr>
          <w:sz w:val="23"/>
          <w:szCs w:val="23"/>
          <w:lang w:val="fr-FR"/>
        </w:rPr>
        <w:t>in</w:t>
      </w:r>
      <w:proofErr w:type="gramEnd"/>
      <w:r w:rsidRPr="00AC4E1B">
        <w:rPr>
          <w:sz w:val="23"/>
          <w:szCs w:val="23"/>
          <w:lang w:val="fr-FR"/>
        </w:rPr>
        <w:t xml:space="preserve"> </w:t>
      </w:r>
      <w:proofErr w:type="spellStart"/>
      <w:r w:rsidRPr="00AC4E1B">
        <w:rPr>
          <w:sz w:val="23"/>
          <w:szCs w:val="23"/>
          <w:lang w:val="fr-FR"/>
        </w:rPr>
        <w:t>Senegal</w:t>
      </w:r>
      <w:proofErr w:type="spellEnd"/>
      <w:r w:rsidRPr="00AC4E1B">
        <w:rPr>
          <w:sz w:val="23"/>
          <w:szCs w:val="23"/>
          <w:lang w:val="fr-FR"/>
        </w:rPr>
        <w:t xml:space="preserve">. Bulletin de l'Institut Fondamental d'Afrique Noire. </w:t>
      </w:r>
      <w:r>
        <w:rPr>
          <w:sz w:val="23"/>
          <w:szCs w:val="23"/>
        </w:rPr>
        <w:t xml:space="preserve">Series A. Sciences </w:t>
      </w:r>
      <w:proofErr w:type="spellStart"/>
      <w:r>
        <w:rPr>
          <w:sz w:val="23"/>
          <w:szCs w:val="23"/>
        </w:rPr>
        <w:t>Naturelles</w:t>
      </w:r>
      <w:proofErr w:type="spellEnd"/>
      <w:r>
        <w:rPr>
          <w:sz w:val="23"/>
          <w:szCs w:val="23"/>
        </w:rPr>
        <w:t xml:space="preserve"> 47: 43-46. </w:t>
      </w:r>
    </w:p>
    <w:p w14:paraId="7C005017" w14:textId="77777777" w:rsidR="00B93348" w:rsidRDefault="00B93348">
      <w:pPr>
        <w:ind w:firstLine="1"/>
        <w:rPr>
          <w:sz w:val="23"/>
          <w:szCs w:val="23"/>
        </w:rPr>
      </w:pPr>
    </w:p>
    <w:p w14:paraId="330D6A6F" w14:textId="77777777" w:rsidR="00B93348" w:rsidRDefault="00B93348">
      <w:pPr>
        <w:ind w:firstLine="1"/>
        <w:rPr>
          <w:sz w:val="23"/>
          <w:szCs w:val="23"/>
        </w:rPr>
      </w:pPr>
      <w:proofErr w:type="spellStart"/>
      <w:r>
        <w:rPr>
          <w:sz w:val="23"/>
          <w:szCs w:val="23"/>
        </w:rPr>
        <w:t>Bharathalakshmi</w:t>
      </w:r>
      <w:proofErr w:type="spellEnd"/>
      <w:r>
        <w:rPr>
          <w:sz w:val="23"/>
          <w:szCs w:val="23"/>
        </w:rPr>
        <w:t xml:space="preserve">, C. R. Werth and L. J. Musselman. 1990. A study of genetic diversity among host-specific populations of the witchweed </w:t>
      </w:r>
      <w:r w:rsidRPr="004B4474">
        <w:rPr>
          <w:rFonts w:ascii="BBFJHP+TimesNewRoman,Italic" w:hAnsi="BBFJHP+TimesNewRoman,Italic"/>
          <w:i/>
          <w:iCs/>
          <w:sz w:val="23"/>
          <w:szCs w:val="23"/>
        </w:rPr>
        <w:t xml:space="preserve">Striga </w:t>
      </w:r>
      <w:proofErr w:type="spellStart"/>
      <w:r w:rsidRPr="004B4474">
        <w:rPr>
          <w:rFonts w:ascii="BBFJHP+TimesNewRoman,Italic" w:hAnsi="BBFJHP+TimesNewRoman,Italic"/>
          <w:i/>
          <w:iCs/>
          <w:sz w:val="23"/>
          <w:szCs w:val="23"/>
        </w:rPr>
        <w:t>hermonthica</w:t>
      </w:r>
      <w:proofErr w:type="spellEnd"/>
      <w:r>
        <w:rPr>
          <w:rFonts w:ascii="BBFJHP+TimesNewRoman,Italic" w:hAnsi="BBFJHP+TimesNewRoman,Italic"/>
          <w:sz w:val="23"/>
          <w:szCs w:val="23"/>
        </w:rPr>
        <w:t xml:space="preserve"> </w:t>
      </w:r>
      <w:r>
        <w:rPr>
          <w:sz w:val="23"/>
          <w:szCs w:val="23"/>
        </w:rPr>
        <w:t xml:space="preserve">(Del.) </w:t>
      </w:r>
      <w:proofErr w:type="spellStart"/>
      <w:r>
        <w:rPr>
          <w:sz w:val="23"/>
          <w:szCs w:val="23"/>
        </w:rPr>
        <w:t>Benth</w:t>
      </w:r>
      <w:proofErr w:type="spellEnd"/>
      <w:r>
        <w:rPr>
          <w:sz w:val="23"/>
          <w:szCs w:val="23"/>
        </w:rPr>
        <w:t xml:space="preserve">. (Scrophulariaceae) in Africa. Plant Systematics and Evolution 172(1-4): 1-12. </w:t>
      </w:r>
    </w:p>
    <w:p w14:paraId="24B8E357" w14:textId="77777777" w:rsidR="00B93348" w:rsidRDefault="00B93348">
      <w:pPr>
        <w:ind w:firstLine="1"/>
        <w:rPr>
          <w:sz w:val="23"/>
          <w:szCs w:val="23"/>
        </w:rPr>
      </w:pPr>
    </w:p>
    <w:p w14:paraId="63F6513A" w14:textId="77777777" w:rsidR="00B93348" w:rsidRDefault="00B93348">
      <w:pPr>
        <w:rPr>
          <w:sz w:val="23"/>
          <w:szCs w:val="23"/>
        </w:rPr>
      </w:pPr>
      <w:r>
        <w:rPr>
          <w:sz w:val="23"/>
          <w:szCs w:val="23"/>
        </w:rPr>
        <w:t xml:space="preserve">Knepper, D. A., R. A. Creager and L. J. Musselman. 1990. Identifying dodder seed as contaminants in seed shipments. Seed Science and Technology 18: 731-741. </w:t>
      </w:r>
    </w:p>
    <w:p w14:paraId="7B9708FD" w14:textId="77777777" w:rsidR="00B93348" w:rsidRDefault="00B93348">
      <w:pPr>
        <w:pStyle w:val="Default"/>
        <w:rPr>
          <w:color w:val="auto"/>
        </w:rPr>
      </w:pPr>
    </w:p>
    <w:p w14:paraId="6C40D9D4" w14:textId="77777777" w:rsidR="00B93348" w:rsidRDefault="00B93348">
      <w:pPr>
        <w:rPr>
          <w:sz w:val="23"/>
          <w:szCs w:val="23"/>
        </w:rPr>
      </w:pPr>
      <w:r>
        <w:rPr>
          <w:sz w:val="23"/>
          <w:szCs w:val="23"/>
        </w:rPr>
        <w:t xml:space="preserve">Wright, J. B., L. J. Musselman, G. F. Levy and J. </w:t>
      </w:r>
      <w:proofErr w:type="spellStart"/>
      <w:r>
        <w:rPr>
          <w:sz w:val="23"/>
          <w:szCs w:val="23"/>
        </w:rPr>
        <w:t>Kernell</w:t>
      </w:r>
      <w:proofErr w:type="spellEnd"/>
      <w:r>
        <w:rPr>
          <w:sz w:val="23"/>
          <w:szCs w:val="23"/>
        </w:rPr>
        <w:t xml:space="preserve">. 1990. The vascular flora of Seashore State Park, Virginia Beach, Virginia. </w:t>
      </w:r>
      <w:proofErr w:type="spellStart"/>
      <w:r>
        <w:rPr>
          <w:sz w:val="23"/>
          <w:szCs w:val="23"/>
        </w:rPr>
        <w:t>Rhodora</w:t>
      </w:r>
      <w:proofErr w:type="spellEnd"/>
      <w:r>
        <w:rPr>
          <w:sz w:val="23"/>
          <w:szCs w:val="23"/>
        </w:rPr>
        <w:t xml:space="preserve"> 92 (870): 90-102. </w:t>
      </w:r>
    </w:p>
    <w:p w14:paraId="0EF1870A" w14:textId="77777777" w:rsidR="00B93348" w:rsidRDefault="00B93348">
      <w:pPr>
        <w:rPr>
          <w:sz w:val="23"/>
          <w:szCs w:val="23"/>
        </w:rPr>
      </w:pPr>
    </w:p>
    <w:p w14:paraId="62D64932" w14:textId="77777777" w:rsidR="00B93348" w:rsidRDefault="00B93348">
      <w:pPr>
        <w:rPr>
          <w:sz w:val="23"/>
          <w:szCs w:val="23"/>
        </w:rPr>
      </w:pPr>
      <w:r>
        <w:rPr>
          <w:sz w:val="23"/>
          <w:szCs w:val="23"/>
        </w:rPr>
        <w:t xml:space="preserve">Musselman, L. J., M. </w:t>
      </w:r>
      <w:proofErr w:type="spellStart"/>
      <w:r>
        <w:rPr>
          <w:sz w:val="23"/>
          <w:szCs w:val="23"/>
        </w:rPr>
        <w:t>Aggour</w:t>
      </w:r>
      <w:proofErr w:type="spellEnd"/>
      <w:r>
        <w:rPr>
          <w:sz w:val="23"/>
          <w:szCs w:val="23"/>
        </w:rPr>
        <w:t xml:space="preserve"> and H. Abu-</w:t>
      </w:r>
      <w:proofErr w:type="spellStart"/>
      <w:r>
        <w:rPr>
          <w:sz w:val="23"/>
          <w:szCs w:val="23"/>
        </w:rPr>
        <w:t>Sbaieh</w:t>
      </w:r>
      <w:proofErr w:type="spellEnd"/>
      <w:r>
        <w:rPr>
          <w:sz w:val="23"/>
          <w:szCs w:val="23"/>
        </w:rPr>
        <w:t xml:space="preserve">. 1989. Parasitic weed problems in the West Bank and Gaza Strip. Tropical Pest Management 35(1): 30-33. </w:t>
      </w:r>
    </w:p>
    <w:p w14:paraId="51C2F6B4" w14:textId="77777777" w:rsidR="00B93348" w:rsidRDefault="00B93348">
      <w:pPr>
        <w:rPr>
          <w:sz w:val="23"/>
          <w:szCs w:val="23"/>
        </w:rPr>
      </w:pPr>
    </w:p>
    <w:p w14:paraId="3F7F34AD" w14:textId="77777777" w:rsidR="00B93348" w:rsidRDefault="00B93348">
      <w:pPr>
        <w:ind w:firstLine="1"/>
        <w:rPr>
          <w:sz w:val="23"/>
          <w:szCs w:val="23"/>
        </w:rPr>
      </w:pPr>
      <w:r>
        <w:rPr>
          <w:sz w:val="23"/>
          <w:szCs w:val="23"/>
        </w:rPr>
        <w:t xml:space="preserve">Musselman, L. J. and J. H. Visser. 1989. Taxonomy and natural history of </w:t>
      </w:r>
      <w:proofErr w:type="spellStart"/>
      <w:r w:rsidRPr="004B4474">
        <w:rPr>
          <w:rFonts w:ascii="BBFJHP+TimesNewRoman,Italic" w:hAnsi="BBFJHP+TimesNewRoman,Italic"/>
          <w:i/>
          <w:iCs/>
          <w:sz w:val="23"/>
          <w:szCs w:val="23"/>
        </w:rPr>
        <w:t>Hydnora</w:t>
      </w:r>
      <w:proofErr w:type="spellEnd"/>
      <w:r w:rsidRPr="004B4474">
        <w:rPr>
          <w:rFonts w:ascii="BBFJHP+TimesNewRoman,Italic" w:hAnsi="BBFJHP+TimesNewRoman,Italic"/>
          <w:i/>
          <w:iCs/>
          <w:sz w:val="23"/>
          <w:szCs w:val="23"/>
        </w:rPr>
        <w:t xml:space="preserve"> </w:t>
      </w:r>
      <w:r>
        <w:rPr>
          <w:sz w:val="23"/>
          <w:szCs w:val="23"/>
        </w:rPr>
        <w:t>(</w:t>
      </w:r>
      <w:proofErr w:type="spellStart"/>
      <w:r>
        <w:rPr>
          <w:sz w:val="23"/>
          <w:szCs w:val="23"/>
        </w:rPr>
        <w:t>Hydnoraceae</w:t>
      </w:r>
      <w:proofErr w:type="spellEnd"/>
      <w:r>
        <w:rPr>
          <w:sz w:val="23"/>
          <w:szCs w:val="23"/>
        </w:rPr>
        <w:t xml:space="preserve">). Aliso 12(2): 317-326. </w:t>
      </w:r>
    </w:p>
    <w:p w14:paraId="0E14B029" w14:textId="77777777" w:rsidR="00B93348" w:rsidRDefault="00B93348">
      <w:pPr>
        <w:ind w:firstLine="1"/>
        <w:rPr>
          <w:sz w:val="23"/>
          <w:szCs w:val="23"/>
        </w:rPr>
      </w:pPr>
    </w:p>
    <w:p w14:paraId="4AB6CA2B" w14:textId="77777777" w:rsidR="00B93348" w:rsidRDefault="00B93348">
      <w:pPr>
        <w:ind w:firstLine="1"/>
        <w:rPr>
          <w:sz w:val="23"/>
          <w:szCs w:val="23"/>
        </w:rPr>
      </w:pPr>
      <w:r>
        <w:rPr>
          <w:sz w:val="23"/>
          <w:szCs w:val="23"/>
        </w:rPr>
        <w:t xml:space="preserve">Musselman, L. J. and F. N. Hepper. 1988. The genus </w:t>
      </w:r>
      <w:r w:rsidRPr="004B4474">
        <w:rPr>
          <w:rFonts w:ascii="BBFJHP+TimesNewRoman,Italic" w:hAnsi="BBFJHP+TimesNewRoman,Italic"/>
          <w:i/>
          <w:iCs/>
          <w:sz w:val="23"/>
          <w:szCs w:val="23"/>
        </w:rPr>
        <w:t>Striga</w:t>
      </w:r>
      <w:r>
        <w:rPr>
          <w:rFonts w:ascii="BBFJHP+TimesNewRoman,Italic" w:hAnsi="BBFJHP+TimesNewRoman,Italic"/>
          <w:sz w:val="23"/>
          <w:szCs w:val="23"/>
        </w:rPr>
        <w:t xml:space="preserve"> </w:t>
      </w:r>
      <w:r>
        <w:rPr>
          <w:sz w:val="23"/>
          <w:szCs w:val="23"/>
        </w:rPr>
        <w:t xml:space="preserve">in Arabia. Notes Royal Botanic Garden, Edinburgh 44(1): 43-50. </w:t>
      </w:r>
    </w:p>
    <w:p w14:paraId="6176B314" w14:textId="77777777" w:rsidR="00B93348" w:rsidRDefault="00B93348">
      <w:pPr>
        <w:ind w:firstLine="1"/>
        <w:rPr>
          <w:sz w:val="23"/>
          <w:szCs w:val="23"/>
        </w:rPr>
      </w:pPr>
    </w:p>
    <w:p w14:paraId="21C0EFD7" w14:textId="77777777" w:rsidR="00B93348" w:rsidRPr="001F6FD8" w:rsidRDefault="00B93348">
      <w:pPr>
        <w:rPr>
          <w:sz w:val="23"/>
          <w:szCs w:val="23"/>
        </w:rPr>
      </w:pPr>
      <w:r>
        <w:rPr>
          <w:sz w:val="23"/>
          <w:szCs w:val="23"/>
        </w:rPr>
        <w:t xml:space="preserve">Frost, C. C. and L. J. Musselman. 1987. History and vegetation of the Blackwater Ecologic Preserve. Castanea 52(1): 16-46. </w:t>
      </w:r>
      <w:hyperlink r:id="rId43" w:history="1">
        <w:r w:rsidRPr="001F6FD8">
          <w:rPr>
            <w:rStyle w:val="Hyperlink"/>
            <w:sz w:val="23"/>
            <w:szCs w:val="23"/>
          </w:rPr>
          <w:t>http://www.jstor.org/stable/4033498</w:t>
        </w:r>
      </w:hyperlink>
    </w:p>
    <w:p w14:paraId="01BDE253" w14:textId="77777777" w:rsidR="00B93348" w:rsidRDefault="00B93348">
      <w:pPr>
        <w:rPr>
          <w:sz w:val="23"/>
          <w:szCs w:val="23"/>
        </w:rPr>
      </w:pPr>
    </w:p>
    <w:p w14:paraId="6CA04E1C" w14:textId="77777777" w:rsidR="00B93348" w:rsidRDefault="00B93348">
      <w:pPr>
        <w:ind w:firstLine="1"/>
        <w:rPr>
          <w:sz w:val="23"/>
          <w:szCs w:val="23"/>
        </w:rPr>
      </w:pPr>
      <w:r>
        <w:rPr>
          <w:sz w:val="23"/>
          <w:szCs w:val="23"/>
        </w:rPr>
        <w:t xml:space="preserve">Musselman, L. J. and J. H. Visser. 1987. </w:t>
      </w:r>
      <w:proofErr w:type="spellStart"/>
      <w:r w:rsidRPr="004B4474">
        <w:rPr>
          <w:rFonts w:ascii="BBFJHP+TimesNewRoman,Italic" w:hAnsi="BBFJHP+TimesNewRoman,Italic"/>
          <w:i/>
          <w:iCs/>
          <w:sz w:val="23"/>
          <w:szCs w:val="23"/>
        </w:rPr>
        <w:t>Hydnora</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johannis</w:t>
      </w:r>
      <w:proofErr w:type="spellEnd"/>
      <w:r>
        <w:rPr>
          <w:rFonts w:ascii="BBFJHP+TimesNewRoman,Italic" w:hAnsi="BBFJHP+TimesNewRoman,Italic"/>
          <w:sz w:val="23"/>
          <w:szCs w:val="23"/>
        </w:rPr>
        <w:t xml:space="preserve"> </w:t>
      </w:r>
      <w:r>
        <w:rPr>
          <w:sz w:val="23"/>
          <w:szCs w:val="23"/>
        </w:rPr>
        <w:t xml:space="preserve">in southern Africa. </w:t>
      </w:r>
      <w:proofErr w:type="spellStart"/>
      <w:r>
        <w:rPr>
          <w:sz w:val="23"/>
          <w:szCs w:val="23"/>
        </w:rPr>
        <w:t>Dinteria</w:t>
      </w:r>
      <w:proofErr w:type="spellEnd"/>
      <w:r>
        <w:rPr>
          <w:sz w:val="23"/>
          <w:szCs w:val="23"/>
        </w:rPr>
        <w:t xml:space="preserve"> 19: 77-82. </w:t>
      </w:r>
    </w:p>
    <w:p w14:paraId="5CE17EB6" w14:textId="77777777" w:rsidR="00B93348" w:rsidRDefault="00B93348">
      <w:pPr>
        <w:ind w:firstLine="1"/>
        <w:rPr>
          <w:sz w:val="23"/>
          <w:szCs w:val="23"/>
        </w:rPr>
      </w:pPr>
    </w:p>
    <w:p w14:paraId="51C6E44F" w14:textId="77777777" w:rsidR="00B93348" w:rsidRPr="00AC4E1B" w:rsidRDefault="00B93348">
      <w:pPr>
        <w:ind w:firstLine="1"/>
        <w:rPr>
          <w:sz w:val="23"/>
          <w:szCs w:val="23"/>
          <w:lang w:val="fr-FR"/>
        </w:rPr>
      </w:pPr>
      <w:r>
        <w:rPr>
          <w:sz w:val="23"/>
          <w:szCs w:val="23"/>
        </w:rPr>
        <w:t xml:space="preserve">Ralston, D. M., C. R. Riches and L. J. Musselman. 1987. Morphology and hosts of three </w:t>
      </w:r>
      <w:r w:rsidRPr="004B4474">
        <w:rPr>
          <w:rFonts w:ascii="BBFJHP+TimesNewRoman,Italic" w:hAnsi="BBFJHP+TimesNewRoman,Italic"/>
          <w:i/>
          <w:iCs/>
          <w:sz w:val="23"/>
          <w:szCs w:val="23"/>
        </w:rPr>
        <w:t>Striga</w:t>
      </w:r>
      <w:r>
        <w:rPr>
          <w:rFonts w:ascii="BBFJHP+TimesNewRoman,Italic" w:hAnsi="BBFJHP+TimesNewRoman,Italic"/>
          <w:sz w:val="23"/>
          <w:szCs w:val="23"/>
        </w:rPr>
        <w:t xml:space="preserve"> </w:t>
      </w:r>
      <w:r>
        <w:rPr>
          <w:sz w:val="23"/>
          <w:szCs w:val="23"/>
        </w:rPr>
        <w:t xml:space="preserve">species in Botswana. </w:t>
      </w:r>
      <w:r w:rsidRPr="00AC4E1B">
        <w:rPr>
          <w:sz w:val="23"/>
          <w:szCs w:val="23"/>
          <w:lang w:val="fr-FR"/>
        </w:rPr>
        <w:t xml:space="preserve">Bulletin Museum National Naturelle d'Histoire 9. Section B. Adansonia 195-215. </w:t>
      </w:r>
    </w:p>
    <w:p w14:paraId="56317C85" w14:textId="77777777" w:rsidR="00B93348" w:rsidRPr="00AC4E1B" w:rsidRDefault="00B93348">
      <w:pPr>
        <w:rPr>
          <w:sz w:val="23"/>
          <w:szCs w:val="23"/>
          <w:lang w:val="fr-FR"/>
        </w:rPr>
      </w:pPr>
    </w:p>
    <w:p w14:paraId="4382E1A5" w14:textId="77777777" w:rsidR="00B93348" w:rsidRDefault="00B93348">
      <w:pPr>
        <w:ind w:firstLine="1"/>
        <w:rPr>
          <w:sz w:val="23"/>
          <w:szCs w:val="23"/>
        </w:rPr>
      </w:pPr>
      <w:r w:rsidRPr="00AC4E1B">
        <w:rPr>
          <w:sz w:val="23"/>
          <w:szCs w:val="23"/>
          <w:lang w:val="fr-FR"/>
        </w:rPr>
        <w:t xml:space="preserve">Musselman, L. J. and F. N. </w:t>
      </w:r>
      <w:proofErr w:type="spellStart"/>
      <w:r w:rsidRPr="00AC4E1B">
        <w:rPr>
          <w:sz w:val="23"/>
          <w:szCs w:val="23"/>
          <w:lang w:val="fr-FR"/>
        </w:rPr>
        <w:t>Hepper</w:t>
      </w:r>
      <w:proofErr w:type="spellEnd"/>
      <w:r w:rsidRPr="00AC4E1B">
        <w:rPr>
          <w:sz w:val="23"/>
          <w:szCs w:val="23"/>
          <w:lang w:val="fr-FR"/>
        </w:rPr>
        <w:t xml:space="preserve">. </w:t>
      </w:r>
      <w:r>
        <w:rPr>
          <w:sz w:val="23"/>
          <w:szCs w:val="23"/>
        </w:rPr>
        <w:t xml:space="preserve">1986. The witchweeds </w:t>
      </w:r>
      <w:r w:rsidRPr="004B4474">
        <w:rPr>
          <w:i/>
          <w:iCs/>
          <w:sz w:val="23"/>
          <w:szCs w:val="23"/>
        </w:rPr>
        <w:t>(</w:t>
      </w:r>
      <w:r w:rsidRPr="004B4474">
        <w:rPr>
          <w:rFonts w:ascii="BBFJHP+TimesNewRoman,Italic" w:hAnsi="BBFJHP+TimesNewRoman,Italic"/>
          <w:i/>
          <w:iCs/>
          <w:sz w:val="23"/>
          <w:szCs w:val="23"/>
        </w:rPr>
        <w:t>Striga</w:t>
      </w:r>
      <w:r>
        <w:rPr>
          <w:sz w:val="23"/>
          <w:szCs w:val="23"/>
        </w:rPr>
        <w:t xml:space="preserve">, Scrophulariaceae) of the Sudan Republic. Kew Bulletin 41(1):205-221. </w:t>
      </w:r>
    </w:p>
    <w:p w14:paraId="0F173CEE" w14:textId="77777777" w:rsidR="00B93348" w:rsidRDefault="00B93348">
      <w:pPr>
        <w:ind w:firstLine="1"/>
        <w:rPr>
          <w:sz w:val="23"/>
          <w:szCs w:val="23"/>
        </w:rPr>
      </w:pPr>
    </w:p>
    <w:p w14:paraId="09891C9A" w14:textId="77777777" w:rsidR="00B93348" w:rsidRPr="00AC4E1B" w:rsidRDefault="00B93348">
      <w:pPr>
        <w:ind w:firstLine="1"/>
        <w:rPr>
          <w:sz w:val="23"/>
          <w:szCs w:val="23"/>
          <w:lang w:val="it-IT"/>
        </w:rPr>
      </w:pPr>
      <w:r w:rsidRPr="00AC4E1B">
        <w:rPr>
          <w:sz w:val="23"/>
          <w:szCs w:val="23"/>
          <w:lang w:val="it-IT"/>
        </w:rPr>
        <w:t xml:space="preserve">Musselman, L. J. 1986. The genus </w:t>
      </w:r>
      <w:r w:rsidRPr="004B4474">
        <w:rPr>
          <w:rFonts w:ascii="BBFJHP+TimesNewRoman,Italic" w:hAnsi="BBFJHP+TimesNewRoman,Italic"/>
          <w:i/>
          <w:iCs/>
          <w:sz w:val="23"/>
          <w:szCs w:val="23"/>
          <w:lang w:val="it-IT"/>
        </w:rPr>
        <w:t>Cuscuta</w:t>
      </w:r>
      <w:r w:rsidRPr="00AC4E1B">
        <w:rPr>
          <w:rFonts w:ascii="BBFJHP+TimesNewRoman,Italic" w:hAnsi="BBFJHP+TimesNewRoman,Italic"/>
          <w:sz w:val="23"/>
          <w:szCs w:val="23"/>
          <w:lang w:val="it-IT"/>
        </w:rPr>
        <w:t xml:space="preserve"> </w:t>
      </w:r>
      <w:r w:rsidRPr="00AC4E1B">
        <w:rPr>
          <w:sz w:val="23"/>
          <w:szCs w:val="23"/>
          <w:lang w:val="it-IT"/>
        </w:rPr>
        <w:t xml:space="preserve">in Virginia. Castanea 51(3): 188-196. </w:t>
      </w:r>
      <w:hyperlink r:id="rId44" w:history="1">
        <w:r w:rsidRPr="00AC4E1B">
          <w:rPr>
            <w:rStyle w:val="Hyperlink"/>
            <w:sz w:val="23"/>
            <w:szCs w:val="23"/>
            <w:lang w:val="it-IT"/>
          </w:rPr>
          <w:t>http://www.jstor.org/stable/4033386</w:t>
        </w:r>
      </w:hyperlink>
    </w:p>
    <w:p w14:paraId="6C1B04E1" w14:textId="77777777" w:rsidR="00B93348" w:rsidRPr="00AC4E1B" w:rsidRDefault="00B93348">
      <w:pPr>
        <w:ind w:firstLine="1"/>
        <w:rPr>
          <w:sz w:val="23"/>
          <w:szCs w:val="23"/>
          <w:lang w:val="it-IT"/>
        </w:rPr>
      </w:pPr>
    </w:p>
    <w:p w14:paraId="639709C5" w14:textId="77777777" w:rsidR="00B93348" w:rsidRDefault="00B93348">
      <w:pPr>
        <w:ind w:firstLine="1"/>
        <w:rPr>
          <w:sz w:val="23"/>
          <w:szCs w:val="23"/>
        </w:rPr>
      </w:pPr>
      <w:r w:rsidRPr="00C93112">
        <w:rPr>
          <w:sz w:val="23"/>
          <w:szCs w:val="23"/>
          <w:lang w:val="it-IT"/>
        </w:rPr>
        <w:t xml:space="preserve">Musselman, L. J. 1985. </w:t>
      </w:r>
      <w:r w:rsidRPr="004B4474">
        <w:rPr>
          <w:rFonts w:ascii="BBFJHP+TimesNewRoman,Italic" w:hAnsi="BBFJHP+TimesNewRoman,Italic"/>
          <w:i/>
          <w:iCs/>
          <w:sz w:val="23"/>
          <w:szCs w:val="23"/>
          <w:lang w:val="it-IT"/>
        </w:rPr>
        <w:t>Orobanche ramosa</w:t>
      </w:r>
      <w:r w:rsidRPr="00C93112">
        <w:rPr>
          <w:rFonts w:ascii="BBFJHP+TimesNewRoman,Italic" w:hAnsi="BBFJHP+TimesNewRoman,Italic"/>
          <w:sz w:val="23"/>
          <w:szCs w:val="23"/>
          <w:lang w:val="it-IT"/>
        </w:rPr>
        <w:t xml:space="preserve"> </w:t>
      </w:r>
      <w:r w:rsidRPr="00C93112">
        <w:rPr>
          <w:sz w:val="23"/>
          <w:szCs w:val="23"/>
          <w:lang w:val="it-IT"/>
        </w:rPr>
        <w:t xml:space="preserve">in Kentucky. </w:t>
      </w:r>
      <w:r>
        <w:rPr>
          <w:sz w:val="23"/>
          <w:szCs w:val="23"/>
        </w:rPr>
        <w:t xml:space="preserve">Castanea 50: 57-58. </w:t>
      </w:r>
    </w:p>
    <w:p w14:paraId="345EC945" w14:textId="77777777" w:rsidR="00B93348" w:rsidRDefault="00B93348">
      <w:pPr>
        <w:ind w:firstLine="1"/>
        <w:rPr>
          <w:sz w:val="23"/>
          <w:szCs w:val="23"/>
        </w:rPr>
      </w:pPr>
    </w:p>
    <w:p w14:paraId="335C3BD3" w14:textId="77777777" w:rsidR="00B93348" w:rsidRDefault="00B93348">
      <w:pPr>
        <w:ind w:firstLine="1"/>
      </w:pPr>
      <w:r>
        <w:t xml:space="preserve">Musselman, L. J. 1984. Parasitic angiosperms of Sudan: Orobanchaceae, </w:t>
      </w:r>
      <w:proofErr w:type="spellStart"/>
      <w:r>
        <w:t>Hydnoraceae</w:t>
      </w:r>
      <w:proofErr w:type="spellEnd"/>
      <w:r>
        <w:t xml:space="preserve">, and </w:t>
      </w:r>
      <w:proofErr w:type="spellStart"/>
      <w:r>
        <w:rPr>
          <w:rFonts w:ascii="BBFJHP+TimesNewRoman,Italic" w:hAnsi="BBFJHP+TimesNewRoman,Italic"/>
        </w:rPr>
        <w:t>Cuscuta</w:t>
      </w:r>
      <w:proofErr w:type="spellEnd"/>
      <w:r>
        <w:t xml:space="preserve">. Notes Royal Botanic Garden, Edinburgh 42: 21-39. </w:t>
      </w:r>
    </w:p>
    <w:p w14:paraId="746FECBC" w14:textId="77777777" w:rsidR="00B93348" w:rsidRDefault="00B93348">
      <w:pPr>
        <w:ind w:firstLine="1"/>
      </w:pPr>
    </w:p>
    <w:p w14:paraId="04D9D565" w14:textId="77777777" w:rsidR="00B93348" w:rsidRDefault="00B93348">
      <w:pPr>
        <w:pStyle w:val="Default"/>
        <w:rPr>
          <w:sz w:val="23"/>
          <w:szCs w:val="23"/>
        </w:rPr>
      </w:pPr>
      <w:r>
        <w:rPr>
          <w:sz w:val="23"/>
          <w:szCs w:val="23"/>
        </w:rPr>
        <w:t xml:space="preserve">Musselman, L. J. 1984.  An unusual specimen of </w:t>
      </w:r>
      <w:r w:rsidRPr="004B4474">
        <w:rPr>
          <w:rFonts w:ascii="BBFJHP+TimesNewRoman,Italic" w:hAnsi="BBFJHP+TimesNewRoman,Italic"/>
          <w:i/>
          <w:iCs/>
          <w:sz w:val="23"/>
          <w:szCs w:val="23"/>
        </w:rPr>
        <w:t>Orobanche</w:t>
      </w:r>
      <w:r>
        <w:rPr>
          <w:rFonts w:ascii="BBFJHP+TimesNewRoman,Italic" w:hAnsi="BBFJHP+TimesNewRoman,Italic"/>
          <w:sz w:val="23"/>
          <w:szCs w:val="23"/>
        </w:rPr>
        <w:t xml:space="preserve"> </w:t>
      </w:r>
      <w:r>
        <w:rPr>
          <w:sz w:val="23"/>
          <w:szCs w:val="23"/>
        </w:rPr>
        <w:t xml:space="preserve">from North Carolina collected by John Ball in 1884. Castanea 49:91-93. </w:t>
      </w:r>
      <w:hyperlink r:id="rId45" w:history="1">
        <w:r w:rsidRPr="001F6FD8">
          <w:rPr>
            <w:rStyle w:val="Hyperlink"/>
            <w:sz w:val="23"/>
            <w:szCs w:val="23"/>
          </w:rPr>
          <w:t>http://www.jstor.org/stable/4033271</w:t>
        </w:r>
      </w:hyperlink>
    </w:p>
    <w:p w14:paraId="33DC4927" w14:textId="77777777" w:rsidR="00B93348" w:rsidRDefault="00B93348">
      <w:pPr>
        <w:pStyle w:val="Default"/>
        <w:rPr>
          <w:color w:val="auto"/>
        </w:rPr>
      </w:pPr>
    </w:p>
    <w:p w14:paraId="24EF1F42" w14:textId="77777777" w:rsidR="00B93348" w:rsidRDefault="00B93348">
      <w:pPr>
        <w:ind w:firstLine="1"/>
        <w:rPr>
          <w:sz w:val="23"/>
          <w:szCs w:val="23"/>
        </w:rPr>
      </w:pPr>
      <w:r>
        <w:rPr>
          <w:sz w:val="23"/>
          <w:szCs w:val="23"/>
        </w:rPr>
        <w:t xml:space="preserve">Safa, S. B., B. M. G. Jones and L. J. Musselman. 1984. Mechanisms favoring outbreeding in </w:t>
      </w:r>
      <w:r w:rsidRPr="004B4474">
        <w:rPr>
          <w:rFonts w:ascii="BBFJHP+TimesNewRoman,Italic" w:hAnsi="BBFJHP+TimesNewRoman,Italic"/>
          <w:i/>
          <w:iCs/>
          <w:sz w:val="23"/>
          <w:szCs w:val="23"/>
        </w:rPr>
        <w:t xml:space="preserve">Striga </w:t>
      </w:r>
      <w:proofErr w:type="spellStart"/>
      <w:r w:rsidRPr="004B4474">
        <w:rPr>
          <w:rFonts w:ascii="BBFJHP+TimesNewRoman,Italic" w:hAnsi="BBFJHP+TimesNewRoman,Italic"/>
          <w:i/>
          <w:iCs/>
          <w:sz w:val="23"/>
          <w:szCs w:val="23"/>
        </w:rPr>
        <w:t>hermonthica</w:t>
      </w:r>
      <w:proofErr w:type="spellEnd"/>
      <w:r>
        <w:rPr>
          <w:rFonts w:ascii="BBFJHP+TimesNewRoman,Italic" w:hAnsi="BBFJHP+TimesNewRoman,Italic"/>
          <w:sz w:val="23"/>
          <w:szCs w:val="23"/>
        </w:rPr>
        <w:t xml:space="preserve"> </w:t>
      </w:r>
      <w:r>
        <w:rPr>
          <w:sz w:val="23"/>
          <w:szCs w:val="23"/>
        </w:rPr>
        <w:t xml:space="preserve">(Scrophulariaceae). New Phytologist 96: 299-305. </w:t>
      </w:r>
      <w:hyperlink r:id="rId46" w:history="1">
        <w:r w:rsidRPr="00890533">
          <w:rPr>
            <w:rStyle w:val="Hyperlink"/>
            <w:sz w:val="23"/>
            <w:szCs w:val="23"/>
          </w:rPr>
          <w:t>http://www.jstor.org/pss/2432407</w:t>
        </w:r>
      </w:hyperlink>
    </w:p>
    <w:p w14:paraId="048EE266" w14:textId="77777777" w:rsidR="00B93348" w:rsidRDefault="00B93348">
      <w:pPr>
        <w:ind w:firstLine="1"/>
        <w:rPr>
          <w:sz w:val="23"/>
          <w:szCs w:val="23"/>
        </w:rPr>
      </w:pPr>
    </w:p>
    <w:p w14:paraId="7890181A" w14:textId="77777777" w:rsidR="00B93348" w:rsidRDefault="00B93348">
      <w:pPr>
        <w:ind w:firstLine="1"/>
        <w:rPr>
          <w:sz w:val="23"/>
          <w:szCs w:val="23"/>
        </w:rPr>
      </w:pPr>
      <w:proofErr w:type="spellStart"/>
      <w:r>
        <w:rPr>
          <w:sz w:val="23"/>
          <w:szCs w:val="23"/>
        </w:rPr>
        <w:t>Kopke</w:t>
      </w:r>
      <w:proofErr w:type="spellEnd"/>
      <w:r>
        <w:rPr>
          <w:sz w:val="23"/>
          <w:szCs w:val="23"/>
        </w:rPr>
        <w:t xml:space="preserve">, E., L. J. Musselman, and D. J. </w:t>
      </w:r>
      <w:proofErr w:type="spellStart"/>
      <w:r>
        <w:rPr>
          <w:sz w:val="23"/>
          <w:szCs w:val="23"/>
        </w:rPr>
        <w:t>deLaubenfels</w:t>
      </w:r>
      <w:proofErr w:type="spellEnd"/>
      <w:r>
        <w:rPr>
          <w:sz w:val="23"/>
          <w:szCs w:val="23"/>
        </w:rPr>
        <w:t xml:space="preserve">. 1983. Studies on the anatomy of </w:t>
      </w:r>
      <w:proofErr w:type="spellStart"/>
      <w:r w:rsidRPr="004B4474">
        <w:rPr>
          <w:rFonts w:ascii="BBFJHP+TimesNewRoman,Italic" w:hAnsi="BBFJHP+TimesNewRoman,Italic"/>
          <w:i/>
          <w:iCs/>
          <w:sz w:val="23"/>
          <w:szCs w:val="23"/>
        </w:rPr>
        <w:t>Parasitaxus</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ustus</w:t>
      </w:r>
      <w:proofErr w:type="spellEnd"/>
      <w:r>
        <w:rPr>
          <w:rFonts w:ascii="BBFJHP+TimesNewRoman,Italic" w:hAnsi="BBFJHP+TimesNewRoman,Italic"/>
          <w:sz w:val="23"/>
          <w:szCs w:val="23"/>
        </w:rPr>
        <w:t xml:space="preserve"> </w:t>
      </w:r>
      <w:r>
        <w:rPr>
          <w:sz w:val="23"/>
          <w:szCs w:val="23"/>
        </w:rPr>
        <w:t>(</w:t>
      </w:r>
      <w:proofErr w:type="spellStart"/>
      <w:r>
        <w:rPr>
          <w:sz w:val="23"/>
          <w:szCs w:val="23"/>
        </w:rPr>
        <w:t>Podocarpaceae</w:t>
      </w:r>
      <w:proofErr w:type="spellEnd"/>
      <w:r>
        <w:rPr>
          <w:sz w:val="23"/>
          <w:szCs w:val="23"/>
        </w:rPr>
        <w:t xml:space="preserve">) and its root connections. </w:t>
      </w:r>
      <w:proofErr w:type="spellStart"/>
      <w:r>
        <w:rPr>
          <w:sz w:val="23"/>
          <w:szCs w:val="23"/>
        </w:rPr>
        <w:t>Phytomorphology</w:t>
      </w:r>
      <w:proofErr w:type="spellEnd"/>
      <w:r>
        <w:rPr>
          <w:sz w:val="23"/>
          <w:szCs w:val="23"/>
        </w:rPr>
        <w:t xml:space="preserve"> 31: 85-92. </w:t>
      </w:r>
    </w:p>
    <w:p w14:paraId="4AF98E5D" w14:textId="77777777" w:rsidR="00B93348" w:rsidRDefault="00B93348">
      <w:pPr>
        <w:ind w:firstLine="1"/>
        <w:rPr>
          <w:sz w:val="23"/>
          <w:szCs w:val="23"/>
        </w:rPr>
      </w:pPr>
    </w:p>
    <w:p w14:paraId="62D7556F" w14:textId="77777777" w:rsidR="00B93348" w:rsidRDefault="00B93348">
      <w:pPr>
        <w:ind w:firstLine="1"/>
        <w:rPr>
          <w:sz w:val="23"/>
          <w:szCs w:val="23"/>
        </w:rPr>
      </w:pPr>
      <w:r>
        <w:rPr>
          <w:sz w:val="23"/>
          <w:szCs w:val="23"/>
        </w:rPr>
        <w:t xml:space="preserve">Musselman, L. J., P. C. Matteson and S. Fortune. 1983. Potential pollen vectors of </w:t>
      </w:r>
      <w:r w:rsidRPr="004B4474">
        <w:rPr>
          <w:rFonts w:ascii="BBFJHP+TimesNewRoman,Italic" w:hAnsi="BBFJHP+TimesNewRoman,Italic"/>
          <w:i/>
          <w:iCs/>
          <w:sz w:val="23"/>
          <w:szCs w:val="23"/>
        </w:rPr>
        <w:t xml:space="preserve">Striga </w:t>
      </w:r>
      <w:proofErr w:type="spellStart"/>
      <w:r w:rsidRPr="004B4474">
        <w:rPr>
          <w:rFonts w:ascii="BBFJHP+TimesNewRoman,Italic" w:hAnsi="BBFJHP+TimesNewRoman,Italic"/>
          <w:i/>
          <w:iCs/>
          <w:sz w:val="23"/>
          <w:szCs w:val="23"/>
        </w:rPr>
        <w:t>hermonthica</w:t>
      </w:r>
      <w:proofErr w:type="spellEnd"/>
      <w:r>
        <w:rPr>
          <w:rFonts w:ascii="BBFJHP+TimesNewRoman,Italic" w:hAnsi="BBFJHP+TimesNewRoman,Italic"/>
          <w:sz w:val="23"/>
          <w:szCs w:val="23"/>
        </w:rPr>
        <w:t xml:space="preserve"> </w:t>
      </w:r>
      <w:r>
        <w:rPr>
          <w:sz w:val="23"/>
          <w:szCs w:val="23"/>
        </w:rPr>
        <w:t xml:space="preserve">in Africa. Annals of Botany 51: 851-862. </w:t>
      </w:r>
    </w:p>
    <w:p w14:paraId="79F56062" w14:textId="77777777" w:rsidR="00B93348" w:rsidRDefault="00B93348">
      <w:pPr>
        <w:ind w:firstLine="1"/>
        <w:rPr>
          <w:sz w:val="23"/>
          <w:szCs w:val="23"/>
        </w:rPr>
      </w:pPr>
    </w:p>
    <w:p w14:paraId="557F805E" w14:textId="77777777" w:rsidR="00B93348" w:rsidRDefault="00B93348">
      <w:pPr>
        <w:ind w:firstLine="1"/>
        <w:rPr>
          <w:sz w:val="23"/>
          <w:szCs w:val="23"/>
        </w:rPr>
      </w:pPr>
      <w:r>
        <w:rPr>
          <w:sz w:val="23"/>
          <w:szCs w:val="23"/>
        </w:rPr>
        <w:t xml:space="preserve">Musselman, L. J., C. Parker and N. Dixon. 1982. Notes on autogamy and flower structure in agronomically important species of </w:t>
      </w:r>
      <w:r w:rsidRPr="004B4474">
        <w:rPr>
          <w:rFonts w:ascii="BBFJHP+TimesNewRoman,Italic" w:hAnsi="BBFJHP+TimesNewRoman,Italic"/>
          <w:i/>
          <w:iCs/>
          <w:sz w:val="23"/>
          <w:szCs w:val="23"/>
        </w:rPr>
        <w:t xml:space="preserve">Striga </w:t>
      </w:r>
      <w:r>
        <w:rPr>
          <w:sz w:val="23"/>
          <w:szCs w:val="23"/>
        </w:rPr>
        <w:t xml:space="preserve">(Scrophulariaceae) and </w:t>
      </w:r>
      <w:r>
        <w:rPr>
          <w:rFonts w:ascii="BBFJHP+TimesNewRoman,Italic" w:hAnsi="BBFJHP+TimesNewRoman,Italic"/>
          <w:sz w:val="23"/>
          <w:szCs w:val="23"/>
        </w:rPr>
        <w:t xml:space="preserve">Orobanche </w:t>
      </w:r>
      <w:r>
        <w:rPr>
          <w:sz w:val="23"/>
          <w:szCs w:val="23"/>
        </w:rPr>
        <w:t xml:space="preserve">(Orobanchaceae). </w:t>
      </w:r>
      <w:proofErr w:type="spellStart"/>
      <w:r>
        <w:rPr>
          <w:sz w:val="23"/>
          <w:szCs w:val="23"/>
        </w:rPr>
        <w:t>Beitrage</w:t>
      </w:r>
      <w:proofErr w:type="spellEnd"/>
      <w:r>
        <w:rPr>
          <w:sz w:val="23"/>
          <w:szCs w:val="23"/>
        </w:rPr>
        <w:t xml:space="preserve"> </w:t>
      </w:r>
      <w:proofErr w:type="spellStart"/>
      <w:r>
        <w:rPr>
          <w:sz w:val="23"/>
          <w:szCs w:val="23"/>
        </w:rPr>
        <w:t>zur</w:t>
      </w:r>
      <w:proofErr w:type="spellEnd"/>
      <w:r>
        <w:rPr>
          <w:sz w:val="23"/>
          <w:szCs w:val="23"/>
        </w:rPr>
        <w:t xml:space="preserve"> </w:t>
      </w:r>
      <w:proofErr w:type="spellStart"/>
      <w:r>
        <w:rPr>
          <w:sz w:val="23"/>
          <w:szCs w:val="23"/>
        </w:rPr>
        <w:t>Biologie</w:t>
      </w:r>
      <w:proofErr w:type="spellEnd"/>
      <w:r>
        <w:rPr>
          <w:sz w:val="23"/>
          <w:szCs w:val="23"/>
        </w:rPr>
        <w:t xml:space="preserve"> der </w:t>
      </w:r>
      <w:proofErr w:type="spellStart"/>
      <w:r>
        <w:rPr>
          <w:sz w:val="23"/>
          <w:szCs w:val="23"/>
        </w:rPr>
        <w:t>Pflanzen</w:t>
      </w:r>
      <w:proofErr w:type="spellEnd"/>
      <w:r>
        <w:rPr>
          <w:sz w:val="23"/>
          <w:szCs w:val="23"/>
        </w:rPr>
        <w:t xml:space="preserve"> 56: 329-343. </w:t>
      </w:r>
    </w:p>
    <w:p w14:paraId="176C7E3A" w14:textId="77777777" w:rsidR="00B93348" w:rsidRDefault="00B93348">
      <w:pPr>
        <w:ind w:firstLine="1"/>
        <w:rPr>
          <w:sz w:val="23"/>
          <w:szCs w:val="23"/>
        </w:rPr>
      </w:pPr>
    </w:p>
    <w:p w14:paraId="38333603" w14:textId="7AD88590" w:rsidR="00B93348" w:rsidRDefault="00B93348">
      <w:pPr>
        <w:ind w:firstLine="1"/>
        <w:rPr>
          <w:sz w:val="23"/>
          <w:szCs w:val="23"/>
        </w:rPr>
      </w:pPr>
      <w:r>
        <w:rPr>
          <w:sz w:val="23"/>
          <w:szCs w:val="23"/>
        </w:rPr>
        <w:t xml:space="preserve">Wagner, F. S. and L. J. Musselman. 1982. The occurrence of the southern woodfern, </w:t>
      </w:r>
      <w:r w:rsidRPr="004B4474">
        <w:rPr>
          <w:rFonts w:ascii="BBFJHP+TimesNewRoman,Italic" w:hAnsi="BBFJHP+TimesNewRoman,Italic"/>
          <w:i/>
          <w:iCs/>
          <w:sz w:val="23"/>
          <w:szCs w:val="23"/>
        </w:rPr>
        <w:t xml:space="preserve">Dryopteris </w:t>
      </w:r>
      <w:r w:rsidR="004B4474" w:rsidRPr="004B4474">
        <w:rPr>
          <w:i/>
          <w:iCs/>
          <w:sz w:val="23"/>
          <w:szCs w:val="23"/>
        </w:rPr>
        <w:t>×</w:t>
      </w:r>
      <w:r w:rsidR="004B4474" w:rsidRPr="004B4474">
        <w:rPr>
          <w:rFonts w:ascii="BBFJHP+TimesNewRoman,Italic" w:hAnsi="BBFJHP+TimesNewRoman,Italic"/>
          <w:i/>
          <w:iCs/>
          <w:sz w:val="23"/>
          <w:szCs w:val="23"/>
        </w:rPr>
        <w:t xml:space="preserve"> </w:t>
      </w:r>
      <w:r w:rsidRPr="004B4474">
        <w:rPr>
          <w:rFonts w:ascii="BBFJHP+TimesNewRoman,Italic" w:hAnsi="BBFJHP+TimesNewRoman,Italic"/>
          <w:i/>
          <w:iCs/>
          <w:sz w:val="23"/>
          <w:szCs w:val="23"/>
        </w:rPr>
        <w:t xml:space="preserve">australis </w:t>
      </w:r>
      <w:r>
        <w:rPr>
          <w:sz w:val="23"/>
          <w:szCs w:val="23"/>
        </w:rPr>
        <w:t xml:space="preserve">(Wherry) Small. Castanea 47: 182-190. </w:t>
      </w:r>
    </w:p>
    <w:p w14:paraId="1FABDABF" w14:textId="77777777" w:rsidR="00B93348" w:rsidRDefault="00B93348">
      <w:pPr>
        <w:ind w:firstLine="1"/>
        <w:rPr>
          <w:sz w:val="23"/>
          <w:szCs w:val="23"/>
        </w:rPr>
      </w:pPr>
    </w:p>
    <w:p w14:paraId="1EF39A12" w14:textId="77777777" w:rsidR="00B93348" w:rsidRDefault="00B93348">
      <w:pPr>
        <w:rPr>
          <w:sz w:val="23"/>
          <w:szCs w:val="23"/>
        </w:rPr>
      </w:pPr>
      <w:r>
        <w:rPr>
          <w:sz w:val="23"/>
          <w:szCs w:val="23"/>
        </w:rPr>
        <w:t xml:space="preserve">Musselman, L. J. 1982. The </w:t>
      </w:r>
      <w:proofErr w:type="spellStart"/>
      <w:r>
        <w:rPr>
          <w:sz w:val="23"/>
          <w:szCs w:val="23"/>
        </w:rPr>
        <w:t>Santalaceae</w:t>
      </w:r>
      <w:proofErr w:type="spellEnd"/>
      <w:r>
        <w:rPr>
          <w:sz w:val="23"/>
          <w:szCs w:val="23"/>
        </w:rPr>
        <w:t xml:space="preserve"> of Virginia. Castanea 47: 276-283. </w:t>
      </w:r>
    </w:p>
    <w:p w14:paraId="026A5F5D" w14:textId="77777777" w:rsidR="00B93348" w:rsidRDefault="00B93348">
      <w:pPr>
        <w:rPr>
          <w:sz w:val="23"/>
          <w:szCs w:val="23"/>
        </w:rPr>
      </w:pPr>
    </w:p>
    <w:p w14:paraId="45D91673" w14:textId="77777777" w:rsidR="00B93348" w:rsidRDefault="00B93348">
      <w:pPr>
        <w:rPr>
          <w:sz w:val="23"/>
          <w:szCs w:val="23"/>
        </w:rPr>
      </w:pPr>
      <w:r>
        <w:rPr>
          <w:sz w:val="23"/>
          <w:szCs w:val="23"/>
        </w:rPr>
        <w:t xml:space="preserve">Musselman, L. J. 1982. The Orobanchaceae of Virginia. Castanea 47: 266-275. </w:t>
      </w:r>
    </w:p>
    <w:p w14:paraId="343F254E" w14:textId="77777777" w:rsidR="00B93348" w:rsidRDefault="00B93348">
      <w:pPr>
        <w:rPr>
          <w:sz w:val="23"/>
          <w:szCs w:val="23"/>
        </w:rPr>
      </w:pPr>
    </w:p>
    <w:p w14:paraId="7586DE8D" w14:textId="77777777" w:rsidR="00B93348" w:rsidRDefault="00B93348">
      <w:pPr>
        <w:rPr>
          <w:sz w:val="23"/>
          <w:szCs w:val="23"/>
        </w:rPr>
      </w:pPr>
      <w:r>
        <w:rPr>
          <w:sz w:val="23"/>
          <w:szCs w:val="23"/>
        </w:rPr>
        <w:t xml:space="preserve">Musselman, L. J. and C. Parker. 1982. Preliminary host ranges of some strains of economically important broomrapes. Economic Botany 36: 270-273. </w:t>
      </w:r>
    </w:p>
    <w:p w14:paraId="5214B06C" w14:textId="77777777" w:rsidR="00B93348" w:rsidRDefault="00B93348">
      <w:pPr>
        <w:rPr>
          <w:sz w:val="23"/>
          <w:szCs w:val="23"/>
        </w:rPr>
      </w:pPr>
    </w:p>
    <w:p w14:paraId="7EC0F9F8" w14:textId="77777777" w:rsidR="00B93348" w:rsidRDefault="00B93348">
      <w:pPr>
        <w:ind w:firstLine="1"/>
        <w:rPr>
          <w:sz w:val="23"/>
          <w:szCs w:val="23"/>
        </w:rPr>
      </w:pPr>
      <w:r>
        <w:rPr>
          <w:sz w:val="23"/>
          <w:szCs w:val="23"/>
        </w:rPr>
        <w:t xml:space="preserve">Bell, C. R. and L. J. Musselman. 1982. Unilateral hybridization in </w:t>
      </w:r>
      <w:proofErr w:type="spellStart"/>
      <w:r w:rsidRPr="004B4474">
        <w:rPr>
          <w:rFonts w:ascii="BBFJHP+TimesNewRoman,Italic" w:hAnsi="BBFJHP+TimesNewRoman,Italic"/>
          <w:i/>
          <w:iCs/>
          <w:sz w:val="23"/>
          <w:szCs w:val="23"/>
        </w:rPr>
        <w:t>Aureolaria</w:t>
      </w:r>
      <w:proofErr w:type="spellEnd"/>
      <w:r>
        <w:rPr>
          <w:rFonts w:ascii="BBFJHP+TimesNewRoman,Italic" w:hAnsi="BBFJHP+TimesNewRoman,Italic"/>
          <w:sz w:val="23"/>
          <w:szCs w:val="23"/>
        </w:rPr>
        <w:t xml:space="preserve"> </w:t>
      </w:r>
      <w:r>
        <w:rPr>
          <w:sz w:val="23"/>
          <w:szCs w:val="23"/>
        </w:rPr>
        <w:t xml:space="preserve">Raf. (Scrophulariaceae). American Journal of Botany 69: 647-649. </w:t>
      </w:r>
      <w:hyperlink r:id="rId47" w:history="1">
        <w:r w:rsidRPr="00890533">
          <w:rPr>
            <w:rStyle w:val="Hyperlink"/>
            <w:sz w:val="23"/>
            <w:szCs w:val="23"/>
          </w:rPr>
          <w:t>http://www.jstor.org/pss/2443077</w:t>
        </w:r>
      </w:hyperlink>
    </w:p>
    <w:p w14:paraId="4C429E06" w14:textId="77777777" w:rsidR="00B93348" w:rsidRDefault="00B93348">
      <w:pPr>
        <w:ind w:firstLine="1"/>
        <w:rPr>
          <w:sz w:val="23"/>
          <w:szCs w:val="23"/>
        </w:rPr>
      </w:pPr>
    </w:p>
    <w:p w14:paraId="32B51AA1" w14:textId="77777777" w:rsidR="00B93348" w:rsidRDefault="00B93348">
      <w:pPr>
        <w:rPr>
          <w:sz w:val="23"/>
          <w:szCs w:val="23"/>
        </w:rPr>
      </w:pPr>
      <w:r>
        <w:rPr>
          <w:sz w:val="23"/>
          <w:szCs w:val="23"/>
        </w:rPr>
        <w:t xml:space="preserve">Kondo, K., M. </w:t>
      </w:r>
      <w:proofErr w:type="spellStart"/>
      <w:r>
        <w:rPr>
          <w:sz w:val="23"/>
          <w:szCs w:val="23"/>
        </w:rPr>
        <w:t>Segawa</w:t>
      </w:r>
      <w:proofErr w:type="spellEnd"/>
      <w:r>
        <w:rPr>
          <w:sz w:val="23"/>
          <w:szCs w:val="23"/>
        </w:rPr>
        <w:t xml:space="preserve">, L. J. Musselman and W. F. Mann, jr. 1981. Comparative ecological study of the chromosome races in certain parasitic plants of the southeastern United States of America. </w:t>
      </w:r>
      <w:proofErr w:type="spellStart"/>
      <w:r>
        <w:rPr>
          <w:sz w:val="23"/>
          <w:szCs w:val="23"/>
        </w:rPr>
        <w:t>Boletim</w:t>
      </w:r>
      <w:proofErr w:type="spellEnd"/>
      <w:r>
        <w:rPr>
          <w:sz w:val="23"/>
          <w:szCs w:val="23"/>
        </w:rPr>
        <w:t xml:space="preserve"> de </w:t>
      </w:r>
      <w:proofErr w:type="spellStart"/>
      <w:r>
        <w:rPr>
          <w:sz w:val="23"/>
          <w:szCs w:val="23"/>
        </w:rPr>
        <w:t>Sociedade</w:t>
      </w:r>
      <w:proofErr w:type="spellEnd"/>
      <w:r>
        <w:rPr>
          <w:sz w:val="23"/>
          <w:szCs w:val="23"/>
        </w:rPr>
        <w:t xml:space="preserve"> </w:t>
      </w:r>
      <w:proofErr w:type="spellStart"/>
      <w:r>
        <w:rPr>
          <w:sz w:val="23"/>
          <w:szCs w:val="23"/>
        </w:rPr>
        <w:t>Broteriana</w:t>
      </w:r>
      <w:proofErr w:type="spellEnd"/>
      <w:r>
        <w:rPr>
          <w:sz w:val="23"/>
          <w:szCs w:val="23"/>
        </w:rPr>
        <w:t xml:space="preserve"> 53(2): 793-807. </w:t>
      </w:r>
    </w:p>
    <w:p w14:paraId="68CB7325" w14:textId="77777777" w:rsidR="00B93348" w:rsidRDefault="00B93348">
      <w:pPr>
        <w:rPr>
          <w:sz w:val="23"/>
          <w:szCs w:val="23"/>
        </w:rPr>
      </w:pPr>
    </w:p>
    <w:p w14:paraId="600D386B" w14:textId="77777777" w:rsidR="00B93348" w:rsidRDefault="00B93348" w:rsidP="00B93348">
      <w:pPr>
        <w:ind w:firstLine="1"/>
        <w:rPr>
          <w:sz w:val="23"/>
          <w:szCs w:val="23"/>
        </w:rPr>
      </w:pPr>
      <w:r>
        <w:rPr>
          <w:sz w:val="23"/>
          <w:szCs w:val="23"/>
        </w:rPr>
        <w:t xml:space="preserve">Musselman, L. J. and C. Parker. 1981. Surface features of </w:t>
      </w:r>
      <w:r w:rsidRPr="004B4474">
        <w:rPr>
          <w:rFonts w:ascii="BBFJHP+TimesNewRoman,Italic" w:hAnsi="BBFJHP+TimesNewRoman,Italic"/>
          <w:i/>
          <w:iCs/>
          <w:sz w:val="23"/>
          <w:szCs w:val="23"/>
        </w:rPr>
        <w:t>Striga</w:t>
      </w:r>
      <w:r>
        <w:rPr>
          <w:rFonts w:ascii="BBFJHP+TimesNewRoman,Italic" w:hAnsi="BBFJHP+TimesNewRoman,Italic"/>
          <w:sz w:val="23"/>
          <w:szCs w:val="23"/>
        </w:rPr>
        <w:t xml:space="preserve"> </w:t>
      </w:r>
      <w:r>
        <w:rPr>
          <w:sz w:val="23"/>
          <w:szCs w:val="23"/>
        </w:rPr>
        <w:t xml:space="preserve">seeds (Scrophulariaceae). Adansonia 20: 431-437. </w:t>
      </w:r>
      <w:hyperlink r:id="rId48" w:history="1">
        <w:r w:rsidRPr="0090573E">
          <w:rPr>
            <w:rStyle w:val="Hyperlink"/>
            <w:sz w:val="23"/>
            <w:szCs w:val="23"/>
          </w:rPr>
          <w:t>http://www.jstor.org/stable/2443077</w:t>
        </w:r>
      </w:hyperlink>
    </w:p>
    <w:p w14:paraId="763A42E0" w14:textId="77777777" w:rsidR="00B93348" w:rsidRDefault="00B93348">
      <w:pPr>
        <w:pStyle w:val="Default"/>
        <w:rPr>
          <w:color w:val="auto"/>
        </w:rPr>
      </w:pPr>
    </w:p>
    <w:p w14:paraId="34247BB2" w14:textId="77777777" w:rsidR="00B93348" w:rsidRDefault="00B93348">
      <w:pPr>
        <w:ind w:firstLine="1"/>
        <w:rPr>
          <w:sz w:val="23"/>
          <w:szCs w:val="23"/>
        </w:rPr>
      </w:pPr>
      <w:r>
        <w:rPr>
          <w:sz w:val="23"/>
          <w:szCs w:val="23"/>
        </w:rPr>
        <w:t xml:space="preserve">Musselman, L. J. 1981. Studies on indigo witchweed, the American strain of </w:t>
      </w:r>
      <w:r w:rsidRPr="004B4474">
        <w:rPr>
          <w:rFonts w:ascii="BBFJHP+TimesNewRoman,Italic" w:hAnsi="BBFJHP+TimesNewRoman,Italic"/>
          <w:i/>
          <w:iCs/>
          <w:sz w:val="23"/>
          <w:szCs w:val="23"/>
        </w:rPr>
        <w:t xml:space="preserve">Striga </w:t>
      </w:r>
      <w:proofErr w:type="spellStart"/>
      <w:r w:rsidRPr="004B4474">
        <w:rPr>
          <w:rFonts w:ascii="BBFJHP+TimesNewRoman,Italic" w:hAnsi="BBFJHP+TimesNewRoman,Italic"/>
          <w:i/>
          <w:iCs/>
          <w:sz w:val="23"/>
          <w:szCs w:val="23"/>
        </w:rPr>
        <w:t>gesnerioides</w:t>
      </w:r>
      <w:proofErr w:type="spellEnd"/>
      <w:r>
        <w:rPr>
          <w:rFonts w:ascii="BBFJHP+TimesNewRoman,Italic" w:hAnsi="BBFJHP+TimesNewRoman,Italic"/>
          <w:sz w:val="23"/>
          <w:szCs w:val="23"/>
        </w:rPr>
        <w:t xml:space="preserve"> </w:t>
      </w:r>
      <w:r>
        <w:rPr>
          <w:sz w:val="23"/>
          <w:szCs w:val="23"/>
        </w:rPr>
        <w:t xml:space="preserve">(Scrophulariaceae). Weed Science 29(5): 594-596. </w:t>
      </w:r>
      <w:hyperlink r:id="rId49" w:history="1">
        <w:r w:rsidRPr="00667E50">
          <w:rPr>
            <w:rStyle w:val="Hyperlink"/>
            <w:sz w:val="23"/>
            <w:szCs w:val="23"/>
          </w:rPr>
          <w:t>http://www.jstor.org/stable/4043389</w:t>
        </w:r>
      </w:hyperlink>
    </w:p>
    <w:p w14:paraId="76AA19ED" w14:textId="77777777" w:rsidR="00B93348" w:rsidRDefault="00B93348">
      <w:pPr>
        <w:ind w:firstLine="1"/>
        <w:rPr>
          <w:sz w:val="23"/>
          <w:szCs w:val="23"/>
        </w:rPr>
      </w:pPr>
    </w:p>
    <w:p w14:paraId="76B19720" w14:textId="77777777" w:rsidR="00B93348" w:rsidRDefault="00B93348">
      <w:pPr>
        <w:ind w:firstLine="1"/>
        <w:rPr>
          <w:sz w:val="23"/>
          <w:szCs w:val="23"/>
        </w:rPr>
      </w:pPr>
      <w:r>
        <w:rPr>
          <w:sz w:val="23"/>
          <w:szCs w:val="23"/>
        </w:rPr>
        <w:t xml:space="preserve">Mann, W. F., Jr. and L. J. Musselman. 1981. Small infestations of </w:t>
      </w:r>
      <w:proofErr w:type="spellStart"/>
      <w:r w:rsidRPr="004B4474">
        <w:rPr>
          <w:rFonts w:ascii="BBFJHP+TimesNewRoman,Italic" w:hAnsi="BBFJHP+TimesNewRoman,Italic"/>
          <w:i/>
          <w:iCs/>
          <w:sz w:val="23"/>
          <w:szCs w:val="23"/>
        </w:rPr>
        <w:t>Seymeria</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cassioides</w:t>
      </w:r>
      <w:proofErr w:type="spellEnd"/>
      <w:r>
        <w:rPr>
          <w:rFonts w:ascii="BBFJHP+TimesNewRoman,Italic" w:hAnsi="BBFJHP+TimesNewRoman,Italic"/>
          <w:sz w:val="23"/>
          <w:szCs w:val="23"/>
        </w:rPr>
        <w:t xml:space="preserve"> </w:t>
      </w:r>
      <w:r>
        <w:rPr>
          <w:sz w:val="23"/>
          <w:szCs w:val="23"/>
        </w:rPr>
        <w:t xml:space="preserve">(Scrophulariaceae) reduce growth of potted slash pines. Plant Disease 65: 748-749. </w:t>
      </w:r>
    </w:p>
    <w:p w14:paraId="15FF948C" w14:textId="77777777" w:rsidR="00B93348" w:rsidRDefault="00B93348">
      <w:pPr>
        <w:ind w:firstLine="1"/>
        <w:rPr>
          <w:sz w:val="23"/>
          <w:szCs w:val="23"/>
        </w:rPr>
      </w:pPr>
    </w:p>
    <w:p w14:paraId="08F28452" w14:textId="77777777" w:rsidR="00B93348" w:rsidRDefault="00B93348">
      <w:pPr>
        <w:ind w:firstLine="1"/>
        <w:rPr>
          <w:sz w:val="23"/>
          <w:szCs w:val="23"/>
        </w:rPr>
      </w:pPr>
      <w:r>
        <w:rPr>
          <w:sz w:val="23"/>
          <w:szCs w:val="23"/>
        </w:rPr>
        <w:t>Musselman, L. J. and K. O. Nixon. 1981. Branched broomrape (</w:t>
      </w:r>
      <w:proofErr w:type="spellStart"/>
      <w:r w:rsidRPr="004B4474">
        <w:rPr>
          <w:rFonts w:ascii="BBFJHP+TimesNewRoman,Italic" w:hAnsi="BBFJHP+TimesNewRoman,Italic"/>
          <w:i/>
          <w:iCs/>
          <w:sz w:val="23"/>
          <w:szCs w:val="23"/>
        </w:rPr>
        <w:t>Orobanche</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ramosa</w:t>
      </w:r>
      <w:proofErr w:type="spellEnd"/>
      <w:r>
        <w:rPr>
          <w:sz w:val="23"/>
          <w:szCs w:val="23"/>
        </w:rPr>
        <w:t xml:space="preserve">) in Texas. Plant Disease 65: 752-753. </w:t>
      </w:r>
    </w:p>
    <w:p w14:paraId="5ACAFFE0" w14:textId="77777777" w:rsidR="00B93348" w:rsidRDefault="00B93348">
      <w:pPr>
        <w:ind w:firstLine="1"/>
        <w:rPr>
          <w:sz w:val="23"/>
          <w:szCs w:val="23"/>
        </w:rPr>
      </w:pPr>
    </w:p>
    <w:p w14:paraId="38C71628" w14:textId="77777777" w:rsidR="00B93348" w:rsidRDefault="00B93348">
      <w:pPr>
        <w:ind w:firstLine="1"/>
        <w:rPr>
          <w:sz w:val="23"/>
          <w:szCs w:val="23"/>
        </w:rPr>
      </w:pPr>
      <w:proofErr w:type="spellStart"/>
      <w:r>
        <w:rPr>
          <w:sz w:val="23"/>
          <w:szCs w:val="23"/>
        </w:rPr>
        <w:t>Spelce</w:t>
      </w:r>
      <w:proofErr w:type="spellEnd"/>
      <w:r>
        <w:rPr>
          <w:sz w:val="23"/>
          <w:szCs w:val="23"/>
        </w:rPr>
        <w:t xml:space="preserve">, D. L. and L. J. Musselman. 1981. </w:t>
      </w:r>
      <w:r w:rsidRPr="004B4474">
        <w:rPr>
          <w:rFonts w:ascii="BBFJHP+TimesNewRoman,Italic" w:hAnsi="BBFJHP+TimesNewRoman,Italic"/>
          <w:i/>
          <w:iCs/>
          <w:sz w:val="23"/>
          <w:szCs w:val="23"/>
        </w:rPr>
        <w:t>Orobanche minor</w:t>
      </w:r>
      <w:r>
        <w:rPr>
          <w:rFonts w:ascii="BBFJHP+TimesNewRoman,Italic" w:hAnsi="BBFJHP+TimesNewRoman,Italic"/>
          <w:sz w:val="23"/>
          <w:szCs w:val="23"/>
        </w:rPr>
        <w:t xml:space="preserve"> </w:t>
      </w:r>
      <w:r>
        <w:rPr>
          <w:sz w:val="23"/>
          <w:szCs w:val="23"/>
        </w:rPr>
        <w:t xml:space="preserve">germination with </w:t>
      </w:r>
      <w:proofErr w:type="spellStart"/>
      <w:r>
        <w:rPr>
          <w:sz w:val="23"/>
          <w:szCs w:val="23"/>
        </w:rPr>
        <w:t>strigol</w:t>
      </w:r>
      <w:proofErr w:type="spellEnd"/>
      <w:r>
        <w:rPr>
          <w:sz w:val="23"/>
          <w:szCs w:val="23"/>
        </w:rPr>
        <w:t xml:space="preserve"> and GR compounds. </w:t>
      </w:r>
      <w:proofErr w:type="spellStart"/>
      <w:r>
        <w:rPr>
          <w:sz w:val="23"/>
          <w:szCs w:val="23"/>
        </w:rPr>
        <w:t>Pflanzen</w:t>
      </w:r>
      <w:proofErr w:type="spellEnd"/>
      <w:r>
        <w:rPr>
          <w:sz w:val="23"/>
          <w:szCs w:val="23"/>
        </w:rPr>
        <w:t xml:space="preserve"> </w:t>
      </w:r>
      <w:proofErr w:type="spellStart"/>
      <w:r>
        <w:rPr>
          <w:sz w:val="23"/>
          <w:szCs w:val="23"/>
        </w:rPr>
        <w:t>Physiologie</w:t>
      </w:r>
      <w:proofErr w:type="spellEnd"/>
      <w:r>
        <w:rPr>
          <w:sz w:val="23"/>
          <w:szCs w:val="23"/>
        </w:rPr>
        <w:t xml:space="preserve"> 103:281-283. </w:t>
      </w:r>
    </w:p>
    <w:p w14:paraId="48A9D7F2" w14:textId="77777777" w:rsidR="00B93348" w:rsidRDefault="00B93348">
      <w:pPr>
        <w:ind w:firstLine="1"/>
        <w:rPr>
          <w:sz w:val="23"/>
          <w:szCs w:val="23"/>
        </w:rPr>
      </w:pPr>
    </w:p>
    <w:p w14:paraId="36CE2978" w14:textId="77777777" w:rsidR="00B93348" w:rsidRDefault="00B93348">
      <w:pPr>
        <w:rPr>
          <w:sz w:val="23"/>
          <w:szCs w:val="23"/>
        </w:rPr>
      </w:pPr>
      <w:r>
        <w:rPr>
          <w:sz w:val="23"/>
          <w:szCs w:val="23"/>
        </w:rPr>
        <w:t xml:space="preserve">Frost, C. C. and L. J. Musselman. 1980. Clover broomrape in the United States. Weed Science 28: 119-122. </w:t>
      </w:r>
    </w:p>
    <w:p w14:paraId="1E19B02C" w14:textId="77777777" w:rsidR="00B93348" w:rsidRDefault="00B93348">
      <w:pPr>
        <w:rPr>
          <w:sz w:val="23"/>
          <w:szCs w:val="23"/>
        </w:rPr>
      </w:pPr>
    </w:p>
    <w:p w14:paraId="5A8837B6" w14:textId="77777777" w:rsidR="00B93348" w:rsidRDefault="00B93348">
      <w:pPr>
        <w:rPr>
          <w:sz w:val="23"/>
          <w:szCs w:val="23"/>
        </w:rPr>
      </w:pPr>
      <w:r>
        <w:rPr>
          <w:sz w:val="23"/>
          <w:szCs w:val="23"/>
        </w:rPr>
        <w:t xml:space="preserve">Mann, W. F., Jr. and L. J. Musselman. 1980. Autotrophic growth of southeastern root parasites. American Midland Naturalist 106:203-205. </w:t>
      </w:r>
    </w:p>
    <w:p w14:paraId="36CE3602" w14:textId="77777777" w:rsidR="00B93348" w:rsidRDefault="00B93348">
      <w:pPr>
        <w:rPr>
          <w:sz w:val="23"/>
          <w:szCs w:val="23"/>
        </w:rPr>
      </w:pPr>
    </w:p>
    <w:p w14:paraId="1FFAABFE" w14:textId="77777777" w:rsidR="00B93348" w:rsidRDefault="00B93348">
      <w:pPr>
        <w:ind w:firstLine="1"/>
        <w:rPr>
          <w:sz w:val="23"/>
          <w:szCs w:val="23"/>
        </w:rPr>
      </w:pPr>
      <w:proofErr w:type="spellStart"/>
      <w:r>
        <w:rPr>
          <w:sz w:val="23"/>
          <w:szCs w:val="23"/>
        </w:rPr>
        <w:t>Magraw</w:t>
      </w:r>
      <w:proofErr w:type="spellEnd"/>
      <w:r>
        <w:rPr>
          <w:sz w:val="23"/>
          <w:szCs w:val="23"/>
        </w:rPr>
        <w:t xml:space="preserve">, T. W. and L. J. Musselman. 1979. Notes on the dispersion of </w:t>
      </w:r>
      <w:r w:rsidRPr="004B4474">
        <w:rPr>
          <w:rFonts w:ascii="BBFJHP+TimesNewRoman,Italic" w:hAnsi="BBFJHP+TimesNewRoman,Italic"/>
          <w:i/>
          <w:iCs/>
          <w:sz w:val="23"/>
          <w:szCs w:val="23"/>
        </w:rPr>
        <w:t>Dryopteris</w:t>
      </w:r>
      <w:r>
        <w:rPr>
          <w:rFonts w:ascii="BBFJHP+TimesNewRoman,Italic" w:hAnsi="BBFJHP+TimesNewRoman,Italic"/>
          <w:sz w:val="23"/>
          <w:szCs w:val="23"/>
        </w:rPr>
        <w:t xml:space="preserve"> </w:t>
      </w:r>
      <w:r>
        <w:rPr>
          <w:sz w:val="23"/>
          <w:szCs w:val="23"/>
        </w:rPr>
        <w:t xml:space="preserve">spores in the Great Dismal Swamp. American Fern Journal 69: 6-8. </w:t>
      </w:r>
      <w:hyperlink r:id="rId50" w:history="1">
        <w:r w:rsidRPr="00F2071B">
          <w:rPr>
            <w:rStyle w:val="Hyperlink"/>
            <w:sz w:val="23"/>
            <w:szCs w:val="23"/>
          </w:rPr>
          <w:t>http://www.jstor.org/pss/1546904</w:t>
        </w:r>
      </w:hyperlink>
    </w:p>
    <w:p w14:paraId="6EA4EAC4" w14:textId="77777777" w:rsidR="00B93348" w:rsidRDefault="00B93348">
      <w:pPr>
        <w:ind w:firstLine="1"/>
        <w:rPr>
          <w:sz w:val="23"/>
          <w:szCs w:val="23"/>
        </w:rPr>
      </w:pPr>
      <w:r>
        <w:rPr>
          <w:sz w:val="23"/>
          <w:szCs w:val="23"/>
        </w:rPr>
        <w:t xml:space="preserve"> </w:t>
      </w:r>
    </w:p>
    <w:p w14:paraId="47CF4395" w14:textId="77777777" w:rsidR="00B93348" w:rsidRDefault="00B93348">
      <w:pPr>
        <w:rPr>
          <w:sz w:val="23"/>
          <w:szCs w:val="23"/>
        </w:rPr>
      </w:pPr>
      <w:r>
        <w:rPr>
          <w:sz w:val="23"/>
          <w:szCs w:val="23"/>
        </w:rPr>
        <w:t xml:space="preserve">Mann, W. F., Jr. and L. J. Musselman. 1979. Senna </w:t>
      </w:r>
      <w:proofErr w:type="spellStart"/>
      <w:r>
        <w:rPr>
          <w:sz w:val="23"/>
          <w:szCs w:val="23"/>
        </w:rPr>
        <w:t>seymeria</w:t>
      </w:r>
      <w:proofErr w:type="spellEnd"/>
      <w:r>
        <w:rPr>
          <w:sz w:val="23"/>
          <w:szCs w:val="23"/>
        </w:rPr>
        <w:t xml:space="preserve"> parasitizes western conifers. Economic Botany 33: 338-339. </w:t>
      </w:r>
    </w:p>
    <w:p w14:paraId="756097FF" w14:textId="77777777" w:rsidR="00B93348" w:rsidRDefault="00B93348">
      <w:pPr>
        <w:rPr>
          <w:sz w:val="23"/>
          <w:szCs w:val="23"/>
        </w:rPr>
      </w:pPr>
    </w:p>
    <w:p w14:paraId="15B40EEB" w14:textId="77777777" w:rsidR="00B93348" w:rsidRDefault="00B93348">
      <w:pPr>
        <w:ind w:firstLine="1"/>
        <w:rPr>
          <w:sz w:val="23"/>
          <w:szCs w:val="23"/>
        </w:rPr>
      </w:pPr>
      <w:r>
        <w:rPr>
          <w:sz w:val="23"/>
          <w:szCs w:val="23"/>
        </w:rPr>
        <w:t xml:space="preserve">Wunderlin, R. P., L. J. Musselman and A. G. </w:t>
      </w:r>
      <w:proofErr w:type="spellStart"/>
      <w:r>
        <w:rPr>
          <w:sz w:val="23"/>
          <w:szCs w:val="23"/>
        </w:rPr>
        <w:t>Shuey</w:t>
      </w:r>
      <w:proofErr w:type="spellEnd"/>
      <w:r>
        <w:rPr>
          <w:sz w:val="23"/>
          <w:szCs w:val="23"/>
        </w:rPr>
        <w:t xml:space="preserve">. 1979. </w:t>
      </w:r>
      <w:r w:rsidRPr="004B4474">
        <w:rPr>
          <w:rFonts w:ascii="BBFJHP+TimesNewRoman,Italic" w:hAnsi="BBFJHP+TimesNewRoman,Italic"/>
          <w:i/>
          <w:iCs/>
          <w:sz w:val="23"/>
          <w:szCs w:val="23"/>
        </w:rPr>
        <w:t xml:space="preserve">Striga </w:t>
      </w:r>
      <w:proofErr w:type="spellStart"/>
      <w:r w:rsidRPr="004B4474">
        <w:rPr>
          <w:rFonts w:ascii="BBFJHP+TimesNewRoman,Italic" w:hAnsi="BBFJHP+TimesNewRoman,Italic"/>
          <w:i/>
          <w:iCs/>
          <w:sz w:val="23"/>
          <w:szCs w:val="23"/>
        </w:rPr>
        <w:t>gesnerioides</w:t>
      </w:r>
      <w:proofErr w:type="spellEnd"/>
      <w:r>
        <w:rPr>
          <w:sz w:val="23"/>
          <w:szCs w:val="23"/>
        </w:rPr>
        <w:t xml:space="preserve">, a parasitic weed new to the Western Hemisphere. Plant Disease Reporter 63: 251-252. </w:t>
      </w:r>
    </w:p>
    <w:p w14:paraId="37AD1BD2" w14:textId="77777777" w:rsidR="00B93348" w:rsidRDefault="00B93348">
      <w:pPr>
        <w:ind w:firstLine="1"/>
        <w:rPr>
          <w:sz w:val="23"/>
          <w:szCs w:val="23"/>
        </w:rPr>
      </w:pPr>
    </w:p>
    <w:p w14:paraId="071127F3" w14:textId="77777777" w:rsidR="00B93348" w:rsidRDefault="00B93348">
      <w:pPr>
        <w:ind w:firstLine="1"/>
        <w:rPr>
          <w:sz w:val="23"/>
          <w:szCs w:val="23"/>
        </w:rPr>
      </w:pPr>
      <w:r>
        <w:rPr>
          <w:sz w:val="23"/>
          <w:szCs w:val="23"/>
        </w:rPr>
        <w:t xml:space="preserve">Musselman, L. J. and W. F. Mann, Jr. 1979. </w:t>
      </w:r>
      <w:r w:rsidRPr="004B4474">
        <w:rPr>
          <w:rFonts w:ascii="BBFJHP+TimesNewRoman,Italic" w:hAnsi="BBFJHP+TimesNewRoman,Italic"/>
          <w:i/>
          <w:iCs/>
          <w:sz w:val="23"/>
          <w:szCs w:val="23"/>
        </w:rPr>
        <w:t>Agalinis fasciculata</w:t>
      </w:r>
      <w:r>
        <w:rPr>
          <w:rFonts w:ascii="BBFJHP+TimesNewRoman,Italic" w:hAnsi="BBFJHP+TimesNewRoman,Italic"/>
          <w:sz w:val="23"/>
          <w:szCs w:val="23"/>
        </w:rPr>
        <w:t xml:space="preserve"> </w:t>
      </w:r>
      <w:r>
        <w:rPr>
          <w:sz w:val="23"/>
          <w:szCs w:val="23"/>
        </w:rPr>
        <w:t xml:space="preserve">a native parasitic weed on commercial tree species in the Southeastern United States. American Midland Naturalist 101: </w:t>
      </w:r>
    </w:p>
    <w:p w14:paraId="383654E4" w14:textId="77777777" w:rsidR="00B93348" w:rsidRDefault="00B93348">
      <w:pPr>
        <w:rPr>
          <w:sz w:val="23"/>
          <w:szCs w:val="23"/>
        </w:rPr>
      </w:pPr>
      <w:r>
        <w:rPr>
          <w:sz w:val="23"/>
          <w:szCs w:val="23"/>
        </w:rPr>
        <w:t xml:space="preserve">459-464. </w:t>
      </w:r>
      <w:hyperlink r:id="rId51" w:history="1">
        <w:r w:rsidRPr="00E77596">
          <w:rPr>
            <w:rStyle w:val="Hyperlink"/>
            <w:sz w:val="23"/>
            <w:szCs w:val="23"/>
          </w:rPr>
          <w:t>http://www.jstor.org/pss/2424616</w:t>
        </w:r>
      </w:hyperlink>
    </w:p>
    <w:p w14:paraId="176390D6" w14:textId="77777777" w:rsidR="00B93348" w:rsidRDefault="00B93348">
      <w:pPr>
        <w:rPr>
          <w:sz w:val="23"/>
          <w:szCs w:val="23"/>
        </w:rPr>
      </w:pPr>
    </w:p>
    <w:p w14:paraId="61B82BB2" w14:textId="77777777" w:rsidR="00B93348" w:rsidRDefault="00B93348">
      <w:pPr>
        <w:ind w:firstLine="1"/>
        <w:rPr>
          <w:sz w:val="23"/>
          <w:szCs w:val="23"/>
        </w:rPr>
      </w:pPr>
      <w:r>
        <w:rPr>
          <w:sz w:val="23"/>
          <w:szCs w:val="23"/>
        </w:rPr>
        <w:t xml:space="preserve">Musselman, L. J. and W. F. Mann, Jr. 1979. Notes on seed germination and parasitism of seedlings of </w:t>
      </w:r>
      <w:proofErr w:type="spellStart"/>
      <w:r w:rsidRPr="004B4474">
        <w:rPr>
          <w:rFonts w:ascii="BBFJHP+TimesNewRoman,Italic" w:hAnsi="BBFJHP+TimesNewRoman,Italic"/>
          <w:i/>
          <w:iCs/>
          <w:sz w:val="23"/>
          <w:szCs w:val="23"/>
        </w:rPr>
        <w:t>Buckleya</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distichophylla</w:t>
      </w:r>
      <w:proofErr w:type="spellEnd"/>
      <w:r>
        <w:rPr>
          <w:rFonts w:ascii="BBFJHP+TimesNewRoman,Italic" w:hAnsi="BBFJHP+TimesNewRoman,Italic"/>
          <w:sz w:val="23"/>
          <w:szCs w:val="23"/>
        </w:rPr>
        <w:t xml:space="preserve"> </w:t>
      </w:r>
      <w:r>
        <w:rPr>
          <w:sz w:val="23"/>
          <w:szCs w:val="23"/>
        </w:rPr>
        <w:t>(</w:t>
      </w:r>
      <w:proofErr w:type="spellStart"/>
      <w:r>
        <w:rPr>
          <w:sz w:val="23"/>
          <w:szCs w:val="23"/>
        </w:rPr>
        <w:t>Santalaceae</w:t>
      </w:r>
      <w:proofErr w:type="spellEnd"/>
      <w:r>
        <w:rPr>
          <w:sz w:val="23"/>
          <w:szCs w:val="23"/>
        </w:rPr>
        <w:t xml:space="preserve">). Castanea 44: 108-113. </w:t>
      </w:r>
    </w:p>
    <w:p w14:paraId="71713037" w14:textId="77777777" w:rsidR="00B93348" w:rsidRDefault="00B93348">
      <w:pPr>
        <w:pStyle w:val="Default"/>
        <w:rPr>
          <w:color w:val="auto"/>
        </w:rPr>
      </w:pPr>
    </w:p>
    <w:p w14:paraId="1E53A50B" w14:textId="77777777" w:rsidR="00B93348" w:rsidRDefault="00B93348">
      <w:pPr>
        <w:ind w:firstLine="1"/>
        <w:rPr>
          <w:sz w:val="23"/>
          <w:szCs w:val="23"/>
        </w:rPr>
      </w:pPr>
      <w:r>
        <w:rPr>
          <w:sz w:val="23"/>
          <w:szCs w:val="23"/>
        </w:rPr>
        <w:t xml:space="preserve">Musselman, L. J. and H. E. </w:t>
      </w:r>
      <w:proofErr w:type="spellStart"/>
      <w:r>
        <w:rPr>
          <w:sz w:val="23"/>
          <w:szCs w:val="23"/>
        </w:rPr>
        <w:t>Grelen</w:t>
      </w:r>
      <w:proofErr w:type="spellEnd"/>
      <w:r>
        <w:rPr>
          <w:sz w:val="23"/>
          <w:szCs w:val="23"/>
        </w:rPr>
        <w:t xml:space="preserve">. 1979. A population of </w:t>
      </w:r>
      <w:proofErr w:type="spellStart"/>
      <w:r w:rsidRPr="004B4474">
        <w:rPr>
          <w:rFonts w:ascii="BBFJHP+TimesNewRoman,Italic" w:hAnsi="BBFJHP+TimesNewRoman,Italic"/>
          <w:i/>
          <w:iCs/>
          <w:sz w:val="23"/>
          <w:szCs w:val="23"/>
        </w:rPr>
        <w:t>Aureolaria</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pedicularia</w:t>
      </w:r>
      <w:proofErr w:type="spellEnd"/>
      <w:r>
        <w:rPr>
          <w:rFonts w:ascii="BBFJHP+TimesNewRoman,Italic" w:hAnsi="BBFJHP+TimesNewRoman,Italic"/>
          <w:sz w:val="23"/>
          <w:szCs w:val="23"/>
        </w:rPr>
        <w:t xml:space="preserve"> </w:t>
      </w:r>
      <w:r>
        <w:rPr>
          <w:sz w:val="23"/>
          <w:szCs w:val="23"/>
        </w:rPr>
        <w:t xml:space="preserve">(L.) Raf. (Scrophulariaceae) without oaks. American Midland Naturalist 102: 175-177. </w:t>
      </w:r>
    </w:p>
    <w:p w14:paraId="09EF629A" w14:textId="77777777" w:rsidR="00B93348" w:rsidRDefault="00B93348">
      <w:pPr>
        <w:ind w:firstLine="1"/>
        <w:rPr>
          <w:sz w:val="23"/>
          <w:szCs w:val="23"/>
        </w:rPr>
      </w:pPr>
    </w:p>
    <w:p w14:paraId="3FA66BFC" w14:textId="77777777" w:rsidR="00B93348" w:rsidRDefault="00B93348">
      <w:pPr>
        <w:ind w:firstLine="1"/>
        <w:rPr>
          <w:sz w:val="23"/>
          <w:szCs w:val="23"/>
        </w:rPr>
      </w:pPr>
      <w:r>
        <w:rPr>
          <w:sz w:val="23"/>
          <w:szCs w:val="23"/>
        </w:rPr>
        <w:t xml:space="preserve">Nickrent, D. L., L. J. Musselman, J. L. </w:t>
      </w:r>
      <w:proofErr w:type="spellStart"/>
      <w:r>
        <w:rPr>
          <w:sz w:val="23"/>
          <w:szCs w:val="23"/>
        </w:rPr>
        <w:t>Riopel</w:t>
      </w:r>
      <w:proofErr w:type="spellEnd"/>
      <w:r>
        <w:rPr>
          <w:sz w:val="23"/>
          <w:szCs w:val="23"/>
        </w:rPr>
        <w:t xml:space="preserve"> and R. E. Eplee.1979. </w:t>
      </w:r>
      <w:proofErr w:type="spellStart"/>
      <w:r>
        <w:rPr>
          <w:sz w:val="23"/>
          <w:szCs w:val="23"/>
        </w:rPr>
        <w:t>Haustorial</w:t>
      </w:r>
      <w:proofErr w:type="spellEnd"/>
      <w:r>
        <w:rPr>
          <w:sz w:val="23"/>
          <w:szCs w:val="23"/>
        </w:rPr>
        <w:t xml:space="preserve"> initiation and non-host penetration in witchweed (</w:t>
      </w:r>
      <w:r w:rsidRPr="004B4474">
        <w:rPr>
          <w:rFonts w:ascii="BBFJHP+TimesNewRoman,Italic" w:hAnsi="BBFJHP+TimesNewRoman,Italic"/>
          <w:i/>
          <w:iCs/>
          <w:sz w:val="23"/>
          <w:szCs w:val="23"/>
        </w:rPr>
        <w:t>Striga asiatica</w:t>
      </w:r>
      <w:r>
        <w:rPr>
          <w:sz w:val="23"/>
          <w:szCs w:val="23"/>
        </w:rPr>
        <w:t xml:space="preserve">). Annals of Botany 43: 233-236. </w:t>
      </w:r>
    </w:p>
    <w:p w14:paraId="6E898BAB" w14:textId="77777777" w:rsidR="00B93348" w:rsidRDefault="00B93348">
      <w:pPr>
        <w:ind w:firstLine="1"/>
        <w:rPr>
          <w:sz w:val="23"/>
          <w:szCs w:val="23"/>
        </w:rPr>
      </w:pPr>
    </w:p>
    <w:p w14:paraId="2DC01941" w14:textId="77777777" w:rsidR="00B93348" w:rsidRDefault="00B93348">
      <w:pPr>
        <w:ind w:firstLine="1"/>
        <w:rPr>
          <w:sz w:val="23"/>
          <w:szCs w:val="23"/>
        </w:rPr>
      </w:pPr>
      <w:proofErr w:type="spellStart"/>
      <w:r>
        <w:rPr>
          <w:sz w:val="23"/>
          <w:szCs w:val="23"/>
        </w:rPr>
        <w:t>Riopel</w:t>
      </w:r>
      <w:proofErr w:type="spellEnd"/>
      <w:r>
        <w:rPr>
          <w:sz w:val="23"/>
          <w:szCs w:val="23"/>
        </w:rPr>
        <w:t xml:space="preserve">, J. L. and L. J. Musselman. 1979. Experimentally induced haustoria in </w:t>
      </w:r>
      <w:proofErr w:type="spellStart"/>
      <w:r w:rsidRPr="004B4474">
        <w:rPr>
          <w:rFonts w:ascii="BBFJHP+TimesNewRoman,Italic" w:hAnsi="BBFJHP+TimesNewRoman,Italic"/>
          <w:i/>
          <w:iCs/>
          <w:sz w:val="23"/>
          <w:szCs w:val="23"/>
        </w:rPr>
        <w:t>Agalinis</w:t>
      </w:r>
      <w:proofErr w:type="spellEnd"/>
      <w:r w:rsidRPr="004B4474">
        <w:rPr>
          <w:rFonts w:ascii="BBFJHP+TimesNewRoman,Italic" w:hAnsi="BBFJHP+TimesNewRoman,Italic"/>
          <w:i/>
          <w:iCs/>
          <w:sz w:val="23"/>
          <w:szCs w:val="23"/>
        </w:rPr>
        <w:t xml:space="preserve"> purpurea</w:t>
      </w:r>
      <w:r>
        <w:rPr>
          <w:rFonts w:ascii="BBFJHP+TimesNewRoman,Italic" w:hAnsi="BBFJHP+TimesNewRoman,Italic"/>
          <w:sz w:val="23"/>
          <w:szCs w:val="23"/>
        </w:rPr>
        <w:t xml:space="preserve"> </w:t>
      </w:r>
      <w:r>
        <w:rPr>
          <w:sz w:val="23"/>
          <w:szCs w:val="23"/>
        </w:rPr>
        <w:t xml:space="preserve">(Scrophulariaceae). American Journal of Botany 66: 570-575. </w:t>
      </w:r>
      <w:hyperlink r:id="rId52" w:history="1">
        <w:r w:rsidRPr="00E77596">
          <w:rPr>
            <w:rStyle w:val="Hyperlink"/>
            <w:sz w:val="23"/>
            <w:szCs w:val="23"/>
          </w:rPr>
          <w:t>http://www.jstor.org/pss/2442506</w:t>
        </w:r>
      </w:hyperlink>
    </w:p>
    <w:p w14:paraId="3D95AF73" w14:textId="77777777" w:rsidR="00B93348" w:rsidRDefault="00B93348">
      <w:pPr>
        <w:ind w:firstLine="1"/>
        <w:rPr>
          <w:sz w:val="23"/>
          <w:szCs w:val="23"/>
        </w:rPr>
      </w:pPr>
    </w:p>
    <w:p w14:paraId="3278AAA4" w14:textId="77777777" w:rsidR="00B93348" w:rsidRDefault="00B93348">
      <w:pPr>
        <w:ind w:firstLine="1"/>
        <w:rPr>
          <w:sz w:val="23"/>
          <w:szCs w:val="23"/>
        </w:rPr>
      </w:pPr>
      <w:r>
        <w:rPr>
          <w:sz w:val="23"/>
          <w:szCs w:val="23"/>
        </w:rPr>
        <w:t xml:space="preserve">Werth, C. R., W. V. Baird and L. J. Musselman. 1979. Root parasitism in </w:t>
      </w:r>
      <w:proofErr w:type="spellStart"/>
      <w:r w:rsidRPr="004B4474">
        <w:rPr>
          <w:rFonts w:ascii="BBFJHP+TimesNewRoman,Italic" w:hAnsi="BBFJHP+TimesNewRoman,Italic"/>
          <w:i/>
          <w:iCs/>
          <w:sz w:val="23"/>
          <w:szCs w:val="23"/>
        </w:rPr>
        <w:t>Schoepfia</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schreberi</w:t>
      </w:r>
      <w:proofErr w:type="spellEnd"/>
      <w:r>
        <w:rPr>
          <w:rFonts w:ascii="BBFJHP+TimesNewRoman,Italic" w:hAnsi="BBFJHP+TimesNewRoman,Italic"/>
          <w:sz w:val="23"/>
          <w:szCs w:val="23"/>
        </w:rPr>
        <w:t xml:space="preserve"> </w:t>
      </w:r>
      <w:r>
        <w:rPr>
          <w:sz w:val="23"/>
          <w:szCs w:val="23"/>
        </w:rPr>
        <w:t>(</w:t>
      </w:r>
      <w:proofErr w:type="spellStart"/>
      <w:r>
        <w:rPr>
          <w:sz w:val="23"/>
          <w:szCs w:val="23"/>
        </w:rPr>
        <w:t>Olacaceae</w:t>
      </w:r>
      <w:proofErr w:type="spellEnd"/>
      <w:r>
        <w:rPr>
          <w:sz w:val="23"/>
          <w:szCs w:val="23"/>
        </w:rPr>
        <w:t xml:space="preserve">). </w:t>
      </w:r>
      <w:proofErr w:type="spellStart"/>
      <w:r>
        <w:rPr>
          <w:sz w:val="23"/>
          <w:szCs w:val="23"/>
        </w:rPr>
        <w:t>Biotropica</w:t>
      </w:r>
      <w:proofErr w:type="spellEnd"/>
      <w:r>
        <w:rPr>
          <w:sz w:val="23"/>
          <w:szCs w:val="23"/>
        </w:rPr>
        <w:t xml:space="preserve"> 11:140-143. </w:t>
      </w:r>
    </w:p>
    <w:p w14:paraId="5A372394" w14:textId="77777777" w:rsidR="00B93348" w:rsidRDefault="00B93348">
      <w:pPr>
        <w:ind w:firstLine="1"/>
        <w:rPr>
          <w:sz w:val="23"/>
          <w:szCs w:val="23"/>
        </w:rPr>
      </w:pPr>
    </w:p>
    <w:p w14:paraId="105CC1FB" w14:textId="77777777" w:rsidR="00B93348" w:rsidRDefault="00B93348">
      <w:pPr>
        <w:ind w:firstLine="1"/>
        <w:rPr>
          <w:sz w:val="23"/>
          <w:szCs w:val="23"/>
        </w:rPr>
      </w:pPr>
      <w:r>
        <w:rPr>
          <w:sz w:val="23"/>
          <w:szCs w:val="23"/>
        </w:rPr>
        <w:t xml:space="preserve">Nickrent, D. L. and L. J. Musselman. 1979. Autogamy in the American strain of witchweed, </w:t>
      </w:r>
      <w:r w:rsidRPr="004B4474">
        <w:rPr>
          <w:rFonts w:ascii="BBFJHP+TimesNewRoman,Italic" w:hAnsi="BBFJHP+TimesNewRoman,Italic"/>
          <w:i/>
          <w:iCs/>
          <w:sz w:val="23"/>
          <w:szCs w:val="23"/>
        </w:rPr>
        <w:t>Striga asiatica</w:t>
      </w:r>
      <w:r>
        <w:rPr>
          <w:rFonts w:ascii="BBFJHP+TimesNewRoman,Italic" w:hAnsi="BBFJHP+TimesNewRoman,Italic"/>
          <w:sz w:val="23"/>
          <w:szCs w:val="23"/>
        </w:rPr>
        <w:t xml:space="preserve"> </w:t>
      </w:r>
      <w:r>
        <w:rPr>
          <w:sz w:val="23"/>
          <w:szCs w:val="23"/>
        </w:rPr>
        <w:t xml:space="preserve">(Scrophulariaceae). </w:t>
      </w:r>
      <w:proofErr w:type="spellStart"/>
      <w:r>
        <w:rPr>
          <w:sz w:val="23"/>
          <w:szCs w:val="23"/>
        </w:rPr>
        <w:t>Brittonia</w:t>
      </w:r>
      <w:proofErr w:type="spellEnd"/>
      <w:r>
        <w:rPr>
          <w:sz w:val="23"/>
          <w:szCs w:val="23"/>
        </w:rPr>
        <w:t xml:space="preserve"> 31: 253-256. </w:t>
      </w:r>
    </w:p>
    <w:p w14:paraId="518A6C29" w14:textId="77777777" w:rsidR="00B93348" w:rsidRDefault="00B93348">
      <w:pPr>
        <w:ind w:firstLine="1"/>
        <w:rPr>
          <w:sz w:val="23"/>
          <w:szCs w:val="23"/>
        </w:rPr>
      </w:pPr>
    </w:p>
    <w:p w14:paraId="466440A7" w14:textId="77777777" w:rsidR="00B93348" w:rsidRDefault="00B93348">
      <w:pPr>
        <w:rPr>
          <w:sz w:val="23"/>
          <w:szCs w:val="23"/>
        </w:rPr>
      </w:pPr>
      <w:r>
        <w:rPr>
          <w:sz w:val="23"/>
          <w:szCs w:val="23"/>
        </w:rPr>
        <w:t xml:space="preserve">Musselman, L. J. and W. F. Mann, Jr. 1979. </w:t>
      </w:r>
      <w:proofErr w:type="spellStart"/>
      <w:r>
        <w:rPr>
          <w:sz w:val="23"/>
          <w:szCs w:val="23"/>
        </w:rPr>
        <w:t>Haustorial</w:t>
      </w:r>
      <w:proofErr w:type="spellEnd"/>
      <w:r>
        <w:rPr>
          <w:sz w:val="23"/>
          <w:szCs w:val="23"/>
        </w:rPr>
        <w:t xml:space="preserve"> frequency in some root parasites in culture. New Phytologist 83: 479-483. </w:t>
      </w:r>
      <w:hyperlink r:id="rId53" w:history="1">
        <w:r w:rsidRPr="006302B2">
          <w:rPr>
            <w:rStyle w:val="Hyperlink"/>
            <w:sz w:val="23"/>
            <w:szCs w:val="23"/>
          </w:rPr>
          <w:t>http://www.jstor.org/pss/2434148</w:t>
        </w:r>
      </w:hyperlink>
    </w:p>
    <w:p w14:paraId="0F1125C1" w14:textId="77777777" w:rsidR="00B93348" w:rsidRDefault="00B93348">
      <w:pPr>
        <w:rPr>
          <w:sz w:val="23"/>
          <w:szCs w:val="23"/>
        </w:rPr>
      </w:pPr>
    </w:p>
    <w:p w14:paraId="1FE223D9" w14:textId="77777777" w:rsidR="00B93348" w:rsidRDefault="00B93348">
      <w:pPr>
        <w:ind w:firstLine="1"/>
        <w:rPr>
          <w:sz w:val="23"/>
          <w:szCs w:val="23"/>
        </w:rPr>
      </w:pPr>
      <w:r>
        <w:rPr>
          <w:sz w:val="23"/>
          <w:szCs w:val="23"/>
        </w:rPr>
        <w:t xml:space="preserve">Musselman, L. J., D. L. Nickrent, R. A. Mansfield and J. E. </w:t>
      </w:r>
      <w:proofErr w:type="spellStart"/>
      <w:proofErr w:type="gramStart"/>
      <w:r>
        <w:rPr>
          <w:sz w:val="23"/>
          <w:szCs w:val="23"/>
        </w:rPr>
        <w:t>A.Ogborn</w:t>
      </w:r>
      <w:proofErr w:type="spellEnd"/>
      <w:proofErr w:type="gramEnd"/>
      <w:r>
        <w:rPr>
          <w:sz w:val="23"/>
          <w:szCs w:val="23"/>
        </w:rPr>
        <w:t>. 1979. Field notes on Nigerian</w:t>
      </w:r>
      <w:r w:rsidRPr="004B4474">
        <w:rPr>
          <w:i/>
          <w:iCs/>
          <w:sz w:val="23"/>
          <w:szCs w:val="23"/>
        </w:rPr>
        <w:t xml:space="preserve"> </w:t>
      </w:r>
      <w:r w:rsidRPr="004B4474">
        <w:rPr>
          <w:rFonts w:ascii="BBFJHP+TimesNewRoman,Italic" w:hAnsi="BBFJHP+TimesNewRoman,Italic"/>
          <w:i/>
          <w:iCs/>
          <w:sz w:val="23"/>
          <w:szCs w:val="23"/>
        </w:rPr>
        <w:t>Striga</w:t>
      </w:r>
      <w:r>
        <w:rPr>
          <w:sz w:val="23"/>
          <w:szCs w:val="23"/>
        </w:rPr>
        <w:t xml:space="preserve">. </w:t>
      </w:r>
      <w:proofErr w:type="spellStart"/>
      <w:r>
        <w:rPr>
          <w:sz w:val="23"/>
          <w:szCs w:val="23"/>
        </w:rPr>
        <w:t>Sida</w:t>
      </w:r>
      <w:proofErr w:type="spellEnd"/>
      <w:r>
        <w:rPr>
          <w:sz w:val="23"/>
          <w:szCs w:val="23"/>
        </w:rPr>
        <w:t xml:space="preserve"> 8:196-201. </w:t>
      </w:r>
    </w:p>
    <w:p w14:paraId="4186014A" w14:textId="77777777" w:rsidR="00B93348" w:rsidRDefault="00B93348">
      <w:pPr>
        <w:ind w:firstLine="1"/>
        <w:rPr>
          <w:sz w:val="23"/>
          <w:szCs w:val="23"/>
        </w:rPr>
      </w:pPr>
    </w:p>
    <w:p w14:paraId="4CEC5C55" w14:textId="77777777" w:rsidR="00B93348" w:rsidRDefault="00B93348">
      <w:pPr>
        <w:ind w:firstLine="1"/>
        <w:rPr>
          <w:sz w:val="23"/>
          <w:szCs w:val="23"/>
        </w:rPr>
      </w:pPr>
      <w:r>
        <w:rPr>
          <w:sz w:val="23"/>
          <w:szCs w:val="23"/>
        </w:rPr>
        <w:t xml:space="preserve">Kondo, K. K., L. J. Musselman and W. F. Mann, Jr. 1978. Karyomorphological studies in some parasitic species of Scrophulariaceae, I. </w:t>
      </w:r>
      <w:proofErr w:type="spellStart"/>
      <w:r>
        <w:rPr>
          <w:sz w:val="23"/>
          <w:szCs w:val="23"/>
        </w:rPr>
        <w:t>Brittonia</w:t>
      </w:r>
      <w:proofErr w:type="spellEnd"/>
      <w:r>
        <w:rPr>
          <w:sz w:val="23"/>
          <w:szCs w:val="23"/>
        </w:rPr>
        <w:t xml:space="preserve"> 30: 345-354. </w:t>
      </w:r>
    </w:p>
    <w:p w14:paraId="229F0AAA" w14:textId="77777777" w:rsidR="00B93348" w:rsidRDefault="00B93348">
      <w:pPr>
        <w:ind w:firstLine="1"/>
        <w:rPr>
          <w:sz w:val="23"/>
          <w:szCs w:val="23"/>
        </w:rPr>
      </w:pPr>
    </w:p>
    <w:p w14:paraId="4A68D0CF" w14:textId="77777777" w:rsidR="00B93348" w:rsidRDefault="00B93348">
      <w:pPr>
        <w:ind w:firstLine="1"/>
        <w:rPr>
          <w:sz w:val="23"/>
          <w:szCs w:val="23"/>
        </w:rPr>
      </w:pPr>
      <w:r>
        <w:rPr>
          <w:sz w:val="23"/>
          <w:szCs w:val="23"/>
        </w:rPr>
        <w:t xml:space="preserve">Nickrent, D. L., L. J. Musselman, L. A. Pitchford and D. W. Sampson. 1978. Distribution and ecology of </w:t>
      </w:r>
      <w:r w:rsidRPr="004B4474">
        <w:rPr>
          <w:rFonts w:ascii="BBFJHP+TimesNewRoman,Italic" w:hAnsi="BBFJHP+TimesNewRoman,Italic"/>
          <w:i/>
          <w:iCs/>
          <w:sz w:val="23"/>
          <w:szCs w:val="23"/>
        </w:rPr>
        <w:t>Dryopteris</w:t>
      </w:r>
      <w:r>
        <w:rPr>
          <w:rFonts w:ascii="BBFJHP+TimesNewRoman,Italic" w:hAnsi="BBFJHP+TimesNewRoman,Italic"/>
          <w:sz w:val="23"/>
          <w:szCs w:val="23"/>
        </w:rPr>
        <w:t xml:space="preserve"> </w:t>
      </w:r>
      <w:r>
        <w:rPr>
          <w:sz w:val="23"/>
          <w:szCs w:val="23"/>
        </w:rPr>
        <w:t xml:space="preserve">in southeastern Virginia and adjacent North Carolina. American Fern </w:t>
      </w:r>
    </w:p>
    <w:p w14:paraId="321F5FC1" w14:textId="77777777" w:rsidR="00B93348" w:rsidRDefault="00B93348">
      <w:pPr>
        <w:rPr>
          <w:sz w:val="23"/>
          <w:szCs w:val="23"/>
        </w:rPr>
      </w:pPr>
      <w:r>
        <w:rPr>
          <w:sz w:val="23"/>
          <w:szCs w:val="23"/>
        </w:rPr>
        <w:t xml:space="preserve">Journal 68: 45-51. </w:t>
      </w:r>
    </w:p>
    <w:p w14:paraId="78A93EAF" w14:textId="77777777" w:rsidR="00B93348" w:rsidRDefault="00B93348">
      <w:pPr>
        <w:rPr>
          <w:sz w:val="23"/>
          <w:szCs w:val="23"/>
        </w:rPr>
      </w:pPr>
    </w:p>
    <w:p w14:paraId="0FD6BC09" w14:textId="77777777" w:rsidR="00B93348" w:rsidRDefault="00B93348">
      <w:pPr>
        <w:ind w:firstLine="1"/>
        <w:rPr>
          <w:sz w:val="23"/>
          <w:szCs w:val="23"/>
        </w:rPr>
      </w:pPr>
      <w:r>
        <w:rPr>
          <w:sz w:val="23"/>
          <w:szCs w:val="23"/>
        </w:rPr>
        <w:t xml:space="preserve">Gwynn, T. M., L. J. Musselman, and W. F. Mann, Jr. 1978. The floral and seed biology of </w:t>
      </w:r>
      <w:proofErr w:type="spellStart"/>
      <w:r w:rsidRPr="004B4474">
        <w:rPr>
          <w:rFonts w:ascii="BBFJHP+TimesNewRoman,Italic" w:hAnsi="BBFJHP+TimesNewRoman,Italic"/>
          <w:i/>
          <w:iCs/>
          <w:sz w:val="23"/>
          <w:szCs w:val="23"/>
        </w:rPr>
        <w:t>Seymeria</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cassioides</w:t>
      </w:r>
      <w:proofErr w:type="spellEnd"/>
      <w:r>
        <w:rPr>
          <w:sz w:val="23"/>
          <w:szCs w:val="23"/>
        </w:rPr>
        <w:t xml:space="preserve">. </w:t>
      </w:r>
      <w:proofErr w:type="spellStart"/>
      <w:r>
        <w:rPr>
          <w:sz w:val="23"/>
          <w:szCs w:val="23"/>
        </w:rPr>
        <w:t>Beitrage</w:t>
      </w:r>
      <w:proofErr w:type="spellEnd"/>
      <w:r>
        <w:rPr>
          <w:sz w:val="23"/>
          <w:szCs w:val="23"/>
        </w:rPr>
        <w:t xml:space="preserve"> </w:t>
      </w:r>
      <w:proofErr w:type="spellStart"/>
      <w:r>
        <w:rPr>
          <w:sz w:val="23"/>
          <w:szCs w:val="23"/>
        </w:rPr>
        <w:t>zur</w:t>
      </w:r>
      <w:proofErr w:type="spellEnd"/>
      <w:r>
        <w:rPr>
          <w:sz w:val="23"/>
          <w:szCs w:val="23"/>
        </w:rPr>
        <w:t xml:space="preserve"> </w:t>
      </w:r>
      <w:proofErr w:type="spellStart"/>
      <w:r>
        <w:rPr>
          <w:sz w:val="23"/>
          <w:szCs w:val="23"/>
        </w:rPr>
        <w:t>Biologie</w:t>
      </w:r>
      <w:proofErr w:type="spellEnd"/>
      <w:r>
        <w:rPr>
          <w:sz w:val="23"/>
          <w:szCs w:val="23"/>
        </w:rPr>
        <w:t xml:space="preserve"> der </w:t>
      </w:r>
      <w:proofErr w:type="spellStart"/>
      <w:r>
        <w:rPr>
          <w:sz w:val="23"/>
          <w:szCs w:val="23"/>
        </w:rPr>
        <w:t>Pflanzen</w:t>
      </w:r>
      <w:proofErr w:type="spellEnd"/>
      <w:r>
        <w:rPr>
          <w:sz w:val="23"/>
          <w:szCs w:val="23"/>
        </w:rPr>
        <w:t xml:space="preserve"> 54: 105-124. </w:t>
      </w:r>
    </w:p>
    <w:p w14:paraId="3BF84D82" w14:textId="77777777" w:rsidR="00B93348" w:rsidRDefault="00B93348">
      <w:pPr>
        <w:ind w:firstLine="1"/>
        <w:rPr>
          <w:sz w:val="23"/>
          <w:szCs w:val="23"/>
        </w:rPr>
      </w:pPr>
    </w:p>
    <w:p w14:paraId="3FC23C75" w14:textId="77777777" w:rsidR="00B93348" w:rsidRDefault="00B93348">
      <w:pPr>
        <w:rPr>
          <w:sz w:val="23"/>
          <w:szCs w:val="23"/>
        </w:rPr>
      </w:pPr>
      <w:r>
        <w:rPr>
          <w:sz w:val="23"/>
          <w:szCs w:val="23"/>
        </w:rPr>
        <w:t xml:space="preserve">Musselman, L. J., D. L. Nickrent and G. F. Levy. 1977. A contribution towards a vascular flora of the Great Dismal Swamp. </w:t>
      </w:r>
      <w:proofErr w:type="spellStart"/>
      <w:r>
        <w:rPr>
          <w:sz w:val="23"/>
          <w:szCs w:val="23"/>
        </w:rPr>
        <w:t>Rhodora</w:t>
      </w:r>
      <w:proofErr w:type="spellEnd"/>
      <w:r>
        <w:rPr>
          <w:sz w:val="23"/>
          <w:szCs w:val="23"/>
        </w:rPr>
        <w:t xml:space="preserve"> 79: 240-268. </w:t>
      </w:r>
    </w:p>
    <w:p w14:paraId="1996323E" w14:textId="77777777" w:rsidR="00B93348" w:rsidRDefault="00B93348">
      <w:pPr>
        <w:pStyle w:val="Default"/>
        <w:rPr>
          <w:color w:val="auto"/>
        </w:rPr>
      </w:pPr>
    </w:p>
    <w:p w14:paraId="321230EB" w14:textId="77777777" w:rsidR="00B93348" w:rsidRDefault="00B93348">
      <w:pPr>
        <w:ind w:firstLine="1"/>
        <w:rPr>
          <w:sz w:val="23"/>
          <w:szCs w:val="23"/>
        </w:rPr>
      </w:pPr>
      <w:r>
        <w:rPr>
          <w:sz w:val="23"/>
          <w:szCs w:val="23"/>
        </w:rPr>
        <w:t xml:space="preserve">Musselman, L. J. and W. F. Mann, Jr. 1977. Parasitism and </w:t>
      </w:r>
      <w:proofErr w:type="spellStart"/>
      <w:r>
        <w:rPr>
          <w:sz w:val="23"/>
          <w:szCs w:val="23"/>
        </w:rPr>
        <w:t>haustorial</w:t>
      </w:r>
      <w:proofErr w:type="spellEnd"/>
      <w:r>
        <w:rPr>
          <w:sz w:val="23"/>
          <w:szCs w:val="23"/>
        </w:rPr>
        <w:t xml:space="preserve"> structure of </w:t>
      </w:r>
      <w:proofErr w:type="spellStart"/>
      <w:r w:rsidRPr="004B4474">
        <w:rPr>
          <w:rFonts w:ascii="BBFJHP+TimesNewRoman,Italic" w:hAnsi="BBFJHP+TimesNewRoman,Italic"/>
          <w:i/>
          <w:iCs/>
          <w:sz w:val="23"/>
          <w:szCs w:val="23"/>
        </w:rPr>
        <w:t>Schwalbea</w:t>
      </w:r>
      <w:proofErr w:type="spellEnd"/>
      <w:r w:rsidRPr="004B4474">
        <w:rPr>
          <w:rFonts w:ascii="BBFJHP+TimesNewRoman,Italic" w:hAnsi="BBFJHP+TimesNewRoman,Italic"/>
          <w:i/>
          <w:iCs/>
          <w:sz w:val="23"/>
          <w:szCs w:val="23"/>
        </w:rPr>
        <w:t xml:space="preserve"> americana </w:t>
      </w:r>
      <w:r>
        <w:rPr>
          <w:sz w:val="23"/>
          <w:szCs w:val="23"/>
        </w:rPr>
        <w:t xml:space="preserve">(Scrophulariaceae). </w:t>
      </w:r>
      <w:proofErr w:type="spellStart"/>
      <w:r>
        <w:rPr>
          <w:sz w:val="23"/>
          <w:szCs w:val="23"/>
        </w:rPr>
        <w:t>Beitrage</w:t>
      </w:r>
      <w:proofErr w:type="spellEnd"/>
      <w:r>
        <w:rPr>
          <w:sz w:val="23"/>
          <w:szCs w:val="23"/>
        </w:rPr>
        <w:t xml:space="preserve"> </w:t>
      </w:r>
      <w:proofErr w:type="spellStart"/>
      <w:r>
        <w:rPr>
          <w:sz w:val="23"/>
          <w:szCs w:val="23"/>
        </w:rPr>
        <w:t>zur</w:t>
      </w:r>
      <w:proofErr w:type="spellEnd"/>
      <w:r>
        <w:rPr>
          <w:sz w:val="23"/>
          <w:szCs w:val="23"/>
        </w:rPr>
        <w:t xml:space="preserve"> </w:t>
      </w:r>
      <w:proofErr w:type="spellStart"/>
      <w:r>
        <w:rPr>
          <w:sz w:val="23"/>
          <w:szCs w:val="23"/>
        </w:rPr>
        <w:t>Biologie</w:t>
      </w:r>
      <w:proofErr w:type="spellEnd"/>
      <w:r>
        <w:rPr>
          <w:sz w:val="23"/>
          <w:szCs w:val="23"/>
        </w:rPr>
        <w:t xml:space="preserve"> der </w:t>
      </w:r>
      <w:proofErr w:type="spellStart"/>
      <w:r>
        <w:rPr>
          <w:sz w:val="23"/>
          <w:szCs w:val="23"/>
        </w:rPr>
        <w:t>Pflanzen</w:t>
      </w:r>
      <w:proofErr w:type="spellEnd"/>
      <w:r>
        <w:rPr>
          <w:sz w:val="23"/>
          <w:szCs w:val="23"/>
        </w:rPr>
        <w:t xml:space="preserve"> 53: 309-315. </w:t>
      </w:r>
    </w:p>
    <w:p w14:paraId="7EEB6A47" w14:textId="77777777" w:rsidR="00B93348" w:rsidRDefault="00B93348">
      <w:pPr>
        <w:ind w:firstLine="1"/>
        <w:rPr>
          <w:sz w:val="23"/>
          <w:szCs w:val="23"/>
        </w:rPr>
      </w:pPr>
    </w:p>
    <w:p w14:paraId="28592DDD" w14:textId="77777777" w:rsidR="00B93348" w:rsidRDefault="00B93348">
      <w:pPr>
        <w:rPr>
          <w:sz w:val="23"/>
          <w:szCs w:val="23"/>
        </w:rPr>
      </w:pPr>
      <w:r>
        <w:rPr>
          <w:sz w:val="23"/>
          <w:szCs w:val="23"/>
        </w:rPr>
        <w:t xml:space="preserve">Musselman, L. J. and W. F. Mann, Jr. 1977. A scanning electron microscopy study of seed surface characteristics of some Scrophulariaceae and Orobanchaceae. </w:t>
      </w:r>
      <w:proofErr w:type="spellStart"/>
      <w:r>
        <w:rPr>
          <w:sz w:val="23"/>
          <w:szCs w:val="23"/>
        </w:rPr>
        <w:t>Phytomorphology</w:t>
      </w:r>
      <w:proofErr w:type="spellEnd"/>
      <w:r>
        <w:rPr>
          <w:sz w:val="23"/>
          <w:szCs w:val="23"/>
        </w:rPr>
        <w:t xml:space="preserve"> 26: 359-370. </w:t>
      </w:r>
    </w:p>
    <w:p w14:paraId="00414BBC" w14:textId="77777777" w:rsidR="00B93348" w:rsidRDefault="00B93348">
      <w:pPr>
        <w:rPr>
          <w:sz w:val="23"/>
          <w:szCs w:val="23"/>
        </w:rPr>
      </w:pPr>
    </w:p>
    <w:p w14:paraId="6403139B" w14:textId="77777777" w:rsidR="00B93348" w:rsidRDefault="00B93348">
      <w:pPr>
        <w:ind w:firstLine="1"/>
        <w:rPr>
          <w:sz w:val="23"/>
          <w:szCs w:val="23"/>
        </w:rPr>
      </w:pPr>
      <w:proofErr w:type="spellStart"/>
      <w:r>
        <w:rPr>
          <w:sz w:val="23"/>
          <w:szCs w:val="23"/>
        </w:rPr>
        <w:t>Atsatt</w:t>
      </w:r>
      <w:proofErr w:type="spellEnd"/>
      <w:r>
        <w:rPr>
          <w:sz w:val="23"/>
          <w:szCs w:val="23"/>
        </w:rPr>
        <w:t xml:space="preserve">, P. R. and L. J. Musselman. 1977. Surface characteristics of roots and haustoria of </w:t>
      </w:r>
      <w:proofErr w:type="spellStart"/>
      <w:r w:rsidRPr="004B4474">
        <w:rPr>
          <w:rFonts w:ascii="BBFJHP+TimesNewRoman,Italic" w:hAnsi="BBFJHP+TimesNewRoman,Italic"/>
          <w:i/>
          <w:iCs/>
          <w:sz w:val="23"/>
          <w:szCs w:val="23"/>
        </w:rPr>
        <w:t>Orthocarpus</w:t>
      </w:r>
      <w:proofErr w:type="spellEnd"/>
      <w:r w:rsidRPr="004B4474">
        <w:rPr>
          <w:rFonts w:ascii="BBFJHP+TimesNewRoman,Italic" w:hAnsi="BBFJHP+TimesNewRoman,Italic"/>
          <w:i/>
          <w:iCs/>
          <w:sz w:val="23"/>
          <w:szCs w:val="23"/>
        </w:rPr>
        <w:t xml:space="preserve"> purpurascens</w:t>
      </w:r>
      <w:r>
        <w:rPr>
          <w:sz w:val="23"/>
          <w:szCs w:val="23"/>
        </w:rPr>
        <w:t xml:space="preserve">. </w:t>
      </w:r>
      <w:proofErr w:type="spellStart"/>
      <w:r>
        <w:rPr>
          <w:sz w:val="23"/>
          <w:szCs w:val="23"/>
        </w:rPr>
        <w:t>Beitrage</w:t>
      </w:r>
      <w:proofErr w:type="spellEnd"/>
      <w:r>
        <w:rPr>
          <w:sz w:val="23"/>
          <w:szCs w:val="23"/>
        </w:rPr>
        <w:t xml:space="preserve"> </w:t>
      </w:r>
      <w:proofErr w:type="spellStart"/>
      <w:r>
        <w:rPr>
          <w:sz w:val="23"/>
          <w:szCs w:val="23"/>
        </w:rPr>
        <w:t>zur</w:t>
      </w:r>
      <w:proofErr w:type="spellEnd"/>
      <w:r>
        <w:rPr>
          <w:sz w:val="23"/>
          <w:szCs w:val="23"/>
        </w:rPr>
        <w:t xml:space="preserve"> </w:t>
      </w:r>
      <w:proofErr w:type="spellStart"/>
      <w:r>
        <w:rPr>
          <w:sz w:val="23"/>
          <w:szCs w:val="23"/>
        </w:rPr>
        <w:t>Biologie</w:t>
      </w:r>
      <w:proofErr w:type="spellEnd"/>
      <w:r>
        <w:rPr>
          <w:sz w:val="23"/>
          <w:szCs w:val="23"/>
        </w:rPr>
        <w:t xml:space="preserve"> der </w:t>
      </w:r>
      <w:proofErr w:type="spellStart"/>
      <w:r>
        <w:rPr>
          <w:sz w:val="23"/>
          <w:szCs w:val="23"/>
        </w:rPr>
        <w:t>Pflanzen</w:t>
      </w:r>
      <w:proofErr w:type="spellEnd"/>
      <w:r>
        <w:rPr>
          <w:sz w:val="23"/>
          <w:szCs w:val="23"/>
        </w:rPr>
        <w:t xml:space="preserve"> 53: 359-370. </w:t>
      </w:r>
    </w:p>
    <w:p w14:paraId="651416DF" w14:textId="77777777" w:rsidR="00B93348" w:rsidRDefault="00B93348">
      <w:pPr>
        <w:ind w:firstLine="1"/>
        <w:rPr>
          <w:sz w:val="23"/>
          <w:szCs w:val="23"/>
        </w:rPr>
      </w:pPr>
    </w:p>
    <w:p w14:paraId="4EBE5103" w14:textId="77777777" w:rsidR="00B93348" w:rsidRDefault="00B93348">
      <w:pPr>
        <w:rPr>
          <w:sz w:val="23"/>
          <w:szCs w:val="23"/>
        </w:rPr>
      </w:pPr>
      <w:r>
        <w:rPr>
          <w:sz w:val="23"/>
          <w:szCs w:val="23"/>
        </w:rPr>
        <w:t xml:space="preserve">Musselman, L. J. and W. F. Mann, Jr. 1976. Host plants of some </w:t>
      </w:r>
      <w:proofErr w:type="spellStart"/>
      <w:r>
        <w:rPr>
          <w:sz w:val="23"/>
          <w:szCs w:val="23"/>
        </w:rPr>
        <w:t>Rhinanthoideae</w:t>
      </w:r>
      <w:proofErr w:type="spellEnd"/>
      <w:r>
        <w:rPr>
          <w:sz w:val="23"/>
          <w:szCs w:val="23"/>
        </w:rPr>
        <w:t xml:space="preserve"> of Eastern North America. Plant Systematics and Evolution 127: 45-53. </w:t>
      </w:r>
    </w:p>
    <w:p w14:paraId="7636BE6C" w14:textId="77777777" w:rsidR="00B93348" w:rsidRDefault="00B93348">
      <w:pPr>
        <w:rPr>
          <w:sz w:val="23"/>
          <w:szCs w:val="23"/>
        </w:rPr>
      </w:pPr>
    </w:p>
    <w:p w14:paraId="2D342960" w14:textId="77777777" w:rsidR="00B93348" w:rsidRDefault="00B93348">
      <w:pPr>
        <w:ind w:firstLine="1"/>
        <w:rPr>
          <w:sz w:val="23"/>
          <w:szCs w:val="23"/>
        </w:rPr>
      </w:pPr>
      <w:r>
        <w:rPr>
          <w:sz w:val="23"/>
          <w:szCs w:val="23"/>
        </w:rPr>
        <w:t xml:space="preserve">Musselman, L. J. 1975. The haustorium of </w:t>
      </w:r>
      <w:r w:rsidRPr="004B4474">
        <w:rPr>
          <w:rFonts w:ascii="BBFJHP+TimesNewRoman,Italic" w:hAnsi="BBFJHP+TimesNewRoman,Italic"/>
          <w:i/>
          <w:iCs/>
          <w:sz w:val="23"/>
          <w:szCs w:val="23"/>
        </w:rPr>
        <w:t>Krameria lanceolata</w:t>
      </w:r>
      <w:r>
        <w:rPr>
          <w:sz w:val="23"/>
          <w:szCs w:val="23"/>
        </w:rPr>
        <w:t xml:space="preserve">: A preliminary study. </w:t>
      </w:r>
      <w:proofErr w:type="spellStart"/>
      <w:r>
        <w:rPr>
          <w:sz w:val="23"/>
          <w:szCs w:val="23"/>
        </w:rPr>
        <w:t>Phytomorphology</w:t>
      </w:r>
      <w:proofErr w:type="spellEnd"/>
      <w:r>
        <w:rPr>
          <w:sz w:val="23"/>
          <w:szCs w:val="23"/>
        </w:rPr>
        <w:t xml:space="preserve"> 25: 416-422. </w:t>
      </w:r>
    </w:p>
    <w:p w14:paraId="45241055" w14:textId="77777777" w:rsidR="00B93348" w:rsidRDefault="00B93348">
      <w:pPr>
        <w:ind w:firstLine="1"/>
        <w:rPr>
          <w:sz w:val="23"/>
          <w:szCs w:val="23"/>
        </w:rPr>
      </w:pPr>
    </w:p>
    <w:p w14:paraId="13935929" w14:textId="77777777" w:rsidR="00B93348" w:rsidRDefault="00B93348">
      <w:pPr>
        <w:rPr>
          <w:sz w:val="23"/>
          <w:szCs w:val="23"/>
        </w:rPr>
      </w:pPr>
      <w:r>
        <w:rPr>
          <w:sz w:val="23"/>
          <w:szCs w:val="23"/>
        </w:rPr>
        <w:t xml:space="preserve">Musselman, L. J. and W. C. </w:t>
      </w:r>
      <w:proofErr w:type="spellStart"/>
      <w:r>
        <w:rPr>
          <w:sz w:val="23"/>
          <w:szCs w:val="23"/>
        </w:rPr>
        <w:t>Dickison</w:t>
      </w:r>
      <w:proofErr w:type="spellEnd"/>
      <w:r>
        <w:rPr>
          <w:sz w:val="23"/>
          <w:szCs w:val="23"/>
        </w:rPr>
        <w:t xml:space="preserve">. 1975. The structure and development of the haustorium in parasitic Scrophulariaceae. Botanical Journal of the Linnaean Society 70: 183-212. </w:t>
      </w:r>
    </w:p>
    <w:p w14:paraId="16D029ED" w14:textId="77777777" w:rsidR="00B93348" w:rsidRDefault="00B93348">
      <w:pPr>
        <w:rPr>
          <w:sz w:val="23"/>
          <w:szCs w:val="23"/>
        </w:rPr>
      </w:pPr>
    </w:p>
    <w:p w14:paraId="4AE52D22" w14:textId="77777777" w:rsidR="00B93348" w:rsidRDefault="00B93348">
      <w:pPr>
        <w:ind w:firstLine="1"/>
        <w:rPr>
          <w:sz w:val="23"/>
          <w:szCs w:val="23"/>
        </w:rPr>
      </w:pPr>
      <w:r>
        <w:rPr>
          <w:sz w:val="23"/>
          <w:szCs w:val="23"/>
        </w:rPr>
        <w:t xml:space="preserve">Musselman, L. J. 1972. Root parasitism in </w:t>
      </w:r>
      <w:proofErr w:type="spellStart"/>
      <w:r w:rsidRPr="004B4474">
        <w:rPr>
          <w:rFonts w:ascii="BBFJHP+TimesNewRoman,Italic" w:hAnsi="BBFJHP+TimesNewRoman,Italic"/>
          <w:i/>
          <w:iCs/>
          <w:sz w:val="23"/>
          <w:szCs w:val="23"/>
        </w:rPr>
        <w:t>Macranthera</w:t>
      </w:r>
      <w:proofErr w:type="spellEnd"/>
      <w:r w:rsidRPr="004B4474">
        <w:rPr>
          <w:rFonts w:ascii="BBFJHP+TimesNewRoman,Italic" w:hAnsi="BBFJHP+TimesNewRoman,Italic"/>
          <w:i/>
          <w:iCs/>
          <w:sz w:val="23"/>
          <w:szCs w:val="23"/>
        </w:rPr>
        <w:t xml:space="preserve"> flammea</w:t>
      </w:r>
      <w:r>
        <w:rPr>
          <w:rFonts w:ascii="BBFJHP+TimesNewRoman,Italic" w:hAnsi="BBFJHP+TimesNewRoman,Italic"/>
          <w:sz w:val="23"/>
          <w:szCs w:val="23"/>
        </w:rPr>
        <w:t xml:space="preserve"> </w:t>
      </w:r>
      <w:r>
        <w:rPr>
          <w:sz w:val="23"/>
          <w:szCs w:val="23"/>
        </w:rPr>
        <w:t xml:space="preserve">and </w:t>
      </w:r>
      <w:proofErr w:type="spellStart"/>
      <w:r w:rsidRPr="004B4474">
        <w:rPr>
          <w:rFonts w:ascii="BBFJHP+TimesNewRoman,Italic" w:hAnsi="BBFJHP+TimesNewRoman,Italic"/>
          <w:i/>
          <w:iCs/>
          <w:sz w:val="23"/>
          <w:szCs w:val="23"/>
        </w:rPr>
        <w:t>Tomanthera</w:t>
      </w:r>
      <w:proofErr w:type="spellEnd"/>
      <w:r w:rsidRPr="004B4474">
        <w:rPr>
          <w:rFonts w:ascii="BBFJHP+TimesNewRoman,Italic" w:hAnsi="BBFJHP+TimesNewRoman,Italic"/>
          <w:i/>
          <w:iCs/>
          <w:sz w:val="23"/>
          <w:szCs w:val="23"/>
        </w:rPr>
        <w:t xml:space="preserve"> auriculata</w:t>
      </w:r>
      <w:r>
        <w:rPr>
          <w:rFonts w:ascii="BBFJHP+TimesNewRoman,Italic" w:hAnsi="BBFJHP+TimesNewRoman,Italic"/>
          <w:sz w:val="23"/>
          <w:szCs w:val="23"/>
        </w:rPr>
        <w:t xml:space="preserve"> </w:t>
      </w:r>
      <w:r>
        <w:rPr>
          <w:sz w:val="23"/>
          <w:szCs w:val="23"/>
        </w:rPr>
        <w:t xml:space="preserve">(Scrophulariaceae). Journal of the Elisha Mitchell Scientific Society 88: 58-60. </w:t>
      </w:r>
    </w:p>
    <w:p w14:paraId="5501487E" w14:textId="77777777" w:rsidR="00B93348" w:rsidRDefault="00B93348">
      <w:pPr>
        <w:ind w:firstLine="1"/>
        <w:rPr>
          <w:sz w:val="23"/>
          <w:szCs w:val="23"/>
        </w:rPr>
      </w:pPr>
    </w:p>
    <w:p w14:paraId="2D46ED21" w14:textId="77777777" w:rsidR="00B93348" w:rsidRDefault="00B93348">
      <w:pPr>
        <w:rPr>
          <w:sz w:val="23"/>
          <w:szCs w:val="23"/>
        </w:rPr>
      </w:pPr>
      <w:r>
        <w:rPr>
          <w:sz w:val="23"/>
          <w:szCs w:val="23"/>
        </w:rPr>
        <w:t xml:space="preserve">Musselman, L. J., T. S. Cochrane, W. E. Rice and M. M. Rice.1971. The flora of Rock County, Wisconsin. Michigan Botanist 10: 147-193. </w:t>
      </w:r>
    </w:p>
    <w:p w14:paraId="1503DF49" w14:textId="77777777" w:rsidR="00B93348" w:rsidRDefault="00B93348">
      <w:pPr>
        <w:rPr>
          <w:sz w:val="23"/>
          <w:szCs w:val="23"/>
        </w:rPr>
      </w:pPr>
    </w:p>
    <w:p w14:paraId="5099B442" w14:textId="77777777" w:rsidR="00B93348" w:rsidRDefault="00B93348">
      <w:pPr>
        <w:ind w:firstLine="1"/>
        <w:rPr>
          <w:sz w:val="23"/>
          <w:szCs w:val="23"/>
        </w:rPr>
      </w:pPr>
      <w:r>
        <w:rPr>
          <w:sz w:val="23"/>
          <w:szCs w:val="23"/>
        </w:rPr>
        <w:t xml:space="preserve">Musselman, L. J. 1969. Observations on the life history of </w:t>
      </w:r>
      <w:proofErr w:type="spellStart"/>
      <w:r w:rsidRPr="004B4474">
        <w:rPr>
          <w:rFonts w:ascii="BBFJHP+TimesNewRoman,Italic" w:hAnsi="BBFJHP+TimesNewRoman,Italic"/>
          <w:i/>
          <w:iCs/>
          <w:sz w:val="23"/>
          <w:szCs w:val="23"/>
        </w:rPr>
        <w:t>Aureolaria</w:t>
      </w:r>
      <w:proofErr w:type="spellEnd"/>
      <w:r w:rsidRPr="004B4474">
        <w:rPr>
          <w:rFonts w:ascii="BBFJHP+TimesNewRoman,Italic" w:hAnsi="BBFJHP+TimesNewRoman,Italic"/>
          <w:i/>
          <w:iCs/>
          <w:sz w:val="23"/>
          <w:szCs w:val="23"/>
        </w:rPr>
        <w:t xml:space="preserve"> grandiflora</w:t>
      </w:r>
      <w:r>
        <w:rPr>
          <w:rFonts w:ascii="BBFJHP+TimesNewRoman,Italic" w:hAnsi="BBFJHP+TimesNewRoman,Italic"/>
          <w:sz w:val="23"/>
          <w:szCs w:val="23"/>
        </w:rPr>
        <w:t xml:space="preserve"> </w:t>
      </w:r>
      <w:r>
        <w:rPr>
          <w:sz w:val="23"/>
          <w:szCs w:val="23"/>
        </w:rPr>
        <w:t xml:space="preserve">and </w:t>
      </w:r>
      <w:proofErr w:type="spellStart"/>
      <w:r w:rsidRPr="004B4474">
        <w:rPr>
          <w:rFonts w:ascii="BBFJHP+TimesNewRoman,Italic" w:hAnsi="BBFJHP+TimesNewRoman,Italic"/>
          <w:i/>
          <w:iCs/>
          <w:sz w:val="23"/>
          <w:szCs w:val="23"/>
        </w:rPr>
        <w:t>Aureolaria</w:t>
      </w:r>
      <w:proofErr w:type="spellEnd"/>
      <w:r w:rsidRPr="004B4474">
        <w:rPr>
          <w:rFonts w:ascii="BBFJHP+TimesNewRoman,Italic" w:hAnsi="BBFJHP+TimesNewRoman,Italic"/>
          <w:i/>
          <w:iCs/>
          <w:sz w:val="23"/>
          <w:szCs w:val="23"/>
        </w:rPr>
        <w:t xml:space="preserve"> </w:t>
      </w:r>
      <w:proofErr w:type="spellStart"/>
      <w:r w:rsidRPr="004B4474">
        <w:rPr>
          <w:rFonts w:ascii="BBFJHP+TimesNewRoman,Italic" w:hAnsi="BBFJHP+TimesNewRoman,Italic"/>
          <w:i/>
          <w:iCs/>
          <w:sz w:val="23"/>
          <w:szCs w:val="23"/>
        </w:rPr>
        <w:t>pedicularia</w:t>
      </w:r>
      <w:proofErr w:type="spellEnd"/>
      <w:r>
        <w:rPr>
          <w:rFonts w:ascii="BBFJHP+TimesNewRoman,Italic" w:hAnsi="BBFJHP+TimesNewRoman,Italic"/>
          <w:sz w:val="23"/>
          <w:szCs w:val="23"/>
        </w:rPr>
        <w:t xml:space="preserve"> </w:t>
      </w:r>
      <w:r>
        <w:rPr>
          <w:sz w:val="23"/>
          <w:szCs w:val="23"/>
        </w:rPr>
        <w:t xml:space="preserve">(Scrophulariaceae). American Midland Naturalist 82: 307-311. </w:t>
      </w:r>
    </w:p>
    <w:p w14:paraId="33A51F6B" w14:textId="77777777" w:rsidR="00B93348" w:rsidRDefault="00B93348">
      <w:pPr>
        <w:ind w:firstLine="1"/>
        <w:rPr>
          <w:sz w:val="23"/>
          <w:szCs w:val="23"/>
        </w:rPr>
      </w:pPr>
    </w:p>
    <w:p w14:paraId="60B324BC" w14:textId="77777777" w:rsidR="00B93348" w:rsidRDefault="00B93348">
      <w:pPr>
        <w:rPr>
          <w:sz w:val="23"/>
          <w:szCs w:val="23"/>
        </w:rPr>
      </w:pPr>
      <w:r>
        <w:rPr>
          <w:sz w:val="23"/>
          <w:szCs w:val="23"/>
        </w:rPr>
        <w:t xml:space="preserve">Musselman, L. J. 1969. The botanical activities of Thomas </w:t>
      </w:r>
      <w:proofErr w:type="spellStart"/>
      <w:proofErr w:type="gramStart"/>
      <w:r>
        <w:rPr>
          <w:sz w:val="23"/>
          <w:szCs w:val="23"/>
        </w:rPr>
        <w:t>J.Hale</w:t>
      </w:r>
      <w:proofErr w:type="spellEnd"/>
      <w:proofErr w:type="gramEnd"/>
      <w:r>
        <w:rPr>
          <w:sz w:val="23"/>
          <w:szCs w:val="23"/>
        </w:rPr>
        <w:t xml:space="preserve">, 1858-1862. Michigan Botanist 8: 181-185. </w:t>
      </w:r>
    </w:p>
    <w:p w14:paraId="53952A78" w14:textId="77777777" w:rsidR="00B93348" w:rsidRDefault="00B93348">
      <w:pPr>
        <w:rPr>
          <w:sz w:val="23"/>
          <w:szCs w:val="23"/>
        </w:rPr>
      </w:pPr>
    </w:p>
    <w:p w14:paraId="1C8B2632" w14:textId="77777777" w:rsidR="00B93348" w:rsidRDefault="00B93348">
      <w:pPr>
        <w:rPr>
          <w:sz w:val="23"/>
          <w:szCs w:val="23"/>
        </w:rPr>
      </w:pPr>
      <w:r>
        <w:rPr>
          <w:sz w:val="23"/>
          <w:szCs w:val="23"/>
        </w:rPr>
        <w:t xml:space="preserve">Musselman, L. J. 1969. Samuel H. Watson, pioneer botanist of southern Wisconsin. Michigan Botanist 8: 35-37. </w:t>
      </w:r>
    </w:p>
    <w:p w14:paraId="21451585" w14:textId="77777777" w:rsidR="00B93348" w:rsidRDefault="00B93348">
      <w:pPr>
        <w:rPr>
          <w:sz w:val="23"/>
          <w:szCs w:val="23"/>
        </w:rPr>
      </w:pPr>
    </w:p>
    <w:p w14:paraId="7257627C" w14:textId="77777777" w:rsidR="00B93348" w:rsidRDefault="00B93348">
      <w:pPr>
        <w:ind w:firstLine="1"/>
        <w:rPr>
          <w:sz w:val="23"/>
          <w:szCs w:val="23"/>
        </w:rPr>
      </w:pPr>
      <w:r>
        <w:rPr>
          <w:sz w:val="23"/>
          <w:szCs w:val="23"/>
        </w:rPr>
        <w:t xml:space="preserve">Musselman, L. J. 1968. Asexual reproduction in the burning bush, </w:t>
      </w:r>
      <w:r w:rsidRPr="004B4474">
        <w:rPr>
          <w:rFonts w:ascii="BBFJHP+TimesNewRoman,Italic" w:hAnsi="BBFJHP+TimesNewRoman,Italic"/>
          <w:i/>
          <w:iCs/>
          <w:sz w:val="23"/>
          <w:szCs w:val="23"/>
        </w:rPr>
        <w:t>Euonymus atropurpureus</w:t>
      </w:r>
      <w:r>
        <w:rPr>
          <w:sz w:val="23"/>
          <w:szCs w:val="23"/>
        </w:rPr>
        <w:t xml:space="preserve">. Michigan Botanist 7: 60-61. </w:t>
      </w:r>
    </w:p>
    <w:p w14:paraId="1D6A20B7" w14:textId="77777777" w:rsidR="00B93348" w:rsidRDefault="00B93348">
      <w:pPr>
        <w:pStyle w:val="Default"/>
        <w:rPr>
          <w:color w:val="auto"/>
        </w:rPr>
      </w:pPr>
    </w:p>
    <w:p w14:paraId="0B75D517" w14:textId="77777777" w:rsidR="00B93348" w:rsidRDefault="00B93348">
      <w:pPr>
        <w:ind w:firstLine="1"/>
        <w:rPr>
          <w:sz w:val="23"/>
          <w:szCs w:val="23"/>
        </w:rPr>
      </w:pPr>
      <w:r>
        <w:rPr>
          <w:sz w:val="23"/>
          <w:szCs w:val="23"/>
        </w:rPr>
        <w:t xml:space="preserve">Musselman, L. J. 1968. Additional Wisconsin records for the ebony spleenwort, </w:t>
      </w:r>
      <w:r w:rsidRPr="004B4474">
        <w:rPr>
          <w:rFonts w:ascii="BBFJHP+TimesNewRoman,Italic" w:hAnsi="BBFJHP+TimesNewRoman,Italic"/>
          <w:i/>
          <w:iCs/>
          <w:sz w:val="23"/>
          <w:szCs w:val="23"/>
        </w:rPr>
        <w:t xml:space="preserve">Asplenium </w:t>
      </w:r>
      <w:proofErr w:type="spellStart"/>
      <w:r w:rsidRPr="004B4474">
        <w:rPr>
          <w:rFonts w:ascii="BBFJHP+TimesNewRoman,Italic" w:hAnsi="BBFJHP+TimesNewRoman,Italic"/>
          <w:i/>
          <w:iCs/>
          <w:sz w:val="23"/>
          <w:szCs w:val="23"/>
        </w:rPr>
        <w:t>platyneuron</w:t>
      </w:r>
      <w:proofErr w:type="spellEnd"/>
      <w:r>
        <w:rPr>
          <w:sz w:val="23"/>
          <w:szCs w:val="23"/>
        </w:rPr>
        <w:t xml:space="preserve">. Michigan Botanist 7:268. </w:t>
      </w:r>
    </w:p>
    <w:p w14:paraId="427C8735" w14:textId="77777777" w:rsidR="00B93348" w:rsidRDefault="00B93348">
      <w:pPr>
        <w:ind w:firstLine="1"/>
        <w:rPr>
          <w:sz w:val="23"/>
          <w:szCs w:val="23"/>
        </w:rPr>
      </w:pPr>
    </w:p>
    <w:p w14:paraId="3E5BCA68" w14:textId="77777777" w:rsidR="00B93348" w:rsidRDefault="00B93348">
      <w:pPr>
        <w:rPr>
          <w:sz w:val="23"/>
          <w:szCs w:val="23"/>
        </w:rPr>
      </w:pPr>
      <w:r>
        <w:rPr>
          <w:sz w:val="23"/>
          <w:szCs w:val="23"/>
        </w:rPr>
        <w:t xml:space="preserve">Musselman, L. J. 1968. The Milton College herbarium. Michigan Botanist 7: 269-270. </w:t>
      </w:r>
    </w:p>
    <w:p w14:paraId="6270BC90" w14:textId="77777777" w:rsidR="00B93348" w:rsidRDefault="00B93348">
      <w:pPr>
        <w:rPr>
          <w:sz w:val="23"/>
          <w:szCs w:val="23"/>
        </w:rPr>
      </w:pPr>
    </w:p>
    <w:p w14:paraId="19FED6C7" w14:textId="77777777" w:rsidR="00B93348" w:rsidRDefault="00B93348">
      <w:pPr>
        <w:ind w:firstLine="1"/>
        <w:rPr>
          <w:rFonts w:ascii="BBFKCN+TimesNewRoman,BoldItalic" w:hAnsi="BBFKCN+TimesNewRoman,BoldItalic"/>
          <w:b/>
          <w:bCs/>
          <w:sz w:val="23"/>
          <w:szCs w:val="23"/>
        </w:rPr>
      </w:pPr>
      <w:r>
        <w:rPr>
          <w:rFonts w:ascii="BBFKCN+TimesNewRoman,BoldItalic" w:hAnsi="BBFKCN+TimesNewRoman,BoldItalic"/>
          <w:b/>
          <w:bCs/>
          <w:sz w:val="23"/>
          <w:szCs w:val="23"/>
        </w:rPr>
        <w:t>Refereed Book Chapters, Symposia Proceedings, Contributions to Floras</w:t>
      </w:r>
      <w:r>
        <w:rPr>
          <w:sz w:val="23"/>
          <w:szCs w:val="23"/>
        </w:rPr>
        <w:t xml:space="preserve">, </w:t>
      </w:r>
      <w:r>
        <w:rPr>
          <w:rFonts w:ascii="BBFKCN+TimesNewRoman,BoldItalic" w:hAnsi="BBFKCN+TimesNewRoman,BoldItalic"/>
          <w:b/>
          <w:bCs/>
          <w:sz w:val="23"/>
          <w:szCs w:val="23"/>
        </w:rPr>
        <w:t xml:space="preserve">Invited contributions </w:t>
      </w:r>
    </w:p>
    <w:p w14:paraId="5708BC5E" w14:textId="77777777" w:rsidR="000F6FBA" w:rsidRDefault="000F6FBA">
      <w:pPr>
        <w:ind w:firstLine="1"/>
        <w:rPr>
          <w:rFonts w:ascii="BBFKCN+TimesNewRoman,BoldItalic" w:hAnsi="BBFKCN+TimesNewRoman,BoldItalic"/>
          <w:b/>
          <w:bCs/>
          <w:sz w:val="23"/>
          <w:szCs w:val="23"/>
        </w:rPr>
      </w:pPr>
    </w:p>
    <w:p w14:paraId="052F3998" w14:textId="2809E807" w:rsidR="000F6FBA" w:rsidRPr="000F6FBA" w:rsidRDefault="000F6FBA">
      <w:pPr>
        <w:ind w:firstLine="1"/>
        <w:rPr>
          <w:rFonts w:ascii="BBFKCN+TimesNewRoman,BoldItalic" w:hAnsi="BBFKCN+TimesNewRoman,BoldItalic"/>
          <w:bCs/>
          <w:sz w:val="23"/>
          <w:szCs w:val="23"/>
        </w:rPr>
      </w:pPr>
      <w:r>
        <w:rPr>
          <w:rFonts w:ascii="BBFKCN+TimesNewRoman,BoldItalic" w:hAnsi="BBFKCN+TimesNewRoman,BoldItalic"/>
          <w:bCs/>
          <w:sz w:val="23"/>
          <w:szCs w:val="23"/>
        </w:rPr>
        <w:t xml:space="preserve">Musselman, L. J. 2013.  Understanding the Plants of the Bible through Ethnobotany. pages 151-162 in K. H. </w:t>
      </w:r>
      <w:proofErr w:type="spellStart"/>
      <w:r>
        <w:rPr>
          <w:rFonts w:ascii="BBFKCN+TimesNewRoman,BoldItalic" w:hAnsi="BBFKCN+TimesNewRoman,BoldItalic"/>
          <w:bCs/>
          <w:sz w:val="23"/>
          <w:szCs w:val="23"/>
        </w:rPr>
        <w:t>Batanouny</w:t>
      </w:r>
      <w:proofErr w:type="spellEnd"/>
      <w:r>
        <w:rPr>
          <w:rFonts w:ascii="BBFKCN+TimesNewRoman,BoldItalic" w:hAnsi="BBFKCN+TimesNewRoman,BoldItalic"/>
          <w:bCs/>
          <w:sz w:val="23"/>
          <w:szCs w:val="23"/>
        </w:rPr>
        <w:t>, editor. Proceedings of the First International Forum on the Qur’anic Botanic Garden 2-4 March 2009. Qur’anic Botanic Garden, Qatar Foundation, Doha, Qatar.</w:t>
      </w:r>
    </w:p>
    <w:p w14:paraId="60824A70" w14:textId="77777777" w:rsidR="00B93348" w:rsidRDefault="00B93348" w:rsidP="007D75C4">
      <w:pPr>
        <w:rPr>
          <w:rFonts w:ascii="BBFKCN+TimesNewRoman,BoldItalic" w:hAnsi="BBFKCN+TimesNewRoman,BoldItalic"/>
          <w:sz w:val="23"/>
          <w:szCs w:val="23"/>
        </w:rPr>
      </w:pPr>
    </w:p>
    <w:p w14:paraId="3E1EF5D7" w14:textId="41B94EC3" w:rsidR="001C0708" w:rsidRDefault="001C0708">
      <w:pPr>
        <w:ind w:firstLine="1"/>
        <w:rPr>
          <w:rFonts w:ascii="BBFKCN+TimesNewRoman,BoldItalic" w:hAnsi="BBFKCN+TimesNewRoman,BoldItalic"/>
          <w:sz w:val="23"/>
          <w:szCs w:val="23"/>
        </w:rPr>
      </w:pPr>
      <w:r>
        <w:rPr>
          <w:rFonts w:ascii="BBFKCN+TimesNewRoman,BoldItalic" w:hAnsi="BBFKCN+TimesNewRoman,BoldItalic"/>
          <w:sz w:val="23"/>
          <w:szCs w:val="23"/>
        </w:rPr>
        <w:t xml:space="preserve">Musselman, L. J. 2009.  Thistles, Thorns.  Pages 581-582 in Volume 5, New Interpreter’s Bible Dictionary, Katherine Doob </w:t>
      </w:r>
      <w:proofErr w:type="spellStart"/>
      <w:r>
        <w:rPr>
          <w:rFonts w:ascii="BBFKCN+TimesNewRoman,BoldItalic" w:hAnsi="BBFKCN+TimesNewRoman,BoldItalic"/>
          <w:sz w:val="23"/>
          <w:szCs w:val="23"/>
        </w:rPr>
        <w:t>Sakenfeld</w:t>
      </w:r>
      <w:proofErr w:type="spellEnd"/>
      <w:r>
        <w:rPr>
          <w:rFonts w:ascii="BBFKCN+TimesNewRoman,BoldItalic" w:hAnsi="BBFKCN+TimesNewRoman,BoldItalic"/>
          <w:sz w:val="23"/>
          <w:szCs w:val="23"/>
        </w:rPr>
        <w:t>, General Editor.  Nashville:  Abingdon Press.</w:t>
      </w:r>
    </w:p>
    <w:p w14:paraId="449FCE47" w14:textId="77777777" w:rsidR="001C0708" w:rsidRDefault="001C0708" w:rsidP="007D75C4">
      <w:pPr>
        <w:rPr>
          <w:rFonts w:ascii="BBFKCN+TimesNewRoman,BoldItalic" w:hAnsi="BBFKCN+TimesNewRoman,BoldItalic"/>
          <w:sz w:val="23"/>
          <w:szCs w:val="23"/>
        </w:rPr>
      </w:pPr>
    </w:p>
    <w:p w14:paraId="016E82BB" w14:textId="77777777" w:rsidR="00B93348" w:rsidRDefault="00B93348">
      <w:pPr>
        <w:ind w:firstLine="1"/>
      </w:pPr>
      <w:r>
        <w:t xml:space="preserve">Mohamed, K. I., J. F. Bolin, L. J. Musselman, and A. T. Peterson. 2007. </w:t>
      </w:r>
      <w:hyperlink r:id="rId54" w:history="1">
        <w:r>
          <w:rPr>
            <w:rStyle w:val="Hyperlink"/>
          </w:rPr>
          <w:t>Genetic Diversity of  Striga and Implications for Control and Modeling Future Distributions.</w:t>
        </w:r>
      </w:hyperlink>
      <w:r>
        <w:t xml:space="preserve"> Pages 71-84 </w:t>
      </w:r>
      <w:r>
        <w:rPr>
          <w:rStyle w:val="Emphasis"/>
        </w:rPr>
        <w:t xml:space="preserve">in </w:t>
      </w:r>
      <w:r>
        <w:t xml:space="preserve">G. Ejeta and J. </w:t>
      </w:r>
      <w:proofErr w:type="spellStart"/>
      <w:r>
        <w:t>Gressel</w:t>
      </w:r>
      <w:proofErr w:type="spellEnd"/>
      <w:r>
        <w:t>, Editors. Integrating New Technologies for Striga Control: Towards Ending the Witch-Hunt. World Publishing Co., Singapore</w:t>
      </w:r>
    </w:p>
    <w:p w14:paraId="16BFE7E1" w14:textId="77777777" w:rsidR="00C713CB" w:rsidRDefault="00C713CB">
      <w:pPr>
        <w:ind w:firstLine="1"/>
      </w:pPr>
    </w:p>
    <w:p w14:paraId="4187139A" w14:textId="77777777" w:rsidR="00C713CB" w:rsidRPr="007D75C4" w:rsidRDefault="00C713CB" w:rsidP="00C713CB">
      <w:pPr>
        <w:ind w:firstLine="1"/>
        <w:rPr>
          <w:rFonts w:ascii="BBFKCN+TimesNewRoman,BoldItalic" w:hAnsi="BBFKCN+TimesNewRoman,BoldItalic"/>
          <w:sz w:val="23"/>
          <w:szCs w:val="23"/>
        </w:rPr>
      </w:pPr>
      <w:r>
        <w:rPr>
          <w:rFonts w:ascii="BBFKCN+TimesNewRoman,BoldItalic" w:hAnsi="BBFKCN+TimesNewRoman,BoldItalic"/>
          <w:sz w:val="23"/>
          <w:szCs w:val="23"/>
        </w:rPr>
        <w:t xml:space="preserve">Musselman, L. J. 2006.  Cedar of Lebanon.  Pages 576-577 in Volume 1, New Interpreter’s Bible Dictionary, Katherine Doob </w:t>
      </w:r>
      <w:proofErr w:type="spellStart"/>
      <w:r>
        <w:rPr>
          <w:rFonts w:ascii="BBFKCN+TimesNewRoman,BoldItalic" w:hAnsi="BBFKCN+TimesNewRoman,BoldItalic"/>
          <w:sz w:val="23"/>
          <w:szCs w:val="23"/>
        </w:rPr>
        <w:t>Sakenfeld</w:t>
      </w:r>
      <w:proofErr w:type="spellEnd"/>
      <w:r>
        <w:rPr>
          <w:rFonts w:ascii="BBFKCN+TimesNewRoman,BoldItalic" w:hAnsi="BBFKCN+TimesNewRoman,BoldItalic"/>
          <w:sz w:val="23"/>
          <w:szCs w:val="23"/>
        </w:rPr>
        <w:t>, General Editor.  Nashville:  Abingdon Press.</w:t>
      </w:r>
    </w:p>
    <w:p w14:paraId="079A03D3" w14:textId="77777777" w:rsidR="00B93348" w:rsidRDefault="00B93348">
      <w:pPr>
        <w:ind w:firstLine="1"/>
        <w:rPr>
          <w:rFonts w:ascii="BBFKCN+TimesNewRoman,BoldItalic" w:hAnsi="BBFKCN+TimesNewRoman,BoldItalic"/>
          <w:sz w:val="23"/>
          <w:szCs w:val="23"/>
        </w:rPr>
      </w:pPr>
    </w:p>
    <w:p w14:paraId="3A91587F" w14:textId="77777777" w:rsidR="00B93348" w:rsidRDefault="00B93348">
      <w:pPr>
        <w:ind w:firstLine="1"/>
        <w:rPr>
          <w:sz w:val="23"/>
          <w:szCs w:val="23"/>
        </w:rPr>
      </w:pPr>
      <w:r>
        <w:rPr>
          <w:sz w:val="23"/>
          <w:szCs w:val="23"/>
        </w:rPr>
        <w:t xml:space="preserve">Musselman, L. J. 2004. </w:t>
      </w:r>
      <w:proofErr w:type="spellStart"/>
      <w:r>
        <w:rPr>
          <w:sz w:val="23"/>
          <w:szCs w:val="23"/>
        </w:rPr>
        <w:t>Hydnoraceae</w:t>
      </w:r>
      <w:proofErr w:type="spellEnd"/>
      <w:r>
        <w:rPr>
          <w:sz w:val="23"/>
          <w:szCs w:val="23"/>
        </w:rPr>
        <w:t>. Pages 187-188. In: Flowering Plants of the Neotropics</w:t>
      </w:r>
      <w:r>
        <w:rPr>
          <w:rFonts w:ascii="BBFJEO+CourierNewPSMT" w:hAnsi="BBFJEO+CourierNewPSMT"/>
          <w:sz w:val="23"/>
          <w:szCs w:val="23"/>
        </w:rPr>
        <w:t xml:space="preserve">, </w:t>
      </w:r>
      <w:r>
        <w:rPr>
          <w:sz w:val="23"/>
          <w:szCs w:val="23"/>
        </w:rPr>
        <w:t xml:space="preserve">edited by N. P. Smith, S. A. Mori, A. Henderson, D. W. Stevenson, and S. V. Heald. New York: New York Botanical Garden. </w:t>
      </w:r>
    </w:p>
    <w:p w14:paraId="74FCD0DE" w14:textId="77777777" w:rsidR="00B93348" w:rsidRDefault="00B93348">
      <w:pPr>
        <w:ind w:firstLine="1"/>
        <w:rPr>
          <w:sz w:val="23"/>
          <w:szCs w:val="23"/>
        </w:rPr>
      </w:pPr>
    </w:p>
    <w:p w14:paraId="21E5DD2C" w14:textId="50F721BE" w:rsidR="00B93348" w:rsidRDefault="00B93348">
      <w:pPr>
        <w:ind w:firstLine="1"/>
        <w:rPr>
          <w:sz w:val="23"/>
          <w:szCs w:val="23"/>
        </w:rPr>
      </w:pPr>
      <w:r>
        <w:rPr>
          <w:sz w:val="23"/>
          <w:szCs w:val="23"/>
        </w:rPr>
        <w:t xml:space="preserve">Musselman, L. J. 2004. </w:t>
      </w:r>
      <w:proofErr w:type="spellStart"/>
      <w:r>
        <w:rPr>
          <w:sz w:val="23"/>
          <w:szCs w:val="23"/>
        </w:rPr>
        <w:t>Cuscutaceae</w:t>
      </w:r>
      <w:proofErr w:type="spellEnd"/>
      <w:r>
        <w:rPr>
          <w:sz w:val="23"/>
          <w:szCs w:val="23"/>
        </w:rPr>
        <w:t>. 187-188. In: Flowering Plants of the Neotropics</w:t>
      </w:r>
      <w:r>
        <w:rPr>
          <w:rFonts w:ascii="BBFJEO+CourierNewPSMT" w:hAnsi="BBFJEO+CourierNewPSMT"/>
          <w:sz w:val="23"/>
          <w:szCs w:val="23"/>
        </w:rPr>
        <w:t xml:space="preserve">, </w:t>
      </w:r>
      <w:r>
        <w:rPr>
          <w:sz w:val="23"/>
          <w:szCs w:val="23"/>
        </w:rPr>
        <w:t xml:space="preserve">edited by N. P. Smith, S. A. Mori, A. Henderson, D. W. Stevenson, and S. V. Heald. New York: New York Botanical Garden. </w:t>
      </w:r>
    </w:p>
    <w:p w14:paraId="0A6292AA" w14:textId="77777777" w:rsidR="00B93348" w:rsidRDefault="00B93348">
      <w:pPr>
        <w:ind w:firstLine="1"/>
        <w:rPr>
          <w:sz w:val="23"/>
          <w:szCs w:val="23"/>
        </w:rPr>
      </w:pPr>
    </w:p>
    <w:p w14:paraId="02A147A6" w14:textId="77777777" w:rsidR="00B93348" w:rsidRPr="00AC4E1B" w:rsidRDefault="00B93348">
      <w:pPr>
        <w:rPr>
          <w:sz w:val="23"/>
          <w:szCs w:val="23"/>
          <w:lang w:val="fr-FR"/>
        </w:rPr>
      </w:pPr>
      <w:r>
        <w:rPr>
          <w:sz w:val="23"/>
          <w:szCs w:val="23"/>
        </w:rPr>
        <w:t xml:space="preserve">Musselman, L. J. and J. McNeal. 2001. </w:t>
      </w:r>
      <w:proofErr w:type="spellStart"/>
      <w:r>
        <w:rPr>
          <w:rFonts w:ascii="BBFJHP+TimesNewRoman,Italic" w:hAnsi="BBFJHP+TimesNewRoman,Italic"/>
          <w:sz w:val="23"/>
          <w:szCs w:val="23"/>
        </w:rPr>
        <w:t>Hydnora</w:t>
      </w:r>
      <w:proofErr w:type="spellEnd"/>
      <w:r>
        <w:rPr>
          <w:rFonts w:ascii="BBFJHP+TimesNewRoman,Italic" w:hAnsi="BBFJHP+TimesNewRoman,Italic"/>
          <w:sz w:val="23"/>
          <w:szCs w:val="23"/>
        </w:rPr>
        <w:t xml:space="preserve"> triceps </w:t>
      </w:r>
      <w:r>
        <w:rPr>
          <w:sz w:val="23"/>
          <w:szCs w:val="23"/>
        </w:rPr>
        <w:t>(</w:t>
      </w:r>
      <w:proofErr w:type="spellStart"/>
      <w:r>
        <w:rPr>
          <w:sz w:val="23"/>
          <w:szCs w:val="23"/>
        </w:rPr>
        <w:t>Hydnoraceae</w:t>
      </w:r>
      <w:proofErr w:type="spellEnd"/>
      <w:r>
        <w:rPr>
          <w:sz w:val="23"/>
          <w:szCs w:val="23"/>
        </w:rPr>
        <w:t xml:space="preserve">): Unique flowers with an uncertain future. Pages 23-28 </w:t>
      </w:r>
      <w:r>
        <w:rPr>
          <w:rFonts w:ascii="BBFJHP+TimesNewRoman,Italic" w:hAnsi="BBFJHP+TimesNewRoman,Italic"/>
          <w:sz w:val="23"/>
          <w:szCs w:val="23"/>
        </w:rPr>
        <w:t xml:space="preserve">in </w:t>
      </w:r>
      <w:r>
        <w:rPr>
          <w:sz w:val="23"/>
          <w:szCs w:val="23"/>
        </w:rPr>
        <w:t xml:space="preserve">Fer, A., P. </w:t>
      </w:r>
      <w:proofErr w:type="spellStart"/>
      <w:r>
        <w:rPr>
          <w:sz w:val="23"/>
          <w:szCs w:val="23"/>
        </w:rPr>
        <w:t>Thalouarn</w:t>
      </w:r>
      <w:proofErr w:type="spellEnd"/>
      <w:r>
        <w:rPr>
          <w:sz w:val="23"/>
          <w:szCs w:val="23"/>
        </w:rPr>
        <w:t xml:space="preserve">, D. M. Joel, L. J. Musselman, C. Parker and J. A. C. </w:t>
      </w:r>
      <w:proofErr w:type="spellStart"/>
      <w:r>
        <w:rPr>
          <w:sz w:val="23"/>
          <w:szCs w:val="23"/>
        </w:rPr>
        <w:t>Verkleij</w:t>
      </w:r>
      <w:proofErr w:type="spellEnd"/>
      <w:r>
        <w:rPr>
          <w:sz w:val="23"/>
          <w:szCs w:val="23"/>
        </w:rPr>
        <w:t>, Editors. 2001. Proceedings of the 7</w:t>
      </w:r>
      <w:proofErr w:type="spellStart"/>
      <w:r>
        <w:rPr>
          <w:position w:val="12"/>
          <w:sz w:val="23"/>
          <w:szCs w:val="23"/>
          <w:vertAlign w:val="superscript"/>
        </w:rPr>
        <w:t>th</w:t>
      </w:r>
      <w:proofErr w:type="spellEnd"/>
      <w:r>
        <w:rPr>
          <w:position w:val="12"/>
          <w:sz w:val="23"/>
          <w:szCs w:val="23"/>
          <w:vertAlign w:val="superscript"/>
        </w:rPr>
        <w:t xml:space="preserve"> </w:t>
      </w:r>
      <w:r>
        <w:rPr>
          <w:sz w:val="23"/>
          <w:szCs w:val="23"/>
        </w:rPr>
        <w:t xml:space="preserve">International Parasitic Weed Symposium. </w:t>
      </w:r>
      <w:r w:rsidRPr="00AC4E1B">
        <w:rPr>
          <w:sz w:val="23"/>
          <w:szCs w:val="23"/>
          <w:lang w:val="fr-FR"/>
        </w:rPr>
        <w:t xml:space="preserve">Faculté des Sciences, </w:t>
      </w:r>
      <w:proofErr w:type="spellStart"/>
      <w:r w:rsidRPr="00AC4E1B">
        <w:rPr>
          <w:sz w:val="23"/>
          <w:szCs w:val="23"/>
          <w:lang w:val="fr-FR"/>
        </w:rPr>
        <w:t>University</w:t>
      </w:r>
      <w:proofErr w:type="spellEnd"/>
      <w:r w:rsidRPr="00AC4E1B">
        <w:rPr>
          <w:sz w:val="23"/>
          <w:szCs w:val="23"/>
          <w:lang w:val="fr-FR"/>
        </w:rPr>
        <w:t xml:space="preserve"> of Nantes, Nantes, France. 312 pages +xii. </w:t>
      </w:r>
    </w:p>
    <w:p w14:paraId="00464E27" w14:textId="77777777" w:rsidR="00B93348" w:rsidRPr="00AC4E1B" w:rsidRDefault="00B93348">
      <w:pPr>
        <w:rPr>
          <w:sz w:val="23"/>
          <w:szCs w:val="23"/>
          <w:lang w:val="fr-FR"/>
        </w:rPr>
      </w:pPr>
    </w:p>
    <w:p w14:paraId="2430CD0B" w14:textId="77777777" w:rsidR="00B93348" w:rsidRDefault="00B93348">
      <w:pPr>
        <w:ind w:firstLine="1"/>
        <w:rPr>
          <w:sz w:val="23"/>
          <w:szCs w:val="23"/>
        </w:rPr>
      </w:pPr>
      <w:r>
        <w:rPr>
          <w:sz w:val="23"/>
          <w:szCs w:val="23"/>
        </w:rPr>
        <w:t xml:space="preserve">Musselman, L. J. 2001. Broomrape. Pages 158-159 </w:t>
      </w:r>
      <w:r>
        <w:rPr>
          <w:rFonts w:ascii="BBFJHP+TimesNewRoman,Italic" w:hAnsi="BBFJHP+TimesNewRoman,Italic"/>
          <w:sz w:val="23"/>
          <w:szCs w:val="23"/>
        </w:rPr>
        <w:t xml:space="preserve">in </w:t>
      </w:r>
      <w:r>
        <w:rPr>
          <w:sz w:val="23"/>
          <w:szCs w:val="23"/>
        </w:rPr>
        <w:t xml:space="preserve">O. C. </w:t>
      </w:r>
      <w:proofErr w:type="spellStart"/>
      <w:r>
        <w:rPr>
          <w:sz w:val="23"/>
          <w:szCs w:val="23"/>
        </w:rPr>
        <w:t>Maloy</w:t>
      </w:r>
      <w:proofErr w:type="spellEnd"/>
      <w:r>
        <w:rPr>
          <w:sz w:val="23"/>
          <w:szCs w:val="23"/>
        </w:rPr>
        <w:t xml:space="preserve"> and T. D. Murray, editors. The Encyclopedia of Plant Pathology. New York: John Wiley. </w:t>
      </w:r>
    </w:p>
    <w:p w14:paraId="7F36E32C" w14:textId="77777777" w:rsidR="00B93348" w:rsidRDefault="00B93348">
      <w:pPr>
        <w:ind w:firstLine="1"/>
        <w:rPr>
          <w:sz w:val="23"/>
          <w:szCs w:val="23"/>
        </w:rPr>
      </w:pPr>
    </w:p>
    <w:p w14:paraId="77B60A2A" w14:textId="77777777" w:rsidR="00B93348" w:rsidRDefault="00B93348">
      <w:pPr>
        <w:ind w:firstLine="1"/>
        <w:rPr>
          <w:sz w:val="23"/>
          <w:szCs w:val="23"/>
        </w:rPr>
      </w:pPr>
      <w:r>
        <w:rPr>
          <w:sz w:val="23"/>
          <w:szCs w:val="23"/>
        </w:rPr>
        <w:t xml:space="preserve">Musselman, L. J. 2001. Witchweed. Pages 1200-1201 </w:t>
      </w:r>
      <w:r>
        <w:rPr>
          <w:rFonts w:ascii="BBFJHP+TimesNewRoman,Italic" w:hAnsi="BBFJHP+TimesNewRoman,Italic"/>
          <w:sz w:val="23"/>
          <w:szCs w:val="23"/>
        </w:rPr>
        <w:t xml:space="preserve">in </w:t>
      </w:r>
      <w:r>
        <w:rPr>
          <w:sz w:val="23"/>
          <w:szCs w:val="23"/>
        </w:rPr>
        <w:t xml:space="preserve">O. C. </w:t>
      </w:r>
      <w:proofErr w:type="spellStart"/>
      <w:r>
        <w:rPr>
          <w:sz w:val="23"/>
          <w:szCs w:val="23"/>
        </w:rPr>
        <w:t>Maloy</w:t>
      </w:r>
      <w:proofErr w:type="spellEnd"/>
      <w:r>
        <w:rPr>
          <w:sz w:val="23"/>
          <w:szCs w:val="23"/>
        </w:rPr>
        <w:t xml:space="preserve"> and T. D. Murray, editors. The Encyclopedia of Plant Pathology. New York: John Wiley. </w:t>
      </w:r>
    </w:p>
    <w:p w14:paraId="1DB0DEC7" w14:textId="77777777" w:rsidR="00B93348" w:rsidRDefault="00B93348">
      <w:pPr>
        <w:ind w:firstLine="1"/>
        <w:rPr>
          <w:sz w:val="23"/>
          <w:szCs w:val="23"/>
        </w:rPr>
      </w:pPr>
    </w:p>
    <w:p w14:paraId="255F32F7" w14:textId="77777777" w:rsidR="00B93348" w:rsidRDefault="00B93348">
      <w:pPr>
        <w:ind w:firstLine="1"/>
        <w:rPr>
          <w:sz w:val="23"/>
          <w:szCs w:val="23"/>
        </w:rPr>
      </w:pPr>
      <w:r>
        <w:rPr>
          <w:sz w:val="23"/>
          <w:szCs w:val="23"/>
        </w:rPr>
        <w:t xml:space="preserve">Musselman, L. J. 2001. Parasitic Seed Plants. Pages 730-732 </w:t>
      </w:r>
      <w:r>
        <w:rPr>
          <w:rFonts w:ascii="BBFJHP+TimesNewRoman,Italic" w:hAnsi="BBFJHP+TimesNewRoman,Italic"/>
          <w:sz w:val="23"/>
          <w:szCs w:val="23"/>
        </w:rPr>
        <w:t xml:space="preserve">in </w:t>
      </w:r>
      <w:r>
        <w:rPr>
          <w:sz w:val="23"/>
          <w:szCs w:val="23"/>
        </w:rPr>
        <w:t xml:space="preserve">O. C. </w:t>
      </w:r>
      <w:proofErr w:type="spellStart"/>
      <w:r>
        <w:rPr>
          <w:sz w:val="23"/>
          <w:szCs w:val="23"/>
        </w:rPr>
        <w:t>Maloy</w:t>
      </w:r>
      <w:proofErr w:type="spellEnd"/>
      <w:r>
        <w:rPr>
          <w:sz w:val="23"/>
          <w:szCs w:val="23"/>
        </w:rPr>
        <w:t xml:space="preserve"> and T. D. Murray, editors. The Encyclopedia of Plant Pathology. New York: John Wiley. </w:t>
      </w:r>
    </w:p>
    <w:p w14:paraId="5032E9D3" w14:textId="77777777" w:rsidR="00B93348" w:rsidRDefault="00B93348">
      <w:pPr>
        <w:ind w:firstLine="1"/>
        <w:rPr>
          <w:sz w:val="23"/>
          <w:szCs w:val="23"/>
        </w:rPr>
      </w:pPr>
    </w:p>
    <w:p w14:paraId="4C41110E" w14:textId="77777777" w:rsidR="00B93348" w:rsidRDefault="00B93348">
      <w:pPr>
        <w:rPr>
          <w:sz w:val="23"/>
          <w:szCs w:val="23"/>
        </w:rPr>
      </w:pPr>
      <w:r>
        <w:rPr>
          <w:sz w:val="23"/>
          <w:szCs w:val="23"/>
        </w:rPr>
        <w:t xml:space="preserve">Musselman, L. J. 2000. </w:t>
      </w:r>
      <w:proofErr w:type="spellStart"/>
      <w:r>
        <w:rPr>
          <w:sz w:val="23"/>
          <w:szCs w:val="23"/>
        </w:rPr>
        <w:t>Hydnoraceae</w:t>
      </w:r>
      <w:proofErr w:type="spellEnd"/>
      <w:r>
        <w:rPr>
          <w:sz w:val="23"/>
          <w:szCs w:val="23"/>
        </w:rPr>
        <w:t xml:space="preserve">. Pages 268-270 in: S. Chaudhary, Editor. Flora of the Kingdom of Saudi Arabia Vol. II (Part 2). National Herbarium of Saudi Arabia, Ministry of Agriculture and Water, Riyadh, Saudi Arabia. </w:t>
      </w:r>
    </w:p>
    <w:p w14:paraId="773811E9" w14:textId="77777777" w:rsidR="00B93348" w:rsidRDefault="00B93348">
      <w:pPr>
        <w:rPr>
          <w:sz w:val="23"/>
          <w:szCs w:val="23"/>
        </w:rPr>
      </w:pPr>
    </w:p>
    <w:p w14:paraId="3D1410F4" w14:textId="77777777" w:rsidR="00B93348" w:rsidRDefault="00B93348">
      <w:pPr>
        <w:rPr>
          <w:sz w:val="23"/>
          <w:szCs w:val="23"/>
        </w:rPr>
      </w:pPr>
      <w:r>
        <w:rPr>
          <w:sz w:val="23"/>
          <w:szCs w:val="23"/>
        </w:rPr>
        <w:t xml:space="preserve">Musselman, L. J. 1998. </w:t>
      </w:r>
      <w:proofErr w:type="spellStart"/>
      <w:r>
        <w:rPr>
          <w:sz w:val="23"/>
          <w:szCs w:val="23"/>
        </w:rPr>
        <w:t>Hydnoraceae</w:t>
      </w:r>
      <w:proofErr w:type="spellEnd"/>
      <w:r>
        <w:rPr>
          <w:sz w:val="23"/>
          <w:szCs w:val="23"/>
        </w:rPr>
        <w:t xml:space="preserve">. Pages 16-18 </w:t>
      </w:r>
      <w:r>
        <w:rPr>
          <w:rFonts w:ascii="BBFJHP+TimesNewRoman,Italic" w:hAnsi="BBFJHP+TimesNewRoman,Italic"/>
          <w:sz w:val="23"/>
          <w:szCs w:val="23"/>
        </w:rPr>
        <w:t xml:space="preserve">in </w:t>
      </w:r>
      <w:r>
        <w:rPr>
          <w:sz w:val="23"/>
          <w:szCs w:val="23"/>
        </w:rPr>
        <w:t xml:space="preserve">G. V. Pope, editor, Flora </w:t>
      </w:r>
      <w:proofErr w:type="spellStart"/>
      <w:r>
        <w:rPr>
          <w:sz w:val="23"/>
          <w:szCs w:val="23"/>
        </w:rPr>
        <w:t>Zambesiaca</w:t>
      </w:r>
      <w:proofErr w:type="spellEnd"/>
      <w:r>
        <w:rPr>
          <w:sz w:val="23"/>
          <w:szCs w:val="23"/>
        </w:rPr>
        <w:t xml:space="preserve">. Volume Nine Part Two. Royal Botanic Gardens, Kew. </w:t>
      </w:r>
    </w:p>
    <w:p w14:paraId="45DB3D7A" w14:textId="77777777" w:rsidR="00B93348" w:rsidRDefault="00B93348">
      <w:pPr>
        <w:rPr>
          <w:sz w:val="23"/>
          <w:szCs w:val="23"/>
        </w:rPr>
      </w:pPr>
    </w:p>
    <w:p w14:paraId="06D24D30" w14:textId="77777777" w:rsidR="00B93348" w:rsidRDefault="00B93348">
      <w:pPr>
        <w:ind w:firstLine="1"/>
        <w:rPr>
          <w:sz w:val="23"/>
          <w:szCs w:val="23"/>
        </w:rPr>
      </w:pPr>
      <w:r>
        <w:rPr>
          <w:sz w:val="23"/>
          <w:szCs w:val="23"/>
        </w:rPr>
        <w:t xml:space="preserve">Mohamed, K. I., L. J. Musselman, E. I. </w:t>
      </w:r>
      <w:proofErr w:type="spellStart"/>
      <w:r>
        <w:rPr>
          <w:sz w:val="23"/>
          <w:szCs w:val="23"/>
        </w:rPr>
        <w:t>Aigbokhan</w:t>
      </w:r>
      <w:proofErr w:type="spellEnd"/>
      <w:r>
        <w:rPr>
          <w:sz w:val="23"/>
          <w:szCs w:val="23"/>
        </w:rPr>
        <w:t xml:space="preserve"> and D. K. Berner. 1996. Evolution and taxonomy of agronomically important </w:t>
      </w:r>
      <w:r>
        <w:rPr>
          <w:rFonts w:ascii="BBFJHP+TimesNewRoman,Italic" w:hAnsi="BBFJHP+TimesNewRoman,Italic"/>
          <w:sz w:val="23"/>
          <w:szCs w:val="23"/>
        </w:rPr>
        <w:t xml:space="preserve">Striga </w:t>
      </w:r>
      <w:r>
        <w:rPr>
          <w:sz w:val="23"/>
          <w:szCs w:val="23"/>
        </w:rPr>
        <w:t xml:space="preserve">species. pages 52-73 </w:t>
      </w:r>
      <w:r>
        <w:rPr>
          <w:rFonts w:ascii="BBFJHP+TimesNewRoman,Italic" w:hAnsi="BBFJHP+TimesNewRoman,Italic"/>
          <w:sz w:val="23"/>
          <w:szCs w:val="23"/>
        </w:rPr>
        <w:t>in</w:t>
      </w:r>
      <w:r>
        <w:rPr>
          <w:sz w:val="23"/>
          <w:szCs w:val="23"/>
        </w:rPr>
        <w:t xml:space="preserve">: Moreno, M. T. and J. I. Cubero, Coordinating Editors. Advances in Parasitic Plant </w:t>
      </w:r>
      <w:proofErr w:type="spellStart"/>
      <w:r>
        <w:rPr>
          <w:sz w:val="23"/>
          <w:szCs w:val="23"/>
        </w:rPr>
        <w:t>Research.Direccion</w:t>
      </w:r>
      <w:proofErr w:type="spellEnd"/>
      <w:r>
        <w:rPr>
          <w:sz w:val="23"/>
          <w:szCs w:val="23"/>
        </w:rPr>
        <w:t xml:space="preserve"> General </w:t>
      </w:r>
      <w:proofErr w:type="spellStart"/>
      <w:r>
        <w:rPr>
          <w:sz w:val="23"/>
          <w:szCs w:val="23"/>
        </w:rPr>
        <w:t>Investigacion</w:t>
      </w:r>
      <w:proofErr w:type="spellEnd"/>
      <w:r>
        <w:rPr>
          <w:sz w:val="23"/>
          <w:szCs w:val="23"/>
        </w:rPr>
        <w:t xml:space="preserve"> </w:t>
      </w:r>
      <w:proofErr w:type="spellStart"/>
      <w:r>
        <w:rPr>
          <w:sz w:val="23"/>
          <w:szCs w:val="23"/>
        </w:rPr>
        <w:t>Agraria</w:t>
      </w:r>
      <w:proofErr w:type="spellEnd"/>
      <w:r>
        <w:rPr>
          <w:sz w:val="23"/>
          <w:szCs w:val="23"/>
        </w:rPr>
        <w:t xml:space="preserve">: Cordoba, Spain. 929 pages. </w:t>
      </w:r>
    </w:p>
    <w:p w14:paraId="4CE7D213" w14:textId="77777777" w:rsidR="00B93348" w:rsidRDefault="00B93348">
      <w:pPr>
        <w:ind w:firstLine="1"/>
        <w:rPr>
          <w:sz w:val="23"/>
          <w:szCs w:val="23"/>
        </w:rPr>
      </w:pPr>
    </w:p>
    <w:p w14:paraId="7473001C" w14:textId="77777777" w:rsidR="00B93348" w:rsidRDefault="00B93348">
      <w:pPr>
        <w:ind w:firstLine="1"/>
        <w:rPr>
          <w:sz w:val="23"/>
          <w:szCs w:val="23"/>
        </w:rPr>
      </w:pPr>
      <w:proofErr w:type="spellStart"/>
      <w:r>
        <w:rPr>
          <w:sz w:val="23"/>
          <w:szCs w:val="23"/>
        </w:rPr>
        <w:t>Kenfack</w:t>
      </w:r>
      <w:proofErr w:type="spellEnd"/>
      <w:r>
        <w:rPr>
          <w:sz w:val="23"/>
          <w:szCs w:val="23"/>
        </w:rPr>
        <w:t xml:space="preserve">, D., L. J. Musselman and H. J. </w:t>
      </w:r>
      <w:proofErr w:type="spellStart"/>
      <w:r>
        <w:rPr>
          <w:sz w:val="23"/>
          <w:szCs w:val="23"/>
        </w:rPr>
        <w:t>Hoevers</w:t>
      </w:r>
      <w:proofErr w:type="spellEnd"/>
      <w:r>
        <w:rPr>
          <w:sz w:val="23"/>
          <w:szCs w:val="23"/>
        </w:rPr>
        <w:t xml:space="preserve">. 1996. Hosts of eight </w:t>
      </w:r>
      <w:r>
        <w:rPr>
          <w:rFonts w:ascii="BBFJHP+TimesNewRoman,Italic" w:hAnsi="BBFJHP+TimesNewRoman,Italic"/>
          <w:sz w:val="23"/>
          <w:szCs w:val="23"/>
        </w:rPr>
        <w:t xml:space="preserve">Striga </w:t>
      </w:r>
      <w:r>
        <w:rPr>
          <w:sz w:val="23"/>
          <w:szCs w:val="23"/>
        </w:rPr>
        <w:t xml:space="preserve">species (Scrophulariaceae) in Cameroon. pages 465-470. </w:t>
      </w:r>
      <w:r>
        <w:rPr>
          <w:rFonts w:ascii="BBFJHP+TimesNewRoman,Italic" w:hAnsi="BBFJHP+TimesNewRoman,Italic"/>
          <w:sz w:val="23"/>
          <w:szCs w:val="23"/>
        </w:rPr>
        <w:t>in</w:t>
      </w:r>
      <w:r>
        <w:rPr>
          <w:sz w:val="23"/>
          <w:szCs w:val="23"/>
        </w:rPr>
        <w:t xml:space="preserve">: Moreno, M. T. and J. I. Cubero, Coordinating Editors. Advances in Parasitic Plant Research. </w:t>
      </w:r>
      <w:proofErr w:type="spellStart"/>
      <w:r>
        <w:rPr>
          <w:sz w:val="23"/>
          <w:szCs w:val="23"/>
        </w:rPr>
        <w:t>Direccion</w:t>
      </w:r>
      <w:proofErr w:type="spellEnd"/>
      <w:r>
        <w:rPr>
          <w:sz w:val="23"/>
          <w:szCs w:val="23"/>
        </w:rPr>
        <w:t xml:space="preserve"> General </w:t>
      </w:r>
      <w:proofErr w:type="spellStart"/>
      <w:r>
        <w:rPr>
          <w:sz w:val="23"/>
          <w:szCs w:val="23"/>
        </w:rPr>
        <w:t>Investigacion</w:t>
      </w:r>
      <w:proofErr w:type="spellEnd"/>
      <w:r>
        <w:rPr>
          <w:sz w:val="23"/>
          <w:szCs w:val="23"/>
        </w:rPr>
        <w:t xml:space="preserve"> </w:t>
      </w:r>
      <w:proofErr w:type="spellStart"/>
      <w:r>
        <w:rPr>
          <w:sz w:val="23"/>
          <w:szCs w:val="23"/>
        </w:rPr>
        <w:t>Agraria</w:t>
      </w:r>
      <w:proofErr w:type="spellEnd"/>
      <w:r>
        <w:rPr>
          <w:sz w:val="23"/>
          <w:szCs w:val="23"/>
        </w:rPr>
        <w:t xml:space="preserve">: Cordoba, Spain. 929 pages. </w:t>
      </w:r>
    </w:p>
    <w:p w14:paraId="7AD830DF" w14:textId="77777777" w:rsidR="00B93348" w:rsidRDefault="00B93348">
      <w:pPr>
        <w:ind w:firstLine="1"/>
        <w:rPr>
          <w:sz w:val="23"/>
          <w:szCs w:val="23"/>
        </w:rPr>
      </w:pPr>
    </w:p>
    <w:p w14:paraId="52D7E135" w14:textId="77777777" w:rsidR="00B93348" w:rsidRDefault="00B93348">
      <w:pPr>
        <w:ind w:firstLine="1"/>
        <w:rPr>
          <w:sz w:val="23"/>
          <w:szCs w:val="23"/>
        </w:rPr>
      </w:pPr>
      <w:proofErr w:type="spellStart"/>
      <w:r>
        <w:rPr>
          <w:sz w:val="23"/>
          <w:szCs w:val="23"/>
        </w:rPr>
        <w:t>Cisse</w:t>
      </w:r>
      <w:proofErr w:type="spellEnd"/>
      <w:r>
        <w:rPr>
          <w:sz w:val="23"/>
          <w:szCs w:val="23"/>
        </w:rPr>
        <w:t xml:space="preserve">, J., M. Camara, D. K. Berner and L. J. Musselman. 1996. </w:t>
      </w:r>
      <w:proofErr w:type="spellStart"/>
      <w:r>
        <w:rPr>
          <w:rFonts w:ascii="BBFJHP+TimesNewRoman,Italic" w:hAnsi="BBFJHP+TimesNewRoman,Italic"/>
          <w:sz w:val="23"/>
          <w:szCs w:val="23"/>
        </w:rPr>
        <w:t>Rhamphicarpa</w:t>
      </w:r>
      <w:proofErr w:type="spellEnd"/>
      <w:r>
        <w:rPr>
          <w:rFonts w:ascii="BBFJHP+TimesNewRoman,Italic" w:hAnsi="BBFJHP+TimesNewRoman,Italic"/>
          <w:sz w:val="23"/>
          <w:szCs w:val="23"/>
        </w:rPr>
        <w:t xml:space="preserve"> fistulosa </w:t>
      </w:r>
      <w:r>
        <w:rPr>
          <w:sz w:val="23"/>
          <w:szCs w:val="23"/>
        </w:rPr>
        <w:t xml:space="preserve">(Scrophulariaceae) damages rice in Guinee. pages 517-520. </w:t>
      </w:r>
      <w:r>
        <w:rPr>
          <w:rFonts w:ascii="BBFJHP+TimesNewRoman,Italic" w:hAnsi="BBFJHP+TimesNewRoman,Italic"/>
          <w:sz w:val="23"/>
          <w:szCs w:val="23"/>
        </w:rPr>
        <w:t>in</w:t>
      </w:r>
      <w:r>
        <w:rPr>
          <w:sz w:val="23"/>
          <w:szCs w:val="23"/>
        </w:rPr>
        <w:t xml:space="preserve">: Moreno, M. T. and J. I. Cubero, Coordinating Editors. Advances in Parasitic Plant Research. </w:t>
      </w:r>
      <w:proofErr w:type="spellStart"/>
      <w:r>
        <w:rPr>
          <w:sz w:val="23"/>
          <w:szCs w:val="23"/>
        </w:rPr>
        <w:t>Direccion</w:t>
      </w:r>
      <w:proofErr w:type="spellEnd"/>
      <w:r>
        <w:rPr>
          <w:sz w:val="23"/>
          <w:szCs w:val="23"/>
        </w:rPr>
        <w:t xml:space="preserve"> General </w:t>
      </w:r>
      <w:proofErr w:type="spellStart"/>
      <w:r>
        <w:rPr>
          <w:sz w:val="23"/>
          <w:szCs w:val="23"/>
        </w:rPr>
        <w:t>Investigacion</w:t>
      </w:r>
      <w:proofErr w:type="spellEnd"/>
      <w:r>
        <w:rPr>
          <w:sz w:val="23"/>
          <w:szCs w:val="23"/>
        </w:rPr>
        <w:t xml:space="preserve"> </w:t>
      </w:r>
      <w:proofErr w:type="spellStart"/>
      <w:r>
        <w:rPr>
          <w:sz w:val="23"/>
          <w:szCs w:val="23"/>
        </w:rPr>
        <w:t>Agraria</w:t>
      </w:r>
      <w:proofErr w:type="spellEnd"/>
      <w:r>
        <w:rPr>
          <w:sz w:val="23"/>
          <w:szCs w:val="23"/>
        </w:rPr>
        <w:t xml:space="preserve">: Cordoba, Spain. 929 pages. </w:t>
      </w:r>
    </w:p>
    <w:p w14:paraId="3EE79462" w14:textId="77777777" w:rsidR="00B93348" w:rsidRDefault="00B93348">
      <w:pPr>
        <w:ind w:firstLine="1"/>
        <w:rPr>
          <w:sz w:val="23"/>
          <w:szCs w:val="23"/>
        </w:rPr>
      </w:pPr>
    </w:p>
    <w:p w14:paraId="55343D2E" w14:textId="77777777" w:rsidR="00B93348" w:rsidRDefault="00B93348">
      <w:pPr>
        <w:ind w:firstLine="1"/>
        <w:rPr>
          <w:sz w:val="23"/>
          <w:szCs w:val="23"/>
        </w:rPr>
      </w:pPr>
      <w:r>
        <w:rPr>
          <w:sz w:val="23"/>
          <w:szCs w:val="23"/>
        </w:rPr>
        <w:t xml:space="preserve">Musselman, L. J. and S. C. Haynes. 1996. </w:t>
      </w:r>
      <w:proofErr w:type="spellStart"/>
      <w:r>
        <w:rPr>
          <w:sz w:val="23"/>
          <w:szCs w:val="23"/>
        </w:rPr>
        <w:t>Santalaceae</w:t>
      </w:r>
      <w:proofErr w:type="spellEnd"/>
      <w:r>
        <w:rPr>
          <w:sz w:val="23"/>
          <w:szCs w:val="23"/>
        </w:rPr>
        <w:t xml:space="preserve"> with weed potential in the United States. pages 521-527. </w:t>
      </w:r>
      <w:r>
        <w:rPr>
          <w:rFonts w:ascii="BBFJHP+TimesNewRoman,Italic" w:hAnsi="BBFJHP+TimesNewRoman,Italic"/>
          <w:sz w:val="23"/>
          <w:szCs w:val="23"/>
        </w:rPr>
        <w:t>in</w:t>
      </w:r>
      <w:r>
        <w:rPr>
          <w:sz w:val="23"/>
          <w:szCs w:val="23"/>
        </w:rPr>
        <w:t xml:space="preserve">: Moreno, M.T. and J. I. Cubero, Coordinating Editors. Advances in Parasitic Plant Research. </w:t>
      </w:r>
      <w:proofErr w:type="spellStart"/>
      <w:r>
        <w:rPr>
          <w:sz w:val="23"/>
          <w:szCs w:val="23"/>
        </w:rPr>
        <w:t>Direccion</w:t>
      </w:r>
      <w:proofErr w:type="spellEnd"/>
      <w:r>
        <w:rPr>
          <w:sz w:val="23"/>
          <w:szCs w:val="23"/>
        </w:rPr>
        <w:t xml:space="preserve"> General </w:t>
      </w:r>
      <w:proofErr w:type="spellStart"/>
      <w:r>
        <w:rPr>
          <w:sz w:val="23"/>
          <w:szCs w:val="23"/>
        </w:rPr>
        <w:t>Investigacion</w:t>
      </w:r>
      <w:proofErr w:type="spellEnd"/>
      <w:r>
        <w:rPr>
          <w:sz w:val="23"/>
          <w:szCs w:val="23"/>
        </w:rPr>
        <w:t xml:space="preserve"> </w:t>
      </w:r>
      <w:proofErr w:type="spellStart"/>
      <w:r>
        <w:rPr>
          <w:sz w:val="23"/>
          <w:szCs w:val="23"/>
        </w:rPr>
        <w:t>Agraria</w:t>
      </w:r>
      <w:proofErr w:type="spellEnd"/>
      <w:r>
        <w:rPr>
          <w:sz w:val="23"/>
          <w:szCs w:val="23"/>
        </w:rPr>
        <w:t xml:space="preserve">: </w:t>
      </w:r>
      <w:proofErr w:type="spellStart"/>
      <w:proofErr w:type="gramStart"/>
      <w:r>
        <w:rPr>
          <w:sz w:val="23"/>
          <w:szCs w:val="23"/>
        </w:rPr>
        <w:t>Cordoba,Spain</w:t>
      </w:r>
      <w:proofErr w:type="spellEnd"/>
      <w:proofErr w:type="gramEnd"/>
      <w:r>
        <w:rPr>
          <w:sz w:val="23"/>
          <w:szCs w:val="23"/>
        </w:rPr>
        <w:t xml:space="preserve">. 929 pages. </w:t>
      </w:r>
    </w:p>
    <w:p w14:paraId="501BF5C9" w14:textId="77777777" w:rsidR="00B93348" w:rsidRDefault="00B93348">
      <w:pPr>
        <w:ind w:firstLine="1"/>
        <w:rPr>
          <w:sz w:val="23"/>
          <w:szCs w:val="23"/>
        </w:rPr>
      </w:pPr>
    </w:p>
    <w:p w14:paraId="5BB10552" w14:textId="77777777" w:rsidR="00B93348" w:rsidRDefault="00B93348">
      <w:pPr>
        <w:ind w:firstLine="1"/>
        <w:rPr>
          <w:sz w:val="23"/>
          <w:szCs w:val="23"/>
        </w:rPr>
      </w:pPr>
      <w:proofErr w:type="spellStart"/>
      <w:r>
        <w:rPr>
          <w:sz w:val="23"/>
          <w:szCs w:val="23"/>
        </w:rPr>
        <w:t>Rhui-cheng</w:t>
      </w:r>
      <w:proofErr w:type="spellEnd"/>
      <w:r>
        <w:rPr>
          <w:sz w:val="23"/>
          <w:szCs w:val="23"/>
        </w:rPr>
        <w:t xml:space="preserve">, F., L. J. Musselman and U. </w:t>
      </w:r>
      <w:proofErr w:type="spellStart"/>
      <w:r>
        <w:rPr>
          <w:sz w:val="23"/>
          <w:szCs w:val="23"/>
        </w:rPr>
        <w:t>Plitmann</w:t>
      </w:r>
      <w:proofErr w:type="spellEnd"/>
      <w:r>
        <w:rPr>
          <w:sz w:val="23"/>
          <w:szCs w:val="23"/>
        </w:rPr>
        <w:t xml:space="preserve">. 1995. </w:t>
      </w:r>
      <w:r>
        <w:rPr>
          <w:rFonts w:ascii="BBFJHP+TimesNewRoman,Italic" w:hAnsi="BBFJHP+TimesNewRoman,Italic"/>
          <w:sz w:val="23"/>
          <w:szCs w:val="23"/>
        </w:rPr>
        <w:t>Cuscuta</w:t>
      </w:r>
      <w:r>
        <w:rPr>
          <w:sz w:val="23"/>
          <w:szCs w:val="23"/>
        </w:rPr>
        <w:t xml:space="preserve">. pages 322-325 </w:t>
      </w:r>
      <w:r>
        <w:rPr>
          <w:rFonts w:ascii="BBFJHP+TimesNewRoman,Italic" w:hAnsi="BBFJHP+TimesNewRoman,Italic"/>
          <w:sz w:val="23"/>
          <w:szCs w:val="23"/>
        </w:rPr>
        <w:t xml:space="preserve">in </w:t>
      </w:r>
      <w:r>
        <w:rPr>
          <w:sz w:val="23"/>
          <w:szCs w:val="23"/>
        </w:rPr>
        <w:t>Zheng-</w:t>
      </w:r>
      <w:proofErr w:type="spellStart"/>
      <w:r>
        <w:rPr>
          <w:sz w:val="23"/>
          <w:szCs w:val="23"/>
        </w:rPr>
        <w:t>yi</w:t>
      </w:r>
      <w:proofErr w:type="spellEnd"/>
      <w:r>
        <w:rPr>
          <w:sz w:val="23"/>
          <w:szCs w:val="23"/>
        </w:rPr>
        <w:t xml:space="preserve">, W. and P. H. Raven, Editors. Flora of China. Volume 16. Gentianaceae through Boraginaceae. Beijing: Science Press and St. Louis: Missouri Botanical Garden. 479 pages + xiii. </w:t>
      </w:r>
    </w:p>
    <w:p w14:paraId="31260ACF" w14:textId="77777777" w:rsidR="00B93348" w:rsidRDefault="00B93348">
      <w:pPr>
        <w:rPr>
          <w:sz w:val="23"/>
          <w:szCs w:val="23"/>
        </w:rPr>
      </w:pPr>
    </w:p>
    <w:p w14:paraId="1B796FE2" w14:textId="77777777" w:rsidR="00B93348" w:rsidRDefault="00B93348">
      <w:pPr>
        <w:rPr>
          <w:sz w:val="23"/>
          <w:szCs w:val="23"/>
        </w:rPr>
      </w:pPr>
      <w:r>
        <w:rPr>
          <w:sz w:val="23"/>
          <w:szCs w:val="23"/>
        </w:rPr>
        <w:t xml:space="preserve">Musselman, L. J. 1995. </w:t>
      </w:r>
      <w:proofErr w:type="spellStart"/>
      <w:r>
        <w:rPr>
          <w:sz w:val="23"/>
          <w:szCs w:val="23"/>
        </w:rPr>
        <w:t>Hydnoraceae</w:t>
      </w:r>
      <w:proofErr w:type="spellEnd"/>
      <w:r>
        <w:rPr>
          <w:sz w:val="23"/>
          <w:szCs w:val="23"/>
        </w:rPr>
        <w:t xml:space="preserve">. The World of Plants. Weekly Encyclopedia 40(1/22): 103-105. Six photographs. Asahi </w:t>
      </w:r>
      <w:proofErr w:type="spellStart"/>
      <w:r>
        <w:rPr>
          <w:sz w:val="23"/>
          <w:szCs w:val="23"/>
        </w:rPr>
        <w:t>Simbun</w:t>
      </w:r>
      <w:proofErr w:type="spellEnd"/>
      <w:r>
        <w:rPr>
          <w:sz w:val="23"/>
          <w:szCs w:val="23"/>
        </w:rPr>
        <w:t xml:space="preserve"> Publishers. [In Japanese]. </w:t>
      </w:r>
    </w:p>
    <w:p w14:paraId="1CC5EBEC" w14:textId="77777777" w:rsidR="00B93348" w:rsidRDefault="00B93348">
      <w:pPr>
        <w:rPr>
          <w:sz w:val="23"/>
          <w:szCs w:val="23"/>
        </w:rPr>
      </w:pPr>
    </w:p>
    <w:p w14:paraId="6FF886C3" w14:textId="77777777" w:rsidR="00B93348" w:rsidRDefault="00B93348">
      <w:pPr>
        <w:rPr>
          <w:sz w:val="23"/>
          <w:szCs w:val="23"/>
        </w:rPr>
      </w:pPr>
      <w:r>
        <w:rPr>
          <w:sz w:val="23"/>
          <w:szCs w:val="23"/>
        </w:rPr>
        <w:t xml:space="preserve">Musselman, L. J. and M. C. Press. 1995. The diversity of parasitic plants. pages 1-13 in: Press, M. C. and J. D. Graves, editors. Parasitic Flowering Plants. London: Chapman and Hall. </w:t>
      </w:r>
    </w:p>
    <w:p w14:paraId="2C56D25D" w14:textId="77777777" w:rsidR="00B93348" w:rsidRDefault="00B93348">
      <w:pPr>
        <w:pStyle w:val="Default"/>
        <w:rPr>
          <w:color w:val="auto"/>
        </w:rPr>
      </w:pPr>
    </w:p>
    <w:p w14:paraId="19D10671" w14:textId="4AC7C4B5" w:rsidR="00B93348" w:rsidRDefault="00B93348">
      <w:pPr>
        <w:ind w:firstLine="1"/>
        <w:rPr>
          <w:sz w:val="23"/>
          <w:szCs w:val="23"/>
        </w:rPr>
      </w:pPr>
      <w:r>
        <w:rPr>
          <w:sz w:val="23"/>
          <w:szCs w:val="23"/>
        </w:rPr>
        <w:t xml:space="preserve">Musselman, L. J. 1995. Taxonomy and spread of </w:t>
      </w:r>
      <w:r>
        <w:rPr>
          <w:rFonts w:ascii="BBFJHP+TimesNewRoman,Italic" w:hAnsi="BBFJHP+TimesNewRoman,Italic"/>
          <w:sz w:val="23"/>
          <w:szCs w:val="23"/>
        </w:rPr>
        <w:t>Orobanche</w:t>
      </w:r>
      <w:r>
        <w:rPr>
          <w:sz w:val="23"/>
          <w:szCs w:val="23"/>
        </w:rPr>
        <w:t xml:space="preserve">. pp 27-35 in Pieterse, A. H., J. A. C. </w:t>
      </w:r>
      <w:proofErr w:type="spellStart"/>
      <w:r>
        <w:rPr>
          <w:sz w:val="23"/>
          <w:szCs w:val="23"/>
        </w:rPr>
        <w:t>Verkleij</w:t>
      </w:r>
      <w:proofErr w:type="spellEnd"/>
      <w:r>
        <w:rPr>
          <w:sz w:val="23"/>
          <w:szCs w:val="23"/>
        </w:rPr>
        <w:t xml:space="preserve"> and S. J. Borg, eds. Biology and Management of </w:t>
      </w:r>
      <w:r>
        <w:rPr>
          <w:rFonts w:ascii="BBFJHP+TimesNewRoman,Italic" w:hAnsi="BBFJHP+TimesNewRoman,Italic"/>
          <w:sz w:val="23"/>
          <w:szCs w:val="23"/>
        </w:rPr>
        <w:t>Orobanche</w:t>
      </w:r>
      <w:r>
        <w:rPr>
          <w:sz w:val="23"/>
          <w:szCs w:val="23"/>
        </w:rPr>
        <w:t xml:space="preserve">, Proceedings of the 3rd International Workshop on </w:t>
      </w:r>
      <w:r>
        <w:rPr>
          <w:rFonts w:ascii="BBFJHP+TimesNewRoman,Italic" w:hAnsi="BBFJHP+TimesNewRoman,Italic"/>
          <w:sz w:val="23"/>
          <w:szCs w:val="23"/>
        </w:rPr>
        <w:t xml:space="preserve">Orobanche </w:t>
      </w:r>
      <w:r>
        <w:rPr>
          <w:sz w:val="23"/>
          <w:szCs w:val="23"/>
        </w:rPr>
        <w:t xml:space="preserve">and Related </w:t>
      </w:r>
      <w:r>
        <w:rPr>
          <w:rFonts w:ascii="BBFJHP+TimesNewRoman,Italic" w:hAnsi="BBFJHP+TimesNewRoman,Italic"/>
          <w:sz w:val="23"/>
          <w:szCs w:val="23"/>
        </w:rPr>
        <w:t xml:space="preserve">Striga </w:t>
      </w:r>
      <w:r>
        <w:rPr>
          <w:sz w:val="23"/>
          <w:szCs w:val="23"/>
        </w:rPr>
        <w:t>Research.</w:t>
      </w:r>
      <w:r w:rsidR="00070B2A">
        <w:rPr>
          <w:sz w:val="23"/>
          <w:szCs w:val="23"/>
        </w:rPr>
        <w:t xml:space="preserve"> </w:t>
      </w:r>
      <w:r>
        <w:rPr>
          <w:sz w:val="23"/>
          <w:szCs w:val="23"/>
        </w:rPr>
        <w:t xml:space="preserve">Amsterdam: Royal Tropical Institute. </w:t>
      </w:r>
    </w:p>
    <w:p w14:paraId="02F0C990" w14:textId="77777777" w:rsidR="00B93348" w:rsidRDefault="00B93348">
      <w:pPr>
        <w:ind w:firstLine="1"/>
        <w:rPr>
          <w:sz w:val="23"/>
          <w:szCs w:val="23"/>
        </w:rPr>
      </w:pPr>
    </w:p>
    <w:p w14:paraId="6A7148BD" w14:textId="6CD23AC7" w:rsidR="00B93348" w:rsidRDefault="00B93348">
      <w:pPr>
        <w:ind w:firstLine="1"/>
        <w:rPr>
          <w:sz w:val="23"/>
          <w:szCs w:val="23"/>
        </w:rPr>
      </w:pPr>
      <w:r>
        <w:rPr>
          <w:sz w:val="23"/>
          <w:szCs w:val="23"/>
        </w:rPr>
        <w:t xml:space="preserve">Musselman, L. J. 1994. </w:t>
      </w:r>
      <w:r>
        <w:rPr>
          <w:rFonts w:ascii="BBFJHP+TimesNewRoman,Italic" w:hAnsi="BBFJHP+TimesNewRoman,Italic"/>
          <w:sz w:val="23"/>
          <w:szCs w:val="23"/>
        </w:rPr>
        <w:t xml:space="preserve">Striga </w:t>
      </w:r>
      <w:r>
        <w:rPr>
          <w:sz w:val="23"/>
          <w:szCs w:val="23"/>
        </w:rPr>
        <w:t xml:space="preserve">Species. Pages 156-160 </w:t>
      </w:r>
      <w:r>
        <w:rPr>
          <w:rFonts w:ascii="BBFJHP+TimesNewRoman,Italic" w:hAnsi="BBFJHP+TimesNewRoman,Italic"/>
          <w:sz w:val="23"/>
          <w:szCs w:val="23"/>
        </w:rPr>
        <w:t>in</w:t>
      </w:r>
      <w:r>
        <w:rPr>
          <w:sz w:val="23"/>
          <w:szCs w:val="23"/>
        </w:rPr>
        <w:t>: R.</w:t>
      </w:r>
      <w:r w:rsidR="00070B2A">
        <w:rPr>
          <w:sz w:val="23"/>
          <w:szCs w:val="23"/>
        </w:rPr>
        <w:t xml:space="preserve"> </w:t>
      </w:r>
      <w:proofErr w:type="spellStart"/>
      <w:r>
        <w:rPr>
          <w:sz w:val="23"/>
          <w:szCs w:val="23"/>
        </w:rPr>
        <w:t>Labrada</w:t>
      </w:r>
      <w:proofErr w:type="spellEnd"/>
      <w:r>
        <w:rPr>
          <w:sz w:val="23"/>
          <w:szCs w:val="23"/>
        </w:rPr>
        <w:t xml:space="preserve">, J. C. </w:t>
      </w:r>
      <w:proofErr w:type="spellStart"/>
      <w:r>
        <w:rPr>
          <w:sz w:val="23"/>
          <w:szCs w:val="23"/>
        </w:rPr>
        <w:t>Caseley</w:t>
      </w:r>
      <w:proofErr w:type="spellEnd"/>
      <w:r>
        <w:rPr>
          <w:sz w:val="23"/>
          <w:szCs w:val="23"/>
        </w:rPr>
        <w:t xml:space="preserve"> and C. Parker, editors. Weed Management for Developing Countries. FAO Plant Production and Protection Paper 120. Rome: Food and Agriculture Organization of the United Nations. </w:t>
      </w:r>
    </w:p>
    <w:p w14:paraId="17007A0B" w14:textId="77777777" w:rsidR="00B93348" w:rsidRDefault="00B93348">
      <w:pPr>
        <w:ind w:firstLine="1"/>
        <w:rPr>
          <w:sz w:val="23"/>
          <w:szCs w:val="23"/>
        </w:rPr>
      </w:pPr>
    </w:p>
    <w:p w14:paraId="0856BA63" w14:textId="77777777" w:rsidR="00B93348" w:rsidRDefault="00B93348">
      <w:pPr>
        <w:ind w:firstLine="1"/>
        <w:rPr>
          <w:sz w:val="23"/>
          <w:szCs w:val="23"/>
        </w:rPr>
      </w:pPr>
      <w:r>
        <w:rPr>
          <w:sz w:val="23"/>
          <w:szCs w:val="23"/>
        </w:rPr>
        <w:t>Musselman, L. J. 1993. Alien broomrapes (</w:t>
      </w:r>
      <w:r>
        <w:rPr>
          <w:rFonts w:ascii="BBFJHP+TimesNewRoman,Italic" w:hAnsi="BBFJHP+TimesNewRoman,Italic"/>
          <w:sz w:val="23"/>
          <w:szCs w:val="23"/>
        </w:rPr>
        <w:t xml:space="preserve">Orobanche </w:t>
      </w:r>
      <w:r>
        <w:rPr>
          <w:sz w:val="23"/>
          <w:szCs w:val="23"/>
        </w:rPr>
        <w:t xml:space="preserve">species) of potential danger to American crops. Pages 244-247. Proceedings Southern Weed Science Society. Champaign, Il: Southern Weed Science Society. </w:t>
      </w:r>
    </w:p>
    <w:p w14:paraId="023918E6" w14:textId="77777777" w:rsidR="00B93348" w:rsidRDefault="00B93348">
      <w:pPr>
        <w:ind w:firstLine="1"/>
        <w:rPr>
          <w:sz w:val="23"/>
          <w:szCs w:val="23"/>
        </w:rPr>
      </w:pPr>
    </w:p>
    <w:p w14:paraId="637CD41E" w14:textId="77777777" w:rsidR="00B93348" w:rsidRDefault="00B93348">
      <w:pPr>
        <w:ind w:firstLine="1"/>
        <w:rPr>
          <w:sz w:val="23"/>
          <w:szCs w:val="23"/>
        </w:rPr>
      </w:pPr>
      <w:r>
        <w:rPr>
          <w:sz w:val="23"/>
          <w:szCs w:val="23"/>
        </w:rPr>
        <w:t xml:space="preserve">Musselman, L. J. 1993. Contributed type for </w:t>
      </w:r>
      <w:proofErr w:type="spellStart"/>
      <w:r>
        <w:rPr>
          <w:rFonts w:ascii="BBFJHP+TimesNewRoman,Italic" w:hAnsi="BBFJHP+TimesNewRoman,Italic"/>
          <w:sz w:val="23"/>
          <w:szCs w:val="23"/>
        </w:rPr>
        <w:t>Aphyteia</w:t>
      </w:r>
      <w:proofErr w:type="spellEnd"/>
      <w:r>
        <w:rPr>
          <w:sz w:val="23"/>
          <w:szCs w:val="23"/>
        </w:rPr>
        <w:t xml:space="preserve">. Page 20 in Jarvis, C. E., F. R. Barrie, D. M. Allan and J. L. Reveal. A List of Linnean Generic Names and their Types. Regnum </w:t>
      </w:r>
      <w:proofErr w:type="spellStart"/>
      <w:r>
        <w:rPr>
          <w:sz w:val="23"/>
          <w:szCs w:val="23"/>
        </w:rPr>
        <w:t>Vegetabile</w:t>
      </w:r>
      <w:proofErr w:type="spellEnd"/>
      <w:r>
        <w:rPr>
          <w:sz w:val="23"/>
          <w:szCs w:val="23"/>
        </w:rPr>
        <w:t xml:space="preserve"> 127. </w:t>
      </w:r>
      <w:proofErr w:type="spellStart"/>
      <w:r>
        <w:rPr>
          <w:sz w:val="23"/>
          <w:szCs w:val="23"/>
        </w:rPr>
        <w:t>Konigstein</w:t>
      </w:r>
      <w:proofErr w:type="spellEnd"/>
      <w:r>
        <w:rPr>
          <w:sz w:val="23"/>
          <w:szCs w:val="23"/>
        </w:rPr>
        <w:t xml:space="preserve">, Germany: </w:t>
      </w:r>
      <w:proofErr w:type="spellStart"/>
      <w:r>
        <w:rPr>
          <w:sz w:val="23"/>
          <w:szCs w:val="23"/>
        </w:rPr>
        <w:t>Koeltz</w:t>
      </w:r>
      <w:proofErr w:type="spellEnd"/>
      <w:r>
        <w:rPr>
          <w:sz w:val="23"/>
          <w:szCs w:val="23"/>
        </w:rPr>
        <w:t xml:space="preserve">. </w:t>
      </w:r>
    </w:p>
    <w:p w14:paraId="46E27551" w14:textId="77777777" w:rsidR="00B93348" w:rsidRDefault="00B93348">
      <w:pPr>
        <w:ind w:firstLine="1"/>
        <w:rPr>
          <w:sz w:val="23"/>
          <w:szCs w:val="23"/>
        </w:rPr>
      </w:pPr>
    </w:p>
    <w:p w14:paraId="78BB7CEA" w14:textId="77777777" w:rsidR="00B93348" w:rsidRDefault="00B93348">
      <w:pPr>
        <w:rPr>
          <w:sz w:val="23"/>
          <w:szCs w:val="23"/>
        </w:rPr>
      </w:pPr>
      <w:r>
        <w:rPr>
          <w:sz w:val="23"/>
          <w:szCs w:val="23"/>
        </w:rPr>
        <w:t xml:space="preserve">Musselman, L. J. 1992. </w:t>
      </w:r>
      <w:proofErr w:type="spellStart"/>
      <w:r>
        <w:rPr>
          <w:sz w:val="23"/>
          <w:szCs w:val="23"/>
        </w:rPr>
        <w:t>Hydnoraceae</w:t>
      </w:r>
      <w:proofErr w:type="spellEnd"/>
      <w:r>
        <w:rPr>
          <w:sz w:val="23"/>
          <w:szCs w:val="23"/>
        </w:rPr>
        <w:t xml:space="preserve">. pages 30-31 in: Thulin, M., editor. Flora of Somalia. Volume 1. </w:t>
      </w:r>
      <w:proofErr w:type="spellStart"/>
      <w:r>
        <w:rPr>
          <w:sz w:val="23"/>
          <w:szCs w:val="23"/>
        </w:rPr>
        <w:t>Pteridophyta</w:t>
      </w:r>
      <w:proofErr w:type="spellEnd"/>
      <w:r>
        <w:rPr>
          <w:sz w:val="23"/>
          <w:szCs w:val="23"/>
        </w:rPr>
        <w:t>; Gymnospermae; Angiospermae (</w:t>
      </w:r>
      <w:proofErr w:type="spellStart"/>
      <w:r>
        <w:rPr>
          <w:sz w:val="23"/>
          <w:szCs w:val="23"/>
        </w:rPr>
        <w:t>Annonaceae</w:t>
      </w:r>
      <w:proofErr w:type="spellEnd"/>
      <w:r>
        <w:rPr>
          <w:sz w:val="23"/>
          <w:szCs w:val="23"/>
        </w:rPr>
        <w:t xml:space="preserve">-Fabaceae). Royal Botanic Gardens: Kew. 493 pages. +viii. </w:t>
      </w:r>
    </w:p>
    <w:p w14:paraId="4BB40AB4" w14:textId="77777777" w:rsidR="00B93348" w:rsidRDefault="00B93348">
      <w:pPr>
        <w:rPr>
          <w:sz w:val="23"/>
          <w:szCs w:val="23"/>
        </w:rPr>
      </w:pPr>
    </w:p>
    <w:p w14:paraId="550B723B" w14:textId="77777777" w:rsidR="00B93348" w:rsidRDefault="00B93348">
      <w:pPr>
        <w:ind w:firstLine="1"/>
        <w:rPr>
          <w:sz w:val="23"/>
          <w:szCs w:val="23"/>
        </w:rPr>
      </w:pPr>
      <w:r>
        <w:rPr>
          <w:sz w:val="23"/>
          <w:szCs w:val="23"/>
        </w:rPr>
        <w:t xml:space="preserve">Musselman, L. J. 1991. The genus </w:t>
      </w:r>
      <w:proofErr w:type="spellStart"/>
      <w:r>
        <w:rPr>
          <w:rFonts w:ascii="BBFJHP+TimesNewRoman,Italic" w:hAnsi="BBFJHP+TimesNewRoman,Italic"/>
          <w:sz w:val="23"/>
          <w:szCs w:val="23"/>
        </w:rPr>
        <w:t>Hydnora</w:t>
      </w:r>
      <w:proofErr w:type="spellEnd"/>
      <w:r>
        <w:rPr>
          <w:rFonts w:ascii="BBFJHP+TimesNewRoman,Italic" w:hAnsi="BBFJHP+TimesNewRoman,Italic"/>
          <w:sz w:val="23"/>
          <w:szCs w:val="23"/>
        </w:rPr>
        <w:t xml:space="preserve"> </w:t>
      </w:r>
      <w:r>
        <w:rPr>
          <w:sz w:val="23"/>
          <w:szCs w:val="23"/>
        </w:rPr>
        <w:t>(</w:t>
      </w:r>
      <w:proofErr w:type="spellStart"/>
      <w:r>
        <w:rPr>
          <w:sz w:val="23"/>
          <w:szCs w:val="23"/>
        </w:rPr>
        <w:t>Hydnoraceae</w:t>
      </w:r>
      <w:proofErr w:type="spellEnd"/>
      <w:r>
        <w:rPr>
          <w:sz w:val="23"/>
          <w:szCs w:val="23"/>
        </w:rPr>
        <w:t xml:space="preserve">). pp 247-250 in Ransom, J. K., L. J. Musselman, A. D. Worsham and </w:t>
      </w:r>
      <w:proofErr w:type="spellStart"/>
      <w:proofErr w:type="gramStart"/>
      <w:r>
        <w:rPr>
          <w:sz w:val="23"/>
          <w:szCs w:val="23"/>
        </w:rPr>
        <w:t>C.Parker</w:t>
      </w:r>
      <w:proofErr w:type="spellEnd"/>
      <w:proofErr w:type="gramEnd"/>
      <w:r>
        <w:rPr>
          <w:sz w:val="23"/>
          <w:szCs w:val="23"/>
        </w:rPr>
        <w:t xml:space="preserve">, eds. 1991. Proceedings of the 5th International Symposium of Parasitic Weeds. 550 pp +ix. Nairobi: The International Maize and Wheat Improvement Center (CIMMYT). </w:t>
      </w:r>
    </w:p>
    <w:p w14:paraId="332A2F48" w14:textId="77777777" w:rsidR="00B93348" w:rsidRDefault="00B93348">
      <w:pPr>
        <w:ind w:firstLine="1"/>
        <w:rPr>
          <w:sz w:val="23"/>
          <w:szCs w:val="23"/>
        </w:rPr>
      </w:pPr>
    </w:p>
    <w:p w14:paraId="74649B92" w14:textId="77777777" w:rsidR="00B93348" w:rsidRDefault="00B93348">
      <w:pPr>
        <w:ind w:firstLine="1"/>
        <w:rPr>
          <w:sz w:val="23"/>
          <w:szCs w:val="23"/>
        </w:rPr>
      </w:pPr>
      <w:r>
        <w:rPr>
          <w:sz w:val="23"/>
          <w:szCs w:val="23"/>
        </w:rPr>
        <w:t xml:space="preserve">Knepper, D., A. Tunde </w:t>
      </w:r>
      <w:proofErr w:type="spellStart"/>
      <w:r>
        <w:rPr>
          <w:sz w:val="23"/>
          <w:szCs w:val="23"/>
        </w:rPr>
        <w:t>Obilana</w:t>
      </w:r>
      <w:proofErr w:type="spellEnd"/>
      <w:r>
        <w:rPr>
          <w:sz w:val="23"/>
          <w:szCs w:val="23"/>
        </w:rPr>
        <w:t xml:space="preserve"> and L. J. Musselman. 1991. Morphology of </w:t>
      </w:r>
      <w:r>
        <w:rPr>
          <w:rFonts w:ascii="BBFJHP+TimesNewRoman,Italic" w:hAnsi="BBFJHP+TimesNewRoman,Italic"/>
          <w:sz w:val="23"/>
          <w:szCs w:val="23"/>
        </w:rPr>
        <w:t xml:space="preserve">Striga </w:t>
      </w:r>
      <w:proofErr w:type="spellStart"/>
      <w:r>
        <w:rPr>
          <w:rFonts w:ascii="BBFJHP+TimesNewRoman,Italic" w:hAnsi="BBFJHP+TimesNewRoman,Italic"/>
          <w:sz w:val="23"/>
          <w:szCs w:val="23"/>
        </w:rPr>
        <w:t>forbesii</w:t>
      </w:r>
      <w:proofErr w:type="spellEnd"/>
      <w:r>
        <w:rPr>
          <w:rFonts w:ascii="BBFJHP+TimesNewRoman,Italic" w:hAnsi="BBFJHP+TimesNewRoman,Italic"/>
          <w:sz w:val="23"/>
          <w:szCs w:val="23"/>
        </w:rPr>
        <w:t xml:space="preserve"> </w:t>
      </w:r>
      <w:r>
        <w:rPr>
          <w:sz w:val="23"/>
          <w:szCs w:val="23"/>
        </w:rPr>
        <w:t xml:space="preserve">and preliminary screening for resistance in sorghum. pp 241-246 in Ransom, J. K., L. J. Musselman, A. D. Worsham and C. Parker, eds. 1991. Proceedings of the 5th International Symposium of Parasitic Weeds. 550 pp +ix. Nairobi: The International Maize and Wheat Improvement Center (CIMMYT). </w:t>
      </w:r>
    </w:p>
    <w:p w14:paraId="52B115A4" w14:textId="77777777" w:rsidR="00B93348" w:rsidRDefault="00B93348">
      <w:pPr>
        <w:rPr>
          <w:sz w:val="23"/>
          <w:szCs w:val="23"/>
        </w:rPr>
      </w:pPr>
    </w:p>
    <w:p w14:paraId="6E981A1A" w14:textId="77777777" w:rsidR="00B93348" w:rsidRDefault="00B93348">
      <w:pPr>
        <w:ind w:firstLine="1"/>
        <w:rPr>
          <w:sz w:val="23"/>
          <w:szCs w:val="23"/>
        </w:rPr>
      </w:pPr>
      <w:proofErr w:type="spellStart"/>
      <w:r>
        <w:rPr>
          <w:sz w:val="23"/>
          <w:szCs w:val="23"/>
        </w:rPr>
        <w:t>Bebawi</w:t>
      </w:r>
      <w:proofErr w:type="spellEnd"/>
      <w:r>
        <w:rPr>
          <w:sz w:val="23"/>
          <w:szCs w:val="23"/>
        </w:rPr>
        <w:t xml:space="preserve">, F. F., S. A. Khalid and L. J. Musselman. 1991. Effects of urea nitrogen on stimulant activity of sorghum and germination capacity of </w:t>
      </w:r>
      <w:r>
        <w:rPr>
          <w:rFonts w:ascii="BBFJHP+TimesNewRoman,Italic" w:hAnsi="BBFJHP+TimesNewRoman,Italic"/>
          <w:sz w:val="23"/>
          <w:szCs w:val="23"/>
        </w:rPr>
        <w:t>Striga</w:t>
      </w:r>
      <w:r>
        <w:rPr>
          <w:sz w:val="23"/>
          <w:szCs w:val="23"/>
        </w:rPr>
        <w:t xml:space="preserve">. pp 458-461 in Ransom, J. K., L. J. Musselman, A. D. Worsham and C. Parker, eds. 1991. Proceedings of the 5th International Symposium of Parasitic Weeds. 550 pp +ix. Nairobi: The International Maize and Wheat Improvement Center (CIMMYT). </w:t>
      </w:r>
    </w:p>
    <w:p w14:paraId="5C2E5C5E" w14:textId="77777777" w:rsidR="00B93348" w:rsidRDefault="00B93348">
      <w:pPr>
        <w:pStyle w:val="Default"/>
        <w:rPr>
          <w:color w:val="auto"/>
        </w:rPr>
      </w:pPr>
    </w:p>
    <w:p w14:paraId="799A64FA" w14:textId="77777777" w:rsidR="00B93348" w:rsidRDefault="00B93348">
      <w:pPr>
        <w:rPr>
          <w:sz w:val="23"/>
          <w:szCs w:val="23"/>
        </w:rPr>
      </w:pPr>
      <w:r>
        <w:rPr>
          <w:sz w:val="23"/>
          <w:szCs w:val="23"/>
        </w:rPr>
        <w:t xml:space="preserve">Knepper, D. A., J. B. Wright and L. J. Musselman. 1991. The phytogeographical significance of some rare plants at Back Bay. pp 215-221 in Marshall, H. G. and M. D. Norman, eds. Proceedings of the Back Bay Ecological Symposium. Norfolk: Old Dominion University. </w:t>
      </w:r>
    </w:p>
    <w:p w14:paraId="3320BB10" w14:textId="77777777" w:rsidR="00B93348" w:rsidRDefault="00B93348">
      <w:pPr>
        <w:rPr>
          <w:sz w:val="23"/>
          <w:szCs w:val="23"/>
        </w:rPr>
      </w:pPr>
    </w:p>
    <w:p w14:paraId="09B5328D" w14:textId="77777777" w:rsidR="00B93348" w:rsidRPr="00C93112" w:rsidRDefault="00B93348">
      <w:pPr>
        <w:rPr>
          <w:sz w:val="23"/>
          <w:szCs w:val="23"/>
          <w:lang w:val="it-IT"/>
        </w:rPr>
      </w:pPr>
      <w:r>
        <w:rPr>
          <w:sz w:val="23"/>
          <w:szCs w:val="23"/>
        </w:rPr>
        <w:t xml:space="preserve">Musselman, L. J. 1991. </w:t>
      </w:r>
      <w:proofErr w:type="spellStart"/>
      <w:r>
        <w:rPr>
          <w:sz w:val="23"/>
          <w:szCs w:val="23"/>
        </w:rPr>
        <w:t>Buckleya</w:t>
      </w:r>
      <w:proofErr w:type="spellEnd"/>
      <w:r>
        <w:rPr>
          <w:sz w:val="23"/>
          <w:szCs w:val="23"/>
        </w:rPr>
        <w:t xml:space="preserve"> and </w:t>
      </w:r>
      <w:proofErr w:type="spellStart"/>
      <w:r>
        <w:rPr>
          <w:sz w:val="23"/>
          <w:szCs w:val="23"/>
        </w:rPr>
        <w:t>Nestronia</w:t>
      </w:r>
      <w:proofErr w:type="spellEnd"/>
      <w:r>
        <w:rPr>
          <w:sz w:val="23"/>
          <w:szCs w:val="23"/>
        </w:rPr>
        <w:t xml:space="preserve">. pp 99-101 in Terwilliger, K., coordinator. Virginia's Endangered Species. Blacksburg, Virginia: McDonald and Woodward Publishing Company. </w:t>
      </w:r>
      <w:r w:rsidRPr="00C93112">
        <w:rPr>
          <w:sz w:val="23"/>
          <w:szCs w:val="23"/>
          <w:lang w:val="it-IT"/>
        </w:rPr>
        <w:t xml:space="preserve">672 pp +viii. </w:t>
      </w:r>
    </w:p>
    <w:p w14:paraId="0761079E" w14:textId="77777777" w:rsidR="00B93348" w:rsidRPr="00C93112" w:rsidRDefault="00B93348">
      <w:pPr>
        <w:rPr>
          <w:sz w:val="23"/>
          <w:szCs w:val="23"/>
          <w:lang w:val="it-IT"/>
        </w:rPr>
      </w:pPr>
    </w:p>
    <w:p w14:paraId="306DFB50" w14:textId="77777777" w:rsidR="00B93348" w:rsidRDefault="00B93348">
      <w:pPr>
        <w:ind w:firstLine="1"/>
        <w:rPr>
          <w:sz w:val="23"/>
          <w:szCs w:val="23"/>
        </w:rPr>
      </w:pPr>
      <w:r w:rsidRPr="00C93112">
        <w:rPr>
          <w:sz w:val="23"/>
          <w:szCs w:val="23"/>
          <w:lang w:val="it-IT"/>
        </w:rPr>
        <w:t xml:space="preserve">Musselman, L. J. 1991. </w:t>
      </w:r>
      <w:r w:rsidRPr="00C93112">
        <w:rPr>
          <w:rFonts w:ascii="BBFJHP+TimesNewRoman,Italic" w:hAnsi="BBFJHP+TimesNewRoman,Italic"/>
          <w:sz w:val="23"/>
          <w:szCs w:val="23"/>
          <w:lang w:val="it-IT"/>
        </w:rPr>
        <w:t xml:space="preserve">Orobanche ramosa </w:t>
      </w:r>
      <w:r w:rsidRPr="00C93112">
        <w:rPr>
          <w:sz w:val="23"/>
          <w:szCs w:val="23"/>
          <w:lang w:val="it-IT"/>
        </w:rPr>
        <w:t xml:space="preserve">and </w:t>
      </w:r>
      <w:r w:rsidRPr="00C93112">
        <w:rPr>
          <w:rFonts w:ascii="BBFJHP+TimesNewRoman,Italic" w:hAnsi="BBFJHP+TimesNewRoman,Italic"/>
          <w:sz w:val="23"/>
          <w:szCs w:val="23"/>
          <w:lang w:val="it-IT"/>
        </w:rPr>
        <w:t xml:space="preserve">Orobanche aegyptiaca </w:t>
      </w:r>
      <w:r w:rsidRPr="00C93112">
        <w:rPr>
          <w:sz w:val="23"/>
          <w:szCs w:val="23"/>
          <w:lang w:val="it-IT"/>
        </w:rPr>
        <w:t xml:space="preserve">in Flora Palaestina. </w:t>
      </w:r>
      <w:r>
        <w:rPr>
          <w:sz w:val="23"/>
          <w:szCs w:val="23"/>
        </w:rPr>
        <w:t xml:space="preserve">Pages 1-5. in </w:t>
      </w:r>
      <w:proofErr w:type="spellStart"/>
      <w:r>
        <w:rPr>
          <w:sz w:val="23"/>
          <w:szCs w:val="23"/>
        </w:rPr>
        <w:t>Wegmann</w:t>
      </w:r>
      <w:proofErr w:type="spellEnd"/>
      <w:r>
        <w:rPr>
          <w:sz w:val="23"/>
          <w:szCs w:val="23"/>
        </w:rPr>
        <w:t>, K. and L. J. Musselman, editors. Progress in Orobanche Research. Tubingen, Germany: Eberhard-</w:t>
      </w:r>
      <w:proofErr w:type="spellStart"/>
      <w:r>
        <w:rPr>
          <w:sz w:val="23"/>
          <w:szCs w:val="23"/>
        </w:rPr>
        <w:t>Karls</w:t>
      </w:r>
      <w:proofErr w:type="spellEnd"/>
      <w:r>
        <w:rPr>
          <w:sz w:val="23"/>
          <w:szCs w:val="23"/>
        </w:rPr>
        <w:t xml:space="preserve"> University. 362 pages + x. </w:t>
      </w:r>
    </w:p>
    <w:p w14:paraId="064EE769" w14:textId="77777777" w:rsidR="00B93348" w:rsidRDefault="00B93348">
      <w:pPr>
        <w:ind w:firstLine="1"/>
        <w:rPr>
          <w:sz w:val="23"/>
          <w:szCs w:val="23"/>
        </w:rPr>
      </w:pPr>
    </w:p>
    <w:p w14:paraId="1C10553A" w14:textId="77777777" w:rsidR="00B93348" w:rsidRDefault="00B93348">
      <w:pPr>
        <w:ind w:firstLine="1"/>
        <w:rPr>
          <w:sz w:val="23"/>
          <w:szCs w:val="23"/>
        </w:rPr>
      </w:pPr>
      <w:r>
        <w:rPr>
          <w:sz w:val="23"/>
          <w:szCs w:val="23"/>
        </w:rPr>
        <w:t xml:space="preserve">Musselman, L. J., </w:t>
      </w:r>
      <w:proofErr w:type="spellStart"/>
      <w:r>
        <w:rPr>
          <w:sz w:val="23"/>
          <w:szCs w:val="23"/>
        </w:rPr>
        <w:t>Bharathalakshmi</w:t>
      </w:r>
      <w:proofErr w:type="spellEnd"/>
      <w:r>
        <w:rPr>
          <w:sz w:val="23"/>
          <w:szCs w:val="23"/>
        </w:rPr>
        <w:t xml:space="preserve">, S. B. Safa, K. I. Mohamed, and C. L. White. 1991. Recent research on the biology of </w:t>
      </w:r>
      <w:r>
        <w:rPr>
          <w:rFonts w:ascii="BBFJHP+TimesNewRoman,Italic" w:hAnsi="BBFJHP+TimesNewRoman,Italic"/>
          <w:sz w:val="23"/>
          <w:szCs w:val="23"/>
        </w:rPr>
        <w:t xml:space="preserve">Striga asiatica, S. </w:t>
      </w:r>
      <w:proofErr w:type="spellStart"/>
      <w:r>
        <w:rPr>
          <w:rFonts w:ascii="BBFJHP+TimesNewRoman,Italic" w:hAnsi="BBFJHP+TimesNewRoman,Italic"/>
          <w:sz w:val="23"/>
          <w:szCs w:val="23"/>
        </w:rPr>
        <w:t>gesnerioides</w:t>
      </w:r>
      <w:proofErr w:type="spellEnd"/>
      <w:r>
        <w:rPr>
          <w:rFonts w:ascii="BBFJHP+TimesNewRoman,Italic" w:hAnsi="BBFJHP+TimesNewRoman,Italic"/>
          <w:sz w:val="23"/>
          <w:szCs w:val="23"/>
        </w:rPr>
        <w:t xml:space="preserve">, and S. </w:t>
      </w:r>
      <w:proofErr w:type="spellStart"/>
      <w:r>
        <w:rPr>
          <w:rFonts w:ascii="BBFJHP+TimesNewRoman,Italic" w:hAnsi="BBFJHP+TimesNewRoman,Italic"/>
          <w:sz w:val="23"/>
          <w:szCs w:val="23"/>
        </w:rPr>
        <w:t>hermonthica</w:t>
      </w:r>
      <w:proofErr w:type="spellEnd"/>
      <w:r>
        <w:rPr>
          <w:sz w:val="23"/>
          <w:szCs w:val="23"/>
        </w:rPr>
        <w:t xml:space="preserve">. pp 31-41 in Kim, S. K. (ed.). Combating </w:t>
      </w:r>
      <w:r>
        <w:rPr>
          <w:rFonts w:ascii="BBFJHP+TimesNewRoman,Italic" w:hAnsi="BBFJHP+TimesNewRoman,Italic"/>
          <w:sz w:val="23"/>
          <w:szCs w:val="23"/>
        </w:rPr>
        <w:t xml:space="preserve">Striga </w:t>
      </w:r>
      <w:r>
        <w:rPr>
          <w:sz w:val="23"/>
          <w:szCs w:val="23"/>
        </w:rPr>
        <w:t xml:space="preserve">in Africa. Proceedings, International Workshop organized by IITA, ICRISAT and IDRC, 22-24 August 1988. IITA, Ibadan, Nigeria. </w:t>
      </w:r>
    </w:p>
    <w:p w14:paraId="39A260BF" w14:textId="77777777" w:rsidR="00B93348" w:rsidRDefault="00B93348">
      <w:pPr>
        <w:ind w:firstLine="1"/>
        <w:rPr>
          <w:sz w:val="23"/>
          <w:szCs w:val="23"/>
        </w:rPr>
      </w:pPr>
    </w:p>
    <w:p w14:paraId="25664E96" w14:textId="77777777" w:rsidR="00B93348" w:rsidRDefault="00B93348">
      <w:pPr>
        <w:ind w:firstLine="1"/>
        <w:rPr>
          <w:sz w:val="23"/>
          <w:szCs w:val="23"/>
        </w:rPr>
      </w:pPr>
      <w:r>
        <w:rPr>
          <w:sz w:val="23"/>
          <w:szCs w:val="23"/>
        </w:rPr>
        <w:t xml:space="preserve">Musselman, L. J. 1990. Taxonomy, ecology, and distribution of witchweeds in P. F. Sand, editor. </w:t>
      </w:r>
      <w:r>
        <w:rPr>
          <w:rFonts w:ascii="BBFJHP+TimesNewRoman,Italic" w:hAnsi="BBFJHP+TimesNewRoman,Italic"/>
          <w:sz w:val="23"/>
          <w:szCs w:val="23"/>
        </w:rPr>
        <w:t xml:space="preserve">Striga asiatica </w:t>
      </w:r>
      <w:r>
        <w:rPr>
          <w:sz w:val="23"/>
          <w:szCs w:val="23"/>
        </w:rPr>
        <w:t xml:space="preserve">(witchweed) Cooperative Research and Control Program in the United States. Weed Science Society of America, Monograph Series. pp 3-12. </w:t>
      </w:r>
    </w:p>
    <w:p w14:paraId="60E1AA1B" w14:textId="77777777" w:rsidR="00B93348" w:rsidRDefault="00B93348">
      <w:pPr>
        <w:ind w:firstLine="1"/>
        <w:rPr>
          <w:sz w:val="23"/>
          <w:szCs w:val="23"/>
        </w:rPr>
      </w:pPr>
    </w:p>
    <w:p w14:paraId="4C47B0F0" w14:textId="77777777" w:rsidR="00B93348" w:rsidRDefault="00B93348">
      <w:pPr>
        <w:ind w:firstLine="1"/>
        <w:rPr>
          <w:sz w:val="23"/>
          <w:szCs w:val="23"/>
        </w:rPr>
      </w:pPr>
      <w:r>
        <w:rPr>
          <w:sz w:val="23"/>
          <w:szCs w:val="23"/>
        </w:rPr>
        <w:t xml:space="preserve">Musselman, L. J. 1989. Parasitic weeds. pp 127-131 in Kahn, R.P., ed. Plant Protection and Quarantine. Volume II. Selected Pests and Pathogens of Quarantine Significance. Boca Raton, FL: CRC Press. </w:t>
      </w:r>
    </w:p>
    <w:p w14:paraId="755BCCF0" w14:textId="77777777" w:rsidR="00B93348" w:rsidRDefault="00B93348">
      <w:pPr>
        <w:ind w:firstLine="1"/>
        <w:rPr>
          <w:sz w:val="23"/>
          <w:szCs w:val="23"/>
        </w:rPr>
      </w:pPr>
    </w:p>
    <w:p w14:paraId="5DD206A7" w14:textId="77777777" w:rsidR="00B93348" w:rsidRDefault="00B93348">
      <w:pPr>
        <w:ind w:firstLine="1"/>
        <w:rPr>
          <w:sz w:val="23"/>
          <w:szCs w:val="23"/>
        </w:rPr>
      </w:pPr>
      <w:r>
        <w:rPr>
          <w:sz w:val="23"/>
          <w:szCs w:val="23"/>
        </w:rPr>
        <w:t xml:space="preserve">Musselman, L. J. 1987. Identification of witchweeds. pp 3-12 in Musselman, L. J., editor. Parasitic Weeds in Agriculture. I. </w:t>
      </w:r>
      <w:r>
        <w:rPr>
          <w:rFonts w:ascii="BBFJHP+TimesNewRoman,Italic" w:hAnsi="BBFJHP+TimesNewRoman,Italic"/>
          <w:sz w:val="23"/>
          <w:szCs w:val="23"/>
        </w:rPr>
        <w:t>Striga</w:t>
      </w:r>
      <w:r>
        <w:rPr>
          <w:sz w:val="23"/>
          <w:szCs w:val="23"/>
        </w:rPr>
        <w:t xml:space="preserve">. Boca Raton, Florida: CRC Press. </w:t>
      </w:r>
    </w:p>
    <w:p w14:paraId="5D560B0F" w14:textId="77777777" w:rsidR="00B93348" w:rsidRDefault="00B93348">
      <w:pPr>
        <w:ind w:firstLine="1"/>
        <w:rPr>
          <w:sz w:val="23"/>
          <w:szCs w:val="23"/>
        </w:rPr>
      </w:pPr>
    </w:p>
    <w:p w14:paraId="48F328D9" w14:textId="18017F99" w:rsidR="00B93348" w:rsidRDefault="00B93348">
      <w:pPr>
        <w:ind w:firstLine="1"/>
        <w:rPr>
          <w:sz w:val="23"/>
          <w:szCs w:val="23"/>
        </w:rPr>
      </w:pPr>
      <w:r>
        <w:rPr>
          <w:sz w:val="23"/>
          <w:szCs w:val="23"/>
        </w:rPr>
        <w:t xml:space="preserve">Vasudeva Rao, M. J. and L. J. Musselman. 1987. Host specificity and physiological "strains" in </w:t>
      </w:r>
      <w:r>
        <w:rPr>
          <w:rFonts w:ascii="BBFJHP+TimesNewRoman,Italic" w:hAnsi="BBFJHP+TimesNewRoman,Italic"/>
          <w:sz w:val="23"/>
          <w:szCs w:val="23"/>
        </w:rPr>
        <w:t>Striga</w:t>
      </w:r>
      <w:r w:rsidR="000874F6">
        <w:rPr>
          <w:sz w:val="23"/>
          <w:szCs w:val="23"/>
        </w:rPr>
        <w:t>. pp 13-25 in Musselman, L. J.</w:t>
      </w:r>
      <w:r>
        <w:rPr>
          <w:sz w:val="23"/>
          <w:szCs w:val="23"/>
        </w:rPr>
        <w:t xml:space="preserve">, editor. Parasitic Weeds in Agriculture. I. </w:t>
      </w:r>
      <w:r>
        <w:rPr>
          <w:rFonts w:ascii="BBFJHP+TimesNewRoman,Italic" w:hAnsi="BBFJHP+TimesNewRoman,Italic"/>
          <w:sz w:val="23"/>
          <w:szCs w:val="23"/>
        </w:rPr>
        <w:t>Striga</w:t>
      </w:r>
      <w:r>
        <w:rPr>
          <w:sz w:val="23"/>
          <w:szCs w:val="23"/>
        </w:rPr>
        <w:t xml:space="preserve">. Boca Raton, Florida: CRC Press. </w:t>
      </w:r>
    </w:p>
    <w:p w14:paraId="3372E3FA" w14:textId="77777777" w:rsidR="00B93348" w:rsidRDefault="00B93348">
      <w:pPr>
        <w:rPr>
          <w:sz w:val="23"/>
          <w:szCs w:val="23"/>
        </w:rPr>
      </w:pPr>
    </w:p>
    <w:p w14:paraId="59A0AAD0" w14:textId="77777777" w:rsidR="00B93348" w:rsidRDefault="00B93348">
      <w:pPr>
        <w:rPr>
          <w:sz w:val="23"/>
          <w:szCs w:val="23"/>
        </w:rPr>
      </w:pPr>
      <w:r>
        <w:rPr>
          <w:sz w:val="23"/>
          <w:szCs w:val="23"/>
        </w:rPr>
        <w:t xml:space="preserve">Musselman, L. J. and E. R. Musselman. 1986. Edible Plants (Appendix C, pp C-1 to C-84), Poisonous Plants (Appendix D, pp D-1 to D-12) in Survival, FM 21-26, U. S. Army, Special Forces. </w:t>
      </w:r>
    </w:p>
    <w:p w14:paraId="03C5C1DC" w14:textId="77777777" w:rsidR="00B93348" w:rsidRDefault="00B93348">
      <w:pPr>
        <w:pStyle w:val="Default"/>
        <w:rPr>
          <w:color w:val="auto"/>
        </w:rPr>
      </w:pPr>
    </w:p>
    <w:p w14:paraId="54AAD5A9" w14:textId="77777777" w:rsidR="00B93348" w:rsidRDefault="00B93348">
      <w:pPr>
        <w:ind w:firstLine="1"/>
        <w:rPr>
          <w:sz w:val="23"/>
          <w:szCs w:val="23"/>
        </w:rPr>
      </w:pPr>
      <w:r>
        <w:rPr>
          <w:sz w:val="23"/>
          <w:szCs w:val="23"/>
        </w:rPr>
        <w:t xml:space="preserve">Musselman, L. J. 1986. Biosystematics of the genus </w:t>
      </w:r>
      <w:r>
        <w:rPr>
          <w:rFonts w:ascii="BBFJHP+TimesNewRoman,Italic" w:hAnsi="BBFJHP+TimesNewRoman,Italic"/>
          <w:sz w:val="23"/>
          <w:szCs w:val="23"/>
        </w:rPr>
        <w:t>Orobanche</w:t>
      </w:r>
      <w:r>
        <w:rPr>
          <w:sz w:val="23"/>
          <w:szCs w:val="23"/>
        </w:rPr>
        <w:t xml:space="preserve">. pp 2-10 in S. J. </w:t>
      </w:r>
      <w:proofErr w:type="spellStart"/>
      <w:r>
        <w:rPr>
          <w:sz w:val="23"/>
          <w:szCs w:val="23"/>
        </w:rPr>
        <w:t>ter</w:t>
      </w:r>
      <w:proofErr w:type="spellEnd"/>
      <w:r>
        <w:rPr>
          <w:sz w:val="23"/>
          <w:szCs w:val="23"/>
        </w:rPr>
        <w:t xml:space="preserve"> Borg, editor. </w:t>
      </w:r>
      <w:r>
        <w:rPr>
          <w:rFonts w:ascii="BBFJHP+TimesNewRoman,Italic" w:hAnsi="BBFJHP+TimesNewRoman,Italic"/>
          <w:sz w:val="23"/>
          <w:szCs w:val="23"/>
        </w:rPr>
        <w:t xml:space="preserve">Orobanche </w:t>
      </w:r>
      <w:r>
        <w:rPr>
          <w:sz w:val="23"/>
          <w:szCs w:val="23"/>
        </w:rPr>
        <w:t xml:space="preserve">Biology and Control. Wageningen, Netherlands: Agricultural University. </w:t>
      </w:r>
    </w:p>
    <w:p w14:paraId="38D38BD6" w14:textId="77777777" w:rsidR="00B93348" w:rsidRDefault="00B93348">
      <w:pPr>
        <w:rPr>
          <w:sz w:val="23"/>
          <w:szCs w:val="23"/>
        </w:rPr>
      </w:pPr>
      <w:r>
        <w:rPr>
          <w:sz w:val="23"/>
          <w:szCs w:val="23"/>
        </w:rPr>
        <w:t xml:space="preserve">Musselman, L. J. 1986. Parasitic weeds and their impact in Southwest Asia. in Hedge, I. and P. Davis, editors. Plant life of Southwest Asia. Proceedings of the Royal Society of Edinburgh 89B: 283-288. </w:t>
      </w:r>
    </w:p>
    <w:p w14:paraId="26A8699C" w14:textId="77777777" w:rsidR="00B93348" w:rsidRDefault="00B93348">
      <w:pPr>
        <w:rPr>
          <w:sz w:val="23"/>
          <w:szCs w:val="23"/>
        </w:rPr>
      </w:pPr>
    </w:p>
    <w:p w14:paraId="25E8497C" w14:textId="77777777" w:rsidR="00B93348" w:rsidRDefault="00B93348">
      <w:pPr>
        <w:ind w:firstLine="1"/>
        <w:rPr>
          <w:sz w:val="23"/>
          <w:szCs w:val="23"/>
        </w:rPr>
      </w:pPr>
      <w:r>
        <w:rPr>
          <w:sz w:val="23"/>
          <w:szCs w:val="23"/>
        </w:rPr>
        <w:t xml:space="preserve">Musselman, L. J. 1985. Fertility and floral patterns in some species of </w:t>
      </w:r>
      <w:r>
        <w:rPr>
          <w:rFonts w:ascii="BBFJHP+TimesNewRoman,Italic" w:hAnsi="BBFJHP+TimesNewRoman,Italic"/>
          <w:sz w:val="23"/>
          <w:szCs w:val="23"/>
        </w:rPr>
        <w:t xml:space="preserve">Striga </w:t>
      </w:r>
      <w:r>
        <w:rPr>
          <w:sz w:val="23"/>
          <w:szCs w:val="23"/>
        </w:rPr>
        <w:t xml:space="preserve">(Scrophulariaceae). National Geographic Society Research Reports 20: 487-491. </w:t>
      </w:r>
    </w:p>
    <w:p w14:paraId="5B57DC48" w14:textId="77777777" w:rsidR="00B93348" w:rsidRDefault="00B93348">
      <w:pPr>
        <w:ind w:firstLine="1"/>
        <w:rPr>
          <w:sz w:val="23"/>
          <w:szCs w:val="23"/>
        </w:rPr>
      </w:pPr>
    </w:p>
    <w:p w14:paraId="54AAA5E0" w14:textId="77777777" w:rsidR="00B93348" w:rsidRDefault="00B93348">
      <w:pPr>
        <w:ind w:firstLine="1"/>
        <w:rPr>
          <w:sz w:val="23"/>
          <w:szCs w:val="23"/>
        </w:rPr>
      </w:pPr>
      <w:r>
        <w:rPr>
          <w:sz w:val="23"/>
          <w:szCs w:val="23"/>
        </w:rPr>
        <w:t xml:space="preserve">Musselman, L. J. and E. S. </w:t>
      </w:r>
      <w:proofErr w:type="spellStart"/>
      <w:r>
        <w:rPr>
          <w:sz w:val="23"/>
          <w:szCs w:val="23"/>
        </w:rPr>
        <w:t>Ayensu</w:t>
      </w:r>
      <w:proofErr w:type="spellEnd"/>
      <w:r>
        <w:rPr>
          <w:sz w:val="23"/>
          <w:szCs w:val="23"/>
        </w:rPr>
        <w:t xml:space="preserve">. 1984. Taxonomy and biosystematics of </w:t>
      </w:r>
      <w:r>
        <w:rPr>
          <w:rFonts w:ascii="BBFJHP+TimesNewRoman,Italic" w:hAnsi="BBFJHP+TimesNewRoman,Italic"/>
          <w:sz w:val="23"/>
          <w:szCs w:val="23"/>
        </w:rPr>
        <w:t>Striga</w:t>
      </w:r>
      <w:r>
        <w:rPr>
          <w:sz w:val="23"/>
          <w:szCs w:val="23"/>
        </w:rPr>
        <w:t xml:space="preserve">. pp 35-42 in </w:t>
      </w:r>
      <w:proofErr w:type="spellStart"/>
      <w:r>
        <w:rPr>
          <w:sz w:val="23"/>
          <w:szCs w:val="23"/>
        </w:rPr>
        <w:t>Ayensu</w:t>
      </w:r>
      <w:proofErr w:type="spellEnd"/>
      <w:r>
        <w:rPr>
          <w:sz w:val="23"/>
          <w:szCs w:val="23"/>
        </w:rPr>
        <w:t xml:space="preserve">, E. S., H. Doggett, R. D. Keynes, J. </w:t>
      </w:r>
      <w:proofErr w:type="spellStart"/>
      <w:r>
        <w:rPr>
          <w:sz w:val="23"/>
          <w:szCs w:val="23"/>
        </w:rPr>
        <w:t>Marton</w:t>
      </w:r>
      <w:proofErr w:type="spellEnd"/>
      <w:r>
        <w:rPr>
          <w:sz w:val="23"/>
          <w:szCs w:val="23"/>
        </w:rPr>
        <w:t xml:space="preserve">-LeFevre, L. J. Musselman, C. Parker, A. Pickering, editors. </w:t>
      </w:r>
      <w:r>
        <w:rPr>
          <w:rFonts w:ascii="BBFJHP+TimesNewRoman,Italic" w:hAnsi="BBFJHP+TimesNewRoman,Italic"/>
          <w:sz w:val="23"/>
          <w:szCs w:val="23"/>
        </w:rPr>
        <w:t xml:space="preserve">Striga </w:t>
      </w:r>
      <w:r>
        <w:rPr>
          <w:sz w:val="23"/>
          <w:szCs w:val="23"/>
        </w:rPr>
        <w:t xml:space="preserve">Biology and Control. Paris: International Council of Scientific Unions Press. 216 pp +VIII. </w:t>
      </w:r>
    </w:p>
    <w:p w14:paraId="31AA558C" w14:textId="77777777" w:rsidR="00B93348" w:rsidRDefault="00B93348">
      <w:pPr>
        <w:ind w:firstLine="1"/>
        <w:rPr>
          <w:sz w:val="23"/>
          <w:szCs w:val="23"/>
        </w:rPr>
      </w:pPr>
    </w:p>
    <w:p w14:paraId="6EA0A729" w14:textId="77777777" w:rsidR="00B93348" w:rsidRDefault="00B93348">
      <w:pPr>
        <w:ind w:firstLine="1"/>
        <w:rPr>
          <w:sz w:val="23"/>
          <w:szCs w:val="23"/>
        </w:rPr>
      </w:pPr>
      <w:r>
        <w:rPr>
          <w:sz w:val="23"/>
          <w:szCs w:val="23"/>
        </w:rPr>
        <w:t xml:space="preserve">Musselman, L. J. 1984. </w:t>
      </w:r>
      <w:r>
        <w:rPr>
          <w:rFonts w:ascii="BBFJHP+TimesNewRoman,Italic" w:hAnsi="BBFJHP+TimesNewRoman,Italic"/>
          <w:sz w:val="23"/>
          <w:szCs w:val="23"/>
        </w:rPr>
        <w:t xml:space="preserve">Dryopteris </w:t>
      </w:r>
      <w:r>
        <w:rPr>
          <w:sz w:val="23"/>
          <w:szCs w:val="23"/>
        </w:rPr>
        <w:t xml:space="preserve">hybrids in the Great Dismal Swamp. National Geographic Society Research Reports 17:619-624. </w:t>
      </w:r>
    </w:p>
    <w:p w14:paraId="2439BECA" w14:textId="77777777" w:rsidR="00B93348" w:rsidRDefault="00B93348">
      <w:pPr>
        <w:ind w:firstLine="1"/>
        <w:rPr>
          <w:sz w:val="23"/>
          <w:szCs w:val="23"/>
        </w:rPr>
      </w:pPr>
    </w:p>
    <w:p w14:paraId="56591EA1" w14:textId="77777777" w:rsidR="00B93348" w:rsidRDefault="00B93348">
      <w:pPr>
        <w:ind w:firstLine="1"/>
        <w:rPr>
          <w:sz w:val="23"/>
          <w:szCs w:val="23"/>
        </w:rPr>
      </w:pPr>
      <w:r>
        <w:rPr>
          <w:sz w:val="23"/>
          <w:szCs w:val="23"/>
        </w:rPr>
        <w:t xml:space="preserve">Musselman, L. J. 1984. Taxonomic problems in </w:t>
      </w:r>
      <w:r>
        <w:rPr>
          <w:rFonts w:ascii="BBFJHP+TimesNewRoman,Italic" w:hAnsi="BBFJHP+TimesNewRoman,Italic"/>
          <w:sz w:val="23"/>
          <w:szCs w:val="23"/>
        </w:rPr>
        <w:t xml:space="preserve">Striga </w:t>
      </w:r>
      <w:r>
        <w:rPr>
          <w:sz w:val="23"/>
          <w:szCs w:val="23"/>
        </w:rPr>
        <w:t xml:space="preserve">with particular reference to Africa. pp 53-57 in Parker, C., L. J. Musselman, R. Polhill and A. K. Wilson, editors. Proceedings of </w:t>
      </w:r>
    </w:p>
    <w:p w14:paraId="33F8D8C3" w14:textId="77777777" w:rsidR="00B93348" w:rsidRDefault="00B93348">
      <w:pPr>
        <w:rPr>
          <w:sz w:val="23"/>
          <w:szCs w:val="23"/>
        </w:rPr>
      </w:pPr>
      <w:r>
        <w:rPr>
          <w:sz w:val="23"/>
          <w:szCs w:val="23"/>
        </w:rPr>
        <w:t xml:space="preserve">the Third International Symposium on Parasitic Weeds. Aleppo, Syria: International Center for Agricultural Research in the Dry Areas. </w:t>
      </w:r>
    </w:p>
    <w:p w14:paraId="6CA0753F" w14:textId="77777777" w:rsidR="00B93348" w:rsidRDefault="00B93348">
      <w:pPr>
        <w:rPr>
          <w:sz w:val="23"/>
          <w:szCs w:val="23"/>
        </w:rPr>
      </w:pPr>
    </w:p>
    <w:p w14:paraId="62BEEBDE" w14:textId="77777777" w:rsidR="00B93348" w:rsidRDefault="00B93348">
      <w:pPr>
        <w:rPr>
          <w:sz w:val="23"/>
          <w:szCs w:val="23"/>
        </w:rPr>
      </w:pPr>
      <w:r>
        <w:rPr>
          <w:sz w:val="23"/>
          <w:szCs w:val="23"/>
        </w:rPr>
        <w:t xml:space="preserve">Musselman, L. J. and C. Parker. 1983. </w:t>
      </w:r>
      <w:proofErr w:type="spellStart"/>
      <w:r>
        <w:rPr>
          <w:sz w:val="23"/>
          <w:szCs w:val="23"/>
        </w:rPr>
        <w:t>Biosystematic</w:t>
      </w:r>
      <w:proofErr w:type="spellEnd"/>
      <w:r>
        <w:rPr>
          <w:sz w:val="23"/>
          <w:szCs w:val="23"/>
        </w:rPr>
        <w:t xml:space="preserve"> studies in the genus </w:t>
      </w:r>
      <w:r>
        <w:rPr>
          <w:rFonts w:ascii="BBFJHP+TimesNewRoman,Italic" w:hAnsi="BBFJHP+TimesNewRoman,Italic"/>
          <w:sz w:val="23"/>
          <w:szCs w:val="23"/>
        </w:rPr>
        <w:t xml:space="preserve">Striga </w:t>
      </w:r>
      <w:r>
        <w:rPr>
          <w:sz w:val="23"/>
          <w:szCs w:val="23"/>
        </w:rPr>
        <w:t xml:space="preserve">(Scrophulariaceae). pp 19-24 in Ramaiah, K. V. and M. J. Vasudeva Rao, editors. Proceedings of the Second International </w:t>
      </w:r>
      <w:r>
        <w:rPr>
          <w:rFonts w:ascii="BBFJHP+TimesNewRoman,Italic" w:hAnsi="BBFJHP+TimesNewRoman,Italic"/>
          <w:sz w:val="23"/>
          <w:szCs w:val="23"/>
        </w:rPr>
        <w:t xml:space="preserve">Striga </w:t>
      </w:r>
      <w:r>
        <w:rPr>
          <w:sz w:val="23"/>
          <w:szCs w:val="23"/>
        </w:rPr>
        <w:t xml:space="preserve">Workshop. Hyderabad, India: International Crop Research Institute for the Semiarid Tropics. </w:t>
      </w:r>
    </w:p>
    <w:p w14:paraId="516B98C3" w14:textId="77777777" w:rsidR="00B93348" w:rsidRDefault="00B93348">
      <w:pPr>
        <w:ind w:firstLine="1"/>
        <w:rPr>
          <w:sz w:val="23"/>
          <w:szCs w:val="23"/>
        </w:rPr>
      </w:pPr>
    </w:p>
    <w:p w14:paraId="27D04702" w14:textId="77777777" w:rsidR="00B93348" w:rsidRDefault="00B93348">
      <w:pPr>
        <w:ind w:firstLine="1"/>
        <w:rPr>
          <w:sz w:val="23"/>
          <w:szCs w:val="23"/>
        </w:rPr>
      </w:pPr>
      <w:r>
        <w:rPr>
          <w:sz w:val="23"/>
          <w:szCs w:val="23"/>
        </w:rPr>
        <w:t xml:space="preserve">Musselman, L. J. 1983. The need for consideration of biocontrol in </w:t>
      </w:r>
      <w:r>
        <w:rPr>
          <w:rFonts w:ascii="BBFJHP+TimesNewRoman,Italic" w:hAnsi="BBFJHP+TimesNewRoman,Italic"/>
          <w:sz w:val="23"/>
          <w:szCs w:val="23"/>
        </w:rPr>
        <w:t>Striga</w:t>
      </w:r>
      <w:r>
        <w:rPr>
          <w:sz w:val="23"/>
          <w:szCs w:val="23"/>
        </w:rPr>
        <w:t xml:space="preserve">. pp 109-110 in K. V. Ramaiah and M. J. Vasudeva Rao, eds. Proceedings of the Second International </w:t>
      </w:r>
      <w:r>
        <w:rPr>
          <w:rFonts w:ascii="BBFJHP+TimesNewRoman,Italic" w:hAnsi="BBFJHP+TimesNewRoman,Italic"/>
          <w:sz w:val="23"/>
          <w:szCs w:val="23"/>
        </w:rPr>
        <w:t xml:space="preserve">Striga </w:t>
      </w:r>
      <w:r>
        <w:rPr>
          <w:sz w:val="23"/>
          <w:szCs w:val="23"/>
        </w:rPr>
        <w:t xml:space="preserve">Workshop. </w:t>
      </w:r>
      <w:proofErr w:type="spellStart"/>
      <w:r>
        <w:rPr>
          <w:sz w:val="23"/>
          <w:szCs w:val="23"/>
        </w:rPr>
        <w:t>Pantacheru</w:t>
      </w:r>
      <w:proofErr w:type="spellEnd"/>
      <w:r>
        <w:rPr>
          <w:sz w:val="23"/>
          <w:szCs w:val="23"/>
        </w:rPr>
        <w:t xml:space="preserve">, A. P., India: International Crops Research Institute for the Semiarid Tropics. </w:t>
      </w:r>
    </w:p>
    <w:p w14:paraId="7C40ED37" w14:textId="77777777" w:rsidR="00B93348" w:rsidRDefault="00B93348">
      <w:pPr>
        <w:ind w:firstLine="1"/>
        <w:rPr>
          <w:sz w:val="23"/>
          <w:szCs w:val="23"/>
        </w:rPr>
      </w:pPr>
    </w:p>
    <w:p w14:paraId="61D960D9" w14:textId="77777777" w:rsidR="00B93348" w:rsidRDefault="00B93348">
      <w:pPr>
        <w:rPr>
          <w:sz w:val="23"/>
          <w:szCs w:val="23"/>
        </w:rPr>
      </w:pPr>
      <w:r>
        <w:rPr>
          <w:sz w:val="23"/>
          <w:szCs w:val="23"/>
        </w:rPr>
        <w:t xml:space="preserve">Musselman, L. J. 1982. Parasitic weeds of arable land. pp 175-185 in: </w:t>
      </w:r>
      <w:proofErr w:type="spellStart"/>
      <w:r>
        <w:rPr>
          <w:sz w:val="23"/>
          <w:szCs w:val="23"/>
        </w:rPr>
        <w:t>Holzner</w:t>
      </w:r>
      <w:proofErr w:type="spellEnd"/>
      <w:r>
        <w:rPr>
          <w:sz w:val="23"/>
          <w:szCs w:val="23"/>
        </w:rPr>
        <w:t xml:space="preserve">, W. and M. </w:t>
      </w:r>
      <w:proofErr w:type="spellStart"/>
      <w:r>
        <w:rPr>
          <w:sz w:val="23"/>
          <w:szCs w:val="23"/>
        </w:rPr>
        <w:t>Numata</w:t>
      </w:r>
      <w:proofErr w:type="spellEnd"/>
      <w:r>
        <w:rPr>
          <w:sz w:val="23"/>
          <w:szCs w:val="23"/>
        </w:rPr>
        <w:t xml:space="preserve">, editors. Biology and Ecology of Weeds. The Hague: W. Junk. </w:t>
      </w:r>
    </w:p>
    <w:p w14:paraId="6B654710" w14:textId="77777777" w:rsidR="00B93348" w:rsidRDefault="00B93348">
      <w:pPr>
        <w:pStyle w:val="Default"/>
        <w:rPr>
          <w:color w:val="auto"/>
        </w:rPr>
      </w:pPr>
    </w:p>
    <w:p w14:paraId="27640FAC" w14:textId="77777777" w:rsidR="00B93348" w:rsidRDefault="00B93348">
      <w:pPr>
        <w:rPr>
          <w:sz w:val="23"/>
          <w:szCs w:val="23"/>
        </w:rPr>
      </w:pPr>
      <w:r>
        <w:rPr>
          <w:sz w:val="23"/>
          <w:szCs w:val="23"/>
        </w:rPr>
        <w:t xml:space="preserve">Mann, W. F., Jr. and L. J. Musselman. 1979. Native root parasites and forestry in the American South: A review. pp 24-33 in Musselman, L. J., A. D. Worsham and R. E. </w:t>
      </w:r>
      <w:proofErr w:type="spellStart"/>
      <w:r>
        <w:rPr>
          <w:sz w:val="23"/>
          <w:szCs w:val="23"/>
        </w:rPr>
        <w:t>Eplee</w:t>
      </w:r>
      <w:proofErr w:type="spellEnd"/>
      <w:r>
        <w:rPr>
          <w:sz w:val="23"/>
          <w:szCs w:val="23"/>
        </w:rPr>
        <w:t xml:space="preserve">, editors. Proceedings of the Third International Parasitic Weed Symposium. Raleigh: North Carolina State University. </w:t>
      </w:r>
    </w:p>
    <w:p w14:paraId="44BA11D3" w14:textId="77777777" w:rsidR="00B93348" w:rsidRDefault="00B93348">
      <w:pPr>
        <w:rPr>
          <w:sz w:val="23"/>
          <w:szCs w:val="23"/>
        </w:rPr>
      </w:pPr>
    </w:p>
    <w:p w14:paraId="314AAB69" w14:textId="77777777" w:rsidR="00B93348" w:rsidRDefault="00B93348">
      <w:pPr>
        <w:rPr>
          <w:sz w:val="23"/>
          <w:szCs w:val="23"/>
        </w:rPr>
      </w:pPr>
      <w:r>
        <w:rPr>
          <w:sz w:val="23"/>
          <w:szCs w:val="23"/>
        </w:rPr>
        <w:t xml:space="preserve">Wagner, W. H., Jr. and L. J. Musselman. 1979. Log ferns of the Great Dismal Swamp. pp 127-139 in: P. W. Kirk, Jr., editor. The Great Dismal Swamp. Charlottesville: University Press of Virginia. 427 pp +xiv. </w:t>
      </w:r>
    </w:p>
    <w:p w14:paraId="189EBA3B" w14:textId="77777777" w:rsidR="00B93348" w:rsidRDefault="00B93348">
      <w:pPr>
        <w:rPr>
          <w:sz w:val="23"/>
          <w:szCs w:val="23"/>
        </w:rPr>
      </w:pPr>
    </w:p>
    <w:p w14:paraId="1C5B302B" w14:textId="77777777" w:rsidR="00B93348" w:rsidRDefault="00B93348">
      <w:pPr>
        <w:rPr>
          <w:sz w:val="23"/>
          <w:szCs w:val="23"/>
        </w:rPr>
      </w:pPr>
      <w:r>
        <w:rPr>
          <w:sz w:val="23"/>
          <w:szCs w:val="23"/>
        </w:rPr>
        <w:t xml:space="preserve">Musselman, L. J. 1974. Heterotrophy in vascular plants. pp 321-323 in: Radford, A. E. W. C. </w:t>
      </w:r>
      <w:proofErr w:type="spellStart"/>
      <w:r>
        <w:rPr>
          <w:sz w:val="23"/>
          <w:szCs w:val="23"/>
        </w:rPr>
        <w:t>Dickison</w:t>
      </w:r>
      <w:proofErr w:type="spellEnd"/>
      <w:r>
        <w:rPr>
          <w:sz w:val="23"/>
          <w:szCs w:val="23"/>
        </w:rPr>
        <w:t xml:space="preserve">, J. R. Massey, and C.R. Bell. Vascular Plant Systematics. New York: Harper and Row. </w:t>
      </w:r>
    </w:p>
    <w:p w14:paraId="7153A714" w14:textId="77777777" w:rsidR="00B93348" w:rsidRDefault="00B93348">
      <w:pPr>
        <w:rPr>
          <w:sz w:val="23"/>
          <w:szCs w:val="23"/>
        </w:rPr>
      </w:pPr>
    </w:p>
    <w:p w14:paraId="313D92B8" w14:textId="77777777" w:rsidR="00B93348" w:rsidRDefault="00B93348">
      <w:pPr>
        <w:rPr>
          <w:sz w:val="23"/>
          <w:szCs w:val="23"/>
        </w:rPr>
      </w:pPr>
      <w:r>
        <w:rPr>
          <w:sz w:val="23"/>
          <w:szCs w:val="23"/>
        </w:rPr>
        <w:t xml:space="preserve">Musselman, L. J. 1973. On the anatomy of the haustoria of parasitic Scrophulariaceae. European Weed Research Council Symposium on Parasitic Weeds, Malta. 140-148. </w:t>
      </w:r>
    </w:p>
    <w:p w14:paraId="61B82A32" w14:textId="77777777" w:rsidR="00993D5A" w:rsidRDefault="00993D5A">
      <w:pPr>
        <w:rPr>
          <w:sz w:val="23"/>
          <w:szCs w:val="23"/>
        </w:rPr>
      </w:pPr>
    </w:p>
    <w:p w14:paraId="2232586A" w14:textId="77777777" w:rsidR="00B93348" w:rsidRDefault="00B93348">
      <w:pPr>
        <w:ind w:firstLine="1"/>
        <w:rPr>
          <w:sz w:val="23"/>
          <w:szCs w:val="23"/>
        </w:rPr>
      </w:pPr>
      <w:r>
        <w:rPr>
          <w:sz w:val="23"/>
          <w:szCs w:val="23"/>
        </w:rPr>
        <w:t xml:space="preserve">Musselman, L. J. 1973. Preliminary studies on the anatomy of seedling roots and haustoria of </w:t>
      </w:r>
      <w:r>
        <w:rPr>
          <w:rFonts w:ascii="BBFJHP+TimesNewRoman,Italic" w:hAnsi="BBFJHP+TimesNewRoman,Italic"/>
          <w:sz w:val="23"/>
          <w:szCs w:val="23"/>
        </w:rPr>
        <w:t xml:space="preserve">Striga lutea </w:t>
      </w:r>
      <w:proofErr w:type="spellStart"/>
      <w:r>
        <w:rPr>
          <w:sz w:val="23"/>
          <w:szCs w:val="23"/>
        </w:rPr>
        <w:t>Lour</w:t>
      </w:r>
      <w:proofErr w:type="spellEnd"/>
      <w:r>
        <w:rPr>
          <w:sz w:val="23"/>
          <w:szCs w:val="23"/>
        </w:rPr>
        <w:t xml:space="preserve">. (Scrophulariaceae). European Weed Research Council Symposium on Parasitic Weeds, Malta. 149-152. </w:t>
      </w:r>
    </w:p>
    <w:p w14:paraId="00769D7F" w14:textId="77777777" w:rsidR="00B93348" w:rsidRDefault="00B93348">
      <w:pPr>
        <w:ind w:firstLine="1"/>
        <w:rPr>
          <w:sz w:val="23"/>
          <w:szCs w:val="23"/>
        </w:rPr>
      </w:pPr>
    </w:p>
    <w:p w14:paraId="6184D372" w14:textId="77777777" w:rsidR="00B93348"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 xml:space="preserve">Scientific Notes, Government Publications, Newsletters (Sometimes not Refereed) </w:t>
      </w:r>
    </w:p>
    <w:p w14:paraId="3FB0B31A" w14:textId="77777777" w:rsidR="00B93348" w:rsidRDefault="00B93348">
      <w:pPr>
        <w:rPr>
          <w:rFonts w:ascii="BBFKCN+TimesNewRoman,BoldItalic" w:hAnsi="BBFKCN+TimesNewRoman,BoldItalic"/>
          <w:sz w:val="23"/>
          <w:szCs w:val="23"/>
        </w:rPr>
      </w:pPr>
    </w:p>
    <w:p w14:paraId="78D3C6F5" w14:textId="77777777" w:rsidR="00B93348" w:rsidRDefault="00B93348">
      <w:pPr>
        <w:rPr>
          <w:sz w:val="23"/>
          <w:szCs w:val="23"/>
        </w:rPr>
      </w:pPr>
      <w:r>
        <w:rPr>
          <w:sz w:val="23"/>
          <w:szCs w:val="23"/>
        </w:rPr>
        <w:t xml:space="preserve">Haynes, S. C., W. L. MacDonald and L. J. Musselman. 1996. Oilnut Parasitism of Firs. Pest Alert NA-PR-03-96. </w:t>
      </w:r>
    </w:p>
    <w:p w14:paraId="6F848F06" w14:textId="77777777" w:rsidR="00B93348" w:rsidRDefault="00B93348">
      <w:pPr>
        <w:rPr>
          <w:sz w:val="23"/>
          <w:szCs w:val="23"/>
        </w:rPr>
      </w:pPr>
    </w:p>
    <w:p w14:paraId="4B6FDA48" w14:textId="77777777" w:rsidR="00B93348" w:rsidRDefault="00B93348">
      <w:pPr>
        <w:rPr>
          <w:sz w:val="23"/>
          <w:szCs w:val="23"/>
        </w:rPr>
      </w:pPr>
      <w:r>
        <w:rPr>
          <w:sz w:val="23"/>
          <w:szCs w:val="23"/>
        </w:rPr>
        <w:t xml:space="preserve">Wright, J. B., J. L. </w:t>
      </w:r>
      <w:proofErr w:type="spellStart"/>
      <w:r>
        <w:rPr>
          <w:sz w:val="23"/>
          <w:szCs w:val="23"/>
        </w:rPr>
        <w:t>Kernell</w:t>
      </w:r>
      <w:proofErr w:type="spellEnd"/>
      <w:r>
        <w:rPr>
          <w:sz w:val="23"/>
          <w:szCs w:val="23"/>
        </w:rPr>
        <w:t xml:space="preserve">, G. F. Levy and L. J. Musselman. 1990. Checklist of the flora of Seashore State Park. </w:t>
      </w:r>
      <w:proofErr w:type="spellStart"/>
      <w:r>
        <w:rPr>
          <w:sz w:val="23"/>
          <w:szCs w:val="23"/>
        </w:rPr>
        <w:t>Jeffersonia</w:t>
      </w:r>
      <w:proofErr w:type="spellEnd"/>
      <w:r>
        <w:rPr>
          <w:sz w:val="23"/>
          <w:szCs w:val="23"/>
        </w:rPr>
        <w:t xml:space="preserve"> A Newsletter of Virginia Botany 21(3-4):24-44. </w:t>
      </w:r>
    </w:p>
    <w:p w14:paraId="1D15D4CD" w14:textId="77777777" w:rsidR="00B93348" w:rsidRDefault="00B93348">
      <w:pPr>
        <w:rPr>
          <w:sz w:val="23"/>
          <w:szCs w:val="23"/>
        </w:rPr>
      </w:pPr>
    </w:p>
    <w:p w14:paraId="69916B60" w14:textId="77777777" w:rsidR="00B93348" w:rsidRDefault="00B93348">
      <w:pPr>
        <w:ind w:firstLine="1"/>
        <w:rPr>
          <w:sz w:val="23"/>
          <w:szCs w:val="23"/>
        </w:rPr>
      </w:pPr>
      <w:r>
        <w:rPr>
          <w:sz w:val="23"/>
          <w:szCs w:val="23"/>
        </w:rPr>
        <w:t xml:space="preserve">Bashir, M. O. and L. J. Musselman. 1985. Some natural enemies of </w:t>
      </w:r>
      <w:r>
        <w:rPr>
          <w:rFonts w:ascii="BBFJHP+TimesNewRoman,Italic" w:hAnsi="BBFJHP+TimesNewRoman,Italic"/>
          <w:sz w:val="23"/>
          <w:szCs w:val="23"/>
        </w:rPr>
        <w:t xml:space="preserve">Striga </w:t>
      </w:r>
      <w:proofErr w:type="spellStart"/>
      <w:r>
        <w:rPr>
          <w:rFonts w:ascii="BBFJHP+TimesNewRoman,Italic" w:hAnsi="BBFJHP+TimesNewRoman,Italic"/>
          <w:sz w:val="23"/>
          <w:szCs w:val="23"/>
        </w:rPr>
        <w:t>hermonthica</w:t>
      </w:r>
      <w:proofErr w:type="spellEnd"/>
      <w:r>
        <w:rPr>
          <w:rFonts w:ascii="BBFJHP+TimesNewRoman,Italic" w:hAnsi="BBFJHP+TimesNewRoman,Italic"/>
          <w:sz w:val="23"/>
          <w:szCs w:val="23"/>
        </w:rPr>
        <w:t xml:space="preserve"> </w:t>
      </w:r>
      <w:r>
        <w:rPr>
          <w:sz w:val="23"/>
          <w:szCs w:val="23"/>
        </w:rPr>
        <w:t xml:space="preserve">in the Sudan. Tropical Pest Management 30(2): 211-212. </w:t>
      </w:r>
    </w:p>
    <w:p w14:paraId="0AD136D7" w14:textId="77777777" w:rsidR="00B93348" w:rsidRDefault="00B93348">
      <w:pPr>
        <w:ind w:firstLine="1"/>
        <w:rPr>
          <w:sz w:val="23"/>
          <w:szCs w:val="23"/>
        </w:rPr>
      </w:pPr>
    </w:p>
    <w:p w14:paraId="17319E57" w14:textId="77777777" w:rsidR="00B93348" w:rsidRDefault="00B93348">
      <w:pPr>
        <w:rPr>
          <w:sz w:val="23"/>
          <w:szCs w:val="23"/>
        </w:rPr>
      </w:pPr>
      <w:r>
        <w:rPr>
          <w:sz w:val="23"/>
          <w:szCs w:val="23"/>
        </w:rPr>
        <w:t xml:space="preserve">Musselman, L. J. and C. R. Riches. 1985. Witchweeds of Botswana. Botswana Agricultural Research Bulletin 4: 3-11. </w:t>
      </w:r>
    </w:p>
    <w:p w14:paraId="659426FA" w14:textId="77777777" w:rsidR="00B93348" w:rsidRDefault="00B93348">
      <w:pPr>
        <w:pStyle w:val="Default"/>
        <w:rPr>
          <w:color w:val="auto"/>
        </w:rPr>
      </w:pPr>
    </w:p>
    <w:p w14:paraId="7FA82792" w14:textId="77777777" w:rsidR="00B93348" w:rsidRDefault="00B93348">
      <w:pPr>
        <w:ind w:firstLine="1"/>
        <w:rPr>
          <w:sz w:val="23"/>
          <w:szCs w:val="23"/>
        </w:rPr>
      </w:pPr>
      <w:proofErr w:type="spellStart"/>
      <w:proofErr w:type="gramStart"/>
      <w:r>
        <w:rPr>
          <w:sz w:val="23"/>
          <w:szCs w:val="23"/>
        </w:rPr>
        <w:t>Musselman,L</w:t>
      </w:r>
      <w:proofErr w:type="spellEnd"/>
      <w:r>
        <w:rPr>
          <w:sz w:val="23"/>
          <w:szCs w:val="23"/>
        </w:rPr>
        <w:t>.</w:t>
      </w:r>
      <w:proofErr w:type="gramEnd"/>
      <w:r>
        <w:rPr>
          <w:sz w:val="23"/>
          <w:szCs w:val="23"/>
        </w:rPr>
        <w:t xml:space="preserve"> J. and W. F. Mann, Jr. 1976. Cataphyll behavior in </w:t>
      </w:r>
      <w:r>
        <w:rPr>
          <w:rFonts w:ascii="BBFJHP+TimesNewRoman,Italic" w:hAnsi="BBFJHP+TimesNewRoman,Italic"/>
          <w:sz w:val="23"/>
          <w:szCs w:val="23"/>
        </w:rPr>
        <w:t xml:space="preserve">Ximenia americana </w:t>
      </w:r>
      <w:r>
        <w:rPr>
          <w:sz w:val="23"/>
          <w:szCs w:val="23"/>
        </w:rPr>
        <w:t>seedlings (</w:t>
      </w:r>
      <w:proofErr w:type="spellStart"/>
      <w:r>
        <w:rPr>
          <w:sz w:val="23"/>
          <w:szCs w:val="23"/>
        </w:rPr>
        <w:t>Olacaceae</w:t>
      </w:r>
      <w:proofErr w:type="spellEnd"/>
      <w:r>
        <w:rPr>
          <w:sz w:val="23"/>
          <w:szCs w:val="23"/>
        </w:rPr>
        <w:t xml:space="preserve">). </w:t>
      </w:r>
      <w:proofErr w:type="spellStart"/>
      <w:r>
        <w:rPr>
          <w:sz w:val="23"/>
          <w:szCs w:val="23"/>
        </w:rPr>
        <w:t>Beitrage</w:t>
      </w:r>
      <w:proofErr w:type="spellEnd"/>
      <w:r>
        <w:rPr>
          <w:sz w:val="23"/>
          <w:szCs w:val="23"/>
        </w:rPr>
        <w:t xml:space="preserve"> </w:t>
      </w:r>
      <w:proofErr w:type="spellStart"/>
      <w:r>
        <w:rPr>
          <w:sz w:val="23"/>
          <w:szCs w:val="23"/>
        </w:rPr>
        <w:t>zur</w:t>
      </w:r>
      <w:proofErr w:type="spellEnd"/>
      <w:r>
        <w:rPr>
          <w:sz w:val="23"/>
          <w:szCs w:val="23"/>
        </w:rPr>
        <w:t xml:space="preserve"> </w:t>
      </w:r>
      <w:proofErr w:type="spellStart"/>
      <w:r>
        <w:rPr>
          <w:sz w:val="23"/>
          <w:szCs w:val="23"/>
        </w:rPr>
        <w:t>Biologie</w:t>
      </w:r>
      <w:proofErr w:type="spellEnd"/>
      <w:r>
        <w:rPr>
          <w:sz w:val="23"/>
          <w:szCs w:val="23"/>
        </w:rPr>
        <w:t xml:space="preserve"> der </w:t>
      </w:r>
      <w:proofErr w:type="spellStart"/>
      <w:r>
        <w:rPr>
          <w:sz w:val="23"/>
          <w:szCs w:val="23"/>
        </w:rPr>
        <w:t>Pflanzen</w:t>
      </w:r>
      <w:proofErr w:type="spellEnd"/>
      <w:r>
        <w:rPr>
          <w:sz w:val="23"/>
          <w:szCs w:val="23"/>
        </w:rPr>
        <w:t xml:space="preserve"> 53: 131-135. Musselman, L. J. 1984. Mistletoes of Sudan. Golden Bough 5:2. </w:t>
      </w:r>
    </w:p>
    <w:p w14:paraId="71031BAD" w14:textId="77777777" w:rsidR="00B93348" w:rsidRDefault="00B93348">
      <w:pPr>
        <w:ind w:firstLine="1"/>
        <w:rPr>
          <w:sz w:val="23"/>
          <w:szCs w:val="23"/>
        </w:rPr>
      </w:pPr>
    </w:p>
    <w:p w14:paraId="1F499DA2" w14:textId="77777777" w:rsidR="00B93348" w:rsidRDefault="00B93348">
      <w:pPr>
        <w:ind w:firstLine="1"/>
        <w:rPr>
          <w:sz w:val="23"/>
          <w:szCs w:val="23"/>
        </w:rPr>
      </w:pPr>
      <w:proofErr w:type="spellStart"/>
      <w:r>
        <w:rPr>
          <w:sz w:val="23"/>
          <w:szCs w:val="23"/>
        </w:rPr>
        <w:t>Stangle</w:t>
      </w:r>
      <w:proofErr w:type="spellEnd"/>
      <w:r>
        <w:rPr>
          <w:sz w:val="23"/>
          <w:szCs w:val="23"/>
        </w:rPr>
        <w:t xml:space="preserve">, C. M. and L. J. Musselman. 1981. Some growth aspects of </w:t>
      </w:r>
      <w:proofErr w:type="spellStart"/>
      <w:r>
        <w:rPr>
          <w:rFonts w:ascii="BBFJHP+TimesNewRoman,Italic" w:hAnsi="BBFJHP+TimesNewRoman,Italic"/>
          <w:sz w:val="23"/>
          <w:szCs w:val="23"/>
        </w:rPr>
        <w:t>Seymeria</w:t>
      </w:r>
      <w:proofErr w:type="spellEnd"/>
      <w:r>
        <w:rPr>
          <w:rFonts w:ascii="BBFJHP+TimesNewRoman,Italic" w:hAnsi="BBFJHP+TimesNewRoman,Italic"/>
          <w:sz w:val="23"/>
          <w:szCs w:val="23"/>
        </w:rPr>
        <w:t xml:space="preserve"> </w:t>
      </w:r>
      <w:proofErr w:type="spellStart"/>
      <w:r>
        <w:rPr>
          <w:rFonts w:ascii="BBFJHP+TimesNewRoman,Italic" w:hAnsi="BBFJHP+TimesNewRoman,Italic"/>
          <w:sz w:val="23"/>
          <w:szCs w:val="23"/>
        </w:rPr>
        <w:t>cassioides</w:t>
      </w:r>
      <w:proofErr w:type="spellEnd"/>
      <w:r>
        <w:rPr>
          <w:sz w:val="23"/>
          <w:szCs w:val="23"/>
        </w:rPr>
        <w:t xml:space="preserve">. Southern Forest Experiment Station Research Note SO-276. 3 pages. </w:t>
      </w:r>
    </w:p>
    <w:p w14:paraId="663104F9" w14:textId="77777777" w:rsidR="00B93348" w:rsidRDefault="00B93348">
      <w:pPr>
        <w:ind w:firstLine="1"/>
        <w:rPr>
          <w:sz w:val="23"/>
          <w:szCs w:val="23"/>
        </w:rPr>
      </w:pPr>
    </w:p>
    <w:p w14:paraId="0198BC59" w14:textId="77777777" w:rsidR="00B93348" w:rsidRDefault="00B93348">
      <w:pPr>
        <w:ind w:firstLine="1"/>
        <w:rPr>
          <w:sz w:val="23"/>
          <w:szCs w:val="23"/>
        </w:rPr>
      </w:pPr>
      <w:r>
        <w:rPr>
          <w:sz w:val="23"/>
          <w:szCs w:val="23"/>
        </w:rPr>
        <w:t xml:space="preserve">Musselman, L. J. 1979. </w:t>
      </w:r>
      <w:r>
        <w:rPr>
          <w:rFonts w:ascii="BBFJHP+TimesNewRoman,Italic" w:hAnsi="BBFJHP+TimesNewRoman,Italic"/>
          <w:sz w:val="23"/>
          <w:szCs w:val="23"/>
        </w:rPr>
        <w:t xml:space="preserve">Striga </w:t>
      </w:r>
      <w:proofErr w:type="spellStart"/>
      <w:r>
        <w:rPr>
          <w:rFonts w:ascii="BBFJHP+TimesNewRoman,Italic" w:hAnsi="BBFJHP+TimesNewRoman,Italic"/>
          <w:sz w:val="23"/>
          <w:szCs w:val="23"/>
        </w:rPr>
        <w:t>gesnerioides</w:t>
      </w:r>
      <w:proofErr w:type="spellEnd"/>
      <w:r>
        <w:rPr>
          <w:rFonts w:ascii="BBFJHP+TimesNewRoman,Italic" w:hAnsi="BBFJHP+TimesNewRoman,Italic"/>
          <w:sz w:val="23"/>
          <w:szCs w:val="23"/>
        </w:rPr>
        <w:t xml:space="preserve"> </w:t>
      </w:r>
      <w:r>
        <w:rPr>
          <w:sz w:val="23"/>
          <w:szCs w:val="23"/>
        </w:rPr>
        <w:t>(</w:t>
      </w:r>
      <w:proofErr w:type="spellStart"/>
      <w:r>
        <w:rPr>
          <w:sz w:val="23"/>
          <w:szCs w:val="23"/>
        </w:rPr>
        <w:t>Willd</w:t>
      </w:r>
      <w:proofErr w:type="spellEnd"/>
      <w:r>
        <w:rPr>
          <w:sz w:val="23"/>
          <w:szCs w:val="23"/>
        </w:rPr>
        <w:t xml:space="preserve">.) </w:t>
      </w:r>
      <w:proofErr w:type="spellStart"/>
      <w:r>
        <w:rPr>
          <w:sz w:val="23"/>
          <w:szCs w:val="23"/>
        </w:rPr>
        <w:t>Vatke</w:t>
      </w:r>
      <w:proofErr w:type="spellEnd"/>
      <w:r>
        <w:rPr>
          <w:sz w:val="23"/>
          <w:szCs w:val="23"/>
        </w:rPr>
        <w:t xml:space="preserve"> (Scrophulariaceae), first record of the species in the Western Hemisphere. U. S. Dept. of </w:t>
      </w:r>
      <w:proofErr w:type="spellStart"/>
      <w:r>
        <w:rPr>
          <w:sz w:val="23"/>
          <w:szCs w:val="23"/>
        </w:rPr>
        <w:t>Agr</w:t>
      </w:r>
      <w:proofErr w:type="spellEnd"/>
      <w:r>
        <w:rPr>
          <w:sz w:val="23"/>
          <w:szCs w:val="23"/>
        </w:rPr>
        <w:t xml:space="preserve">. Coop. Plant Pest Rep. 4:84. </w:t>
      </w:r>
    </w:p>
    <w:p w14:paraId="5B7E476C" w14:textId="77777777" w:rsidR="00B93348" w:rsidRDefault="00B93348">
      <w:pPr>
        <w:ind w:firstLine="1"/>
        <w:rPr>
          <w:sz w:val="23"/>
          <w:szCs w:val="23"/>
        </w:rPr>
      </w:pPr>
    </w:p>
    <w:p w14:paraId="1686D0B5" w14:textId="77777777" w:rsidR="00B93348" w:rsidRDefault="00B93348">
      <w:pPr>
        <w:ind w:firstLine="1"/>
        <w:rPr>
          <w:sz w:val="23"/>
          <w:szCs w:val="23"/>
        </w:rPr>
      </w:pPr>
      <w:r>
        <w:rPr>
          <w:sz w:val="23"/>
          <w:szCs w:val="23"/>
        </w:rPr>
        <w:t xml:space="preserve">Musselman, L. J., C. S. Harris and W. F. Mann, Jr. 1978. </w:t>
      </w:r>
      <w:r>
        <w:rPr>
          <w:rFonts w:ascii="BBFJHP+TimesNewRoman,Italic" w:hAnsi="BBFJHP+TimesNewRoman,Italic"/>
          <w:sz w:val="23"/>
          <w:szCs w:val="23"/>
        </w:rPr>
        <w:t>Agalinis purpurea</w:t>
      </w:r>
      <w:r>
        <w:rPr>
          <w:sz w:val="23"/>
          <w:szCs w:val="23"/>
        </w:rPr>
        <w:t xml:space="preserve">, a parasitic weed on sycamore, sweetgum, and loblolly pine. U. S. Dept. </w:t>
      </w:r>
      <w:proofErr w:type="spellStart"/>
      <w:r>
        <w:rPr>
          <w:sz w:val="23"/>
          <w:szCs w:val="23"/>
        </w:rPr>
        <w:t>Agr</w:t>
      </w:r>
      <w:proofErr w:type="spellEnd"/>
      <w:r>
        <w:rPr>
          <w:sz w:val="23"/>
          <w:szCs w:val="23"/>
        </w:rPr>
        <w:t xml:space="preserve">., Forest Service, Tree Planters </w:t>
      </w:r>
    </w:p>
    <w:p w14:paraId="4D015FDB" w14:textId="77777777" w:rsidR="00B93348" w:rsidRDefault="00B93348">
      <w:pPr>
        <w:rPr>
          <w:sz w:val="23"/>
          <w:szCs w:val="23"/>
        </w:rPr>
      </w:pPr>
      <w:r>
        <w:rPr>
          <w:sz w:val="23"/>
          <w:szCs w:val="23"/>
        </w:rPr>
        <w:t xml:space="preserve">Notes 29: 24-25. </w:t>
      </w:r>
    </w:p>
    <w:p w14:paraId="48C745ED" w14:textId="77777777" w:rsidR="00B93348" w:rsidRDefault="00B93348">
      <w:pPr>
        <w:rPr>
          <w:sz w:val="23"/>
          <w:szCs w:val="23"/>
        </w:rPr>
      </w:pPr>
    </w:p>
    <w:p w14:paraId="1FD2681F" w14:textId="77777777" w:rsidR="00B93348" w:rsidRDefault="00B93348">
      <w:pPr>
        <w:rPr>
          <w:sz w:val="23"/>
          <w:szCs w:val="23"/>
        </w:rPr>
      </w:pPr>
      <w:r>
        <w:rPr>
          <w:sz w:val="23"/>
          <w:szCs w:val="23"/>
        </w:rPr>
        <w:t xml:space="preserve">Musselman, L. J. and W. F. Mann, Jr. 1978. Identification of parasitic weed seeds using scanning electron microscopy. Pesticide Abstracts News Service (PANS) 24: 345-346. </w:t>
      </w:r>
    </w:p>
    <w:p w14:paraId="65F12AA0" w14:textId="77777777" w:rsidR="00B93348" w:rsidRDefault="00B93348">
      <w:pPr>
        <w:rPr>
          <w:sz w:val="23"/>
          <w:szCs w:val="23"/>
        </w:rPr>
      </w:pPr>
    </w:p>
    <w:p w14:paraId="6FFD3342" w14:textId="77777777" w:rsidR="00B93348" w:rsidRDefault="00B93348">
      <w:pPr>
        <w:ind w:firstLine="1"/>
        <w:rPr>
          <w:sz w:val="23"/>
          <w:szCs w:val="23"/>
        </w:rPr>
      </w:pPr>
      <w:r>
        <w:rPr>
          <w:sz w:val="23"/>
          <w:szCs w:val="23"/>
        </w:rPr>
        <w:t xml:space="preserve">Musselman, L. J. and S. D. Rich. 1977. Notes on the hemiparasite </w:t>
      </w:r>
      <w:proofErr w:type="spellStart"/>
      <w:r>
        <w:rPr>
          <w:rFonts w:ascii="BBFJHP+TimesNewRoman,Italic" w:hAnsi="BBFJHP+TimesNewRoman,Italic"/>
          <w:sz w:val="23"/>
          <w:szCs w:val="23"/>
        </w:rPr>
        <w:t>Bartsia</w:t>
      </w:r>
      <w:proofErr w:type="spellEnd"/>
      <w:r>
        <w:rPr>
          <w:rFonts w:ascii="BBFJHP+TimesNewRoman,Italic" w:hAnsi="BBFJHP+TimesNewRoman,Italic"/>
          <w:sz w:val="23"/>
          <w:szCs w:val="23"/>
        </w:rPr>
        <w:t xml:space="preserve"> </w:t>
      </w:r>
      <w:proofErr w:type="spellStart"/>
      <w:r>
        <w:rPr>
          <w:rFonts w:ascii="BBFJHP+TimesNewRoman,Italic" w:hAnsi="BBFJHP+TimesNewRoman,Italic"/>
          <w:sz w:val="23"/>
          <w:szCs w:val="23"/>
        </w:rPr>
        <w:t>alpina</w:t>
      </w:r>
      <w:proofErr w:type="spellEnd"/>
      <w:r>
        <w:rPr>
          <w:rFonts w:ascii="BBFJHP+TimesNewRoman,Italic" w:hAnsi="BBFJHP+TimesNewRoman,Italic"/>
          <w:sz w:val="23"/>
          <w:szCs w:val="23"/>
        </w:rPr>
        <w:t xml:space="preserve"> </w:t>
      </w:r>
      <w:r>
        <w:rPr>
          <w:sz w:val="23"/>
          <w:szCs w:val="23"/>
        </w:rPr>
        <w:t xml:space="preserve">(Scrophulariaceae). Acta Botanica </w:t>
      </w:r>
      <w:proofErr w:type="spellStart"/>
      <w:r>
        <w:rPr>
          <w:sz w:val="23"/>
          <w:szCs w:val="23"/>
        </w:rPr>
        <w:t>Islandica</w:t>
      </w:r>
      <w:proofErr w:type="spellEnd"/>
      <w:r>
        <w:rPr>
          <w:sz w:val="23"/>
          <w:szCs w:val="23"/>
        </w:rPr>
        <w:t xml:space="preserve"> 4: 16-18. </w:t>
      </w:r>
    </w:p>
    <w:p w14:paraId="5FA463D6" w14:textId="77777777" w:rsidR="00B93348" w:rsidRDefault="00B93348">
      <w:pPr>
        <w:ind w:firstLine="1"/>
        <w:rPr>
          <w:sz w:val="23"/>
          <w:szCs w:val="23"/>
        </w:rPr>
      </w:pPr>
    </w:p>
    <w:p w14:paraId="4096E222" w14:textId="77777777" w:rsidR="00B93348" w:rsidRDefault="00B93348">
      <w:pPr>
        <w:ind w:firstLine="1"/>
        <w:rPr>
          <w:sz w:val="23"/>
          <w:szCs w:val="23"/>
        </w:rPr>
      </w:pPr>
      <w:r>
        <w:rPr>
          <w:sz w:val="23"/>
          <w:szCs w:val="23"/>
        </w:rPr>
        <w:t xml:space="preserve">Musselman, L. J. 1974. </w:t>
      </w:r>
      <w:proofErr w:type="spellStart"/>
      <w:r>
        <w:rPr>
          <w:rFonts w:ascii="BBFJHP+TimesNewRoman,Italic" w:hAnsi="BBFJHP+TimesNewRoman,Italic"/>
          <w:sz w:val="23"/>
          <w:szCs w:val="23"/>
        </w:rPr>
        <w:t>Buckleya</w:t>
      </w:r>
      <w:proofErr w:type="spellEnd"/>
      <w:r>
        <w:rPr>
          <w:rFonts w:ascii="BBFJHP+TimesNewRoman,Italic" w:hAnsi="BBFJHP+TimesNewRoman,Italic"/>
          <w:sz w:val="23"/>
          <w:szCs w:val="23"/>
        </w:rPr>
        <w:t xml:space="preserve"> </w:t>
      </w:r>
      <w:proofErr w:type="spellStart"/>
      <w:r>
        <w:rPr>
          <w:rFonts w:ascii="BBFJHP+TimesNewRoman,Italic" w:hAnsi="BBFJHP+TimesNewRoman,Italic"/>
          <w:sz w:val="23"/>
          <w:szCs w:val="23"/>
        </w:rPr>
        <w:t>distichophylla</w:t>
      </w:r>
      <w:proofErr w:type="spellEnd"/>
      <w:r>
        <w:rPr>
          <w:rFonts w:ascii="BBFJHP+TimesNewRoman,Italic" w:hAnsi="BBFJHP+TimesNewRoman,Italic"/>
          <w:sz w:val="23"/>
          <w:szCs w:val="23"/>
        </w:rPr>
        <w:t xml:space="preserve"> </w:t>
      </w:r>
      <w:r>
        <w:rPr>
          <w:sz w:val="23"/>
          <w:szCs w:val="23"/>
        </w:rPr>
        <w:t xml:space="preserve">in Virginia. </w:t>
      </w:r>
      <w:proofErr w:type="spellStart"/>
      <w:r>
        <w:rPr>
          <w:sz w:val="23"/>
          <w:szCs w:val="23"/>
        </w:rPr>
        <w:t>Jeffersonia</w:t>
      </w:r>
      <w:proofErr w:type="spellEnd"/>
      <w:r>
        <w:rPr>
          <w:sz w:val="23"/>
          <w:szCs w:val="23"/>
        </w:rPr>
        <w:t xml:space="preserve">: Newsletter of Virginia Botany 8: 5-6. </w:t>
      </w:r>
    </w:p>
    <w:p w14:paraId="776E0093" w14:textId="77777777" w:rsidR="00B93348" w:rsidRDefault="00B93348">
      <w:pPr>
        <w:ind w:firstLine="1"/>
        <w:rPr>
          <w:sz w:val="23"/>
          <w:szCs w:val="23"/>
        </w:rPr>
      </w:pPr>
    </w:p>
    <w:p w14:paraId="5218F984" w14:textId="77777777" w:rsidR="00B93348" w:rsidRDefault="00B93348">
      <w:pPr>
        <w:rPr>
          <w:sz w:val="23"/>
          <w:szCs w:val="23"/>
        </w:rPr>
      </w:pPr>
      <w:r>
        <w:rPr>
          <w:sz w:val="23"/>
          <w:szCs w:val="23"/>
        </w:rPr>
        <w:t>Musselman, L. J. 1970. Plants of a mountain bog of southwestern Virginia. Castanea 35: 194-197.</w:t>
      </w:r>
    </w:p>
    <w:p w14:paraId="23292F5F" w14:textId="77777777" w:rsidR="00B93348" w:rsidRDefault="00B93348">
      <w:pPr>
        <w:rPr>
          <w:sz w:val="23"/>
          <w:szCs w:val="23"/>
        </w:rPr>
      </w:pPr>
      <w:r>
        <w:rPr>
          <w:sz w:val="23"/>
          <w:szCs w:val="23"/>
        </w:rPr>
        <w:t xml:space="preserve"> </w:t>
      </w:r>
    </w:p>
    <w:p w14:paraId="6A02F26B" w14:textId="77777777" w:rsidR="00460B02"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Popular Articles</w:t>
      </w:r>
      <w:r w:rsidR="00460B02">
        <w:rPr>
          <w:rFonts w:ascii="BBFKCN+TimesNewRoman,BoldItalic" w:hAnsi="BBFKCN+TimesNewRoman,BoldItalic"/>
          <w:b/>
          <w:bCs/>
          <w:sz w:val="23"/>
          <w:szCs w:val="23"/>
        </w:rPr>
        <w:t>/Newsletters</w:t>
      </w:r>
    </w:p>
    <w:p w14:paraId="38904CBC" w14:textId="77777777" w:rsidR="00460B02" w:rsidRDefault="00460B02">
      <w:pPr>
        <w:rPr>
          <w:rFonts w:ascii="BBFKCN+TimesNewRoman,BoldItalic" w:hAnsi="BBFKCN+TimesNewRoman,BoldItalic"/>
          <w:b/>
          <w:bCs/>
          <w:sz w:val="23"/>
          <w:szCs w:val="23"/>
        </w:rPr>
      </w:pPr>
    </w:p>
    <w:p w14:paraId="09B1BE42" w14:textId="796044AB" w:rsidR="00495B69" w:rsidRDefault="00460B02">
      <w:pPr>
        <w:rPr>
          <w:rFonts w:ascii="BBFKCN+TimesNewRoman,BoldItalic" w:hAnsi="BBFKCN+TimesNewRoman,BoldItalic"/>
          <w:b/>
          <w:bCs/>
          <w:sz w:val="23"/>
          <w:szCs w:val="23"/>
        </w:rPr>
      </w:pPr>
      <w:r>
        <w:rPr>
          <w:rFonts w:ascii="BBFKCN+TimesNewRoman,BoldItalic" w:hAnsi="BBFKCN+TimesNewRoman,BoldItalic"/>
          <w:sz w:val="23"/>
          <w:szCs w:val="23"/>
        </w:rPr>
        <w:t>Musselman, L. J. 2019. Reflections on teaching wild plant foraging. Plants and People 33: 15-18.</w:t>
      </w:r>
      <w:r w:rsidR="00B93348">
        <w:rPr>
          <w:rFonts w:ascii="BBFKCN+TimesNewRoman,BoldItalic" w:hAnsi="BBFKCN+TimesNewRoman,BoldItalic"/>
          <w:b/>
          <w:bCs/>
          <w:sz w:val="23"/>
          <w:szCs w:val="23"/>
        </w:rPr>
        <w:t xml:space="preserve"> </w:t>
      </w:r>
    </w:p>
    <w:p w14:paraId="496A5B05" w14:textId="3C1B862E" w:rsidR="00460B02" w:rsidRDefault="00460B02">
      <w:pPr>
        <w:rPr>
          <w:rFonts w:ascii="BBFKCN+TimesNewRoman,BoldItalic" w:hAnsi="BBFKCN+TimesNewRoman,BoldItalic"/>
          <w:b/>
          <w:bCs/>
          <w:sz w:val="23"/>
          <w:szCs w:val="23"/>
        </w:rPr>
      </w:pPr>
    </w:p>
    <w:p w14:paraId="7617F6CD" w14:textId="4B087400" w:rsidR="00676486" w:rsidRPr="00676486" w:rsidRDefault="00676486" w:rsidP="00676486">
      <w:pPr>
        <w:rPr>
          <w:rFonts w:ascii="BBFKCN+TimesNewRoman,BoldItalic" w:hAnsi="BBFKCN+TimesNewRoman,BoldItalic"/>
          <w:sz w:val="23"/>
          <w:szCs w:val="23"/>
        </w:rPr>
      </w:pPr>
      <w:r>
        <w:rPr>
          <w:rFonts w:ascii="BBFKCN+TimesNewRoman,BoldItalic" w:hAnsi="BBFKCN+TimesNewRoman,BoldItalic"/>
          <w:sz w:val="23"/>
          <w:szCs w:val="23"/>
        </w:rPr>
        <w:t xml:space="preserve">Musselman, L. J. 2019. Out of Africa: News of surprising edible plants. 27(1): 5, 8. </w:t>
      </w:r>
      <w:r w:rsidRPr="00676486">
        <w:rPr>
          <w:rFonts w:ascii="BBFKCN+TimesNewRoman,BoldItalic" w:hAnsi="BBFKCN+TimesNewRoman,BoldItalic"/>
          <w:sz w:val="23"/>
          <w:szCs w:val="23"/>
        </w:rPr>
        <w:t>Greenville, South Carolina: Chinquapin: The Newsletter of the Southern Appalachian Botanical Society.</w:t>
      </w:r>
    </w:p>
    <w:p w14:paraId="06F7595F" w14:textId="1063FE67" w:rsidR="00676486" w:rsidRPr="00676486" w:rsidRDefault="00676486">
      <w:pPr>
        <w:rPr>
          <w:rFonts w:ascii="BBFKCN+TimesNewRoman,BoldItalic" w:hAnsi="BBFKCN+TimesNewRoman,BoldItalic"/>
          <w:sz w:val="23"/>
          <w:szCs w:val="23"/>
        </w:rPr>
      </w:pPr>
    </w:p>
    <w:p w14:paraId="09116D06" w14:textId="77777777" w:rsidR="000874F6" w:rsidRDefault="000874F6" w:rsidP="000874F6">
      <w:r>
        <w:t xml:space="preserve">Musselman, L. J. (2017). </w:t>
      </w:r>
      <w:r>
        <w:rPr>
          <w:i/>
          <w:iCs/>
        </w:rPr>
        <w:t>Edible Wild Plants: The empress of aquatic plants, Nelumbo lutea</w:t>
      </w:r>
      <w:r>
        <w:t xml:space="preserve"> (2nd ed., vol. 25, pp. 13, 16). </w:t>
      </w:r>
      <w:bookmarkStart w:id="0" w:name="_Hlk60385095"/>
      <w:r>
        <w:t>Greenville, South Carolina: Chinquapin: The Newsletter of the Southern Appalachian Botanical Society.</w:t>
      </w:r>
    </w:p>
    <w:bookmarkEnd w:id="0"/>
    <w:p w14:paraId="7C9047B5" w14:textId="77777777" w:rsidR="000874F6" w:rsidRDefault="000874F6" w:rsidP="000874F6"/>
    <w:p w14:paraId="461BE45D" w14:textId="509AA275" w:rsidR="000874F6" w:rsidRDefault="000874F6" w:rsidP="000874F6">
      <w:r>
        <w:t xml:space="preserve">Musselman, L. J. (2016). In Joe Pollard (Ed.), </w:t>
      </w:r>
      <w:r>
        <w:rPr>
          <w:i/>
          <w:iCs/>
        </w:rPr>
        <w:t>Coming Soon: New Series on Edible Wild Plants</w:t>
      </w:r>
      <w:r>
        <w:t xml:space="preserve"> (4th ed., vol. 23, pp. 32). Newberry, South Carolina: Chinquapin</w:t>
      </w:r>
      <w:r w:rsidR="00460B02">
        <w:t>:</w:t>
      </w:r>
      <w:r>
        <w:t xml:space="preserve"> The Newsletter of the Southern Appalachian Botanical Society.</w:t>
      </w:r>
    </w:p>
    <w:p w14:paraId="37149622" w14:textId="77777777" w:rsidR="000874F6" w:rsidRDefault="000874F6" w:rsidP="000874F6"/>
    <w:p w14:paraId="2BD061BB" w14:textId="77777777" w:rsidR="000874F6" w:rsidRDefault="000874F6" w:rsidP="000874F6">
      <w:r>
        <w:t xml:space="preserve">Musselman, L. J. (2016). In A Joseph Pollard (Ed.), </w:t>
      </w:r>
      <w:r>
        <w:rPr>
          <w:i/>
          <w:iCs/>
        </w:rPr>
        <w:t xml:space="preserve">Edible Wild Plants: From mighty oak to mild </w:t>
      </w:r>
      <w:proofErr w:type="spellStart"/>
      <w:r>
        <w:rPr>
          <w:i/>
          <w:iCs/>
        </w:rPr>
        <w:t>mok</w:t>
      </w:r>
      <w:proofErr w:type="spellEnd"/>
      <w:r>
        <w:t xml:space="preserve"> (3rd ed., vol. 24, pp. 19, 23). Furman University, Greenville, SC: Chinquapin Newsletter of the Southern Appalachian Botanical Society.</w:t>
      </w:r>
    </w:p>
    <w:p w14:paraId="7442126E" w14:textId="77777777" w:rsidR="000874F6" w:rsidRDefault="000874F6" w:rsidP="000874F6"/>
    <w:p w14:paraId="25C9FB73" w14:textId="77777777" w:rsidR="000874F6" w:rsidRDefault="000874F6" w:rsidP="000874F6">
      <w:r>
        <w:t xml:space="preserve">Musselman, L. J. (2016). </w:t>
      </w:r>
      <w:r>
        <w:rPr>
          <w:i/>
          <w:iCs/>
        </w:rPr>
        <w:t>Edible Wild Plants: Chicory</w:t>
      </w:r>
      <w:r>
        <w:t xml:space="preserve"> (2nd ed., vol. 24, pp. 15). Greenville, South Carolina: Southern Appalachian Botanical Society.</w:t>
      </w:r>
    </w:p>
    <w:p w14:paraId="50C03D6C" w14:textId="77777777" w:rsidR="000874F6" w:rsidRDefault="000874F6" w:rsidP="000874F6"/>
    <w:p w14:paraId="7A013F7B" w14:textId="1CED5D6D" w:rsidR="000874F6" w:rsidRDefault="000874F6" w:rsidP="000874F6">
      <w:r>
        <w:t xml:space="preserve">Musselman, L. J. (2016). In Joe Pollard (Ed.), </w:t>
      </w:r>
      <w:r>
        <w:rPr>
          <w:i/>
          <w:iCs/>
        </w:rPr>
        <w:t>Edible Wild Plants: The Wonderful Walnut</w:t>
      </w:r>
      <w:r>
        <w:t xml:space="preserve"> (1st ed., vol. 24, pp. 1, 3). Newberry, South Carolina: Chinquapin </w:t>
      </w:r>
      <w:proofErr w:type="gramStart"/>
      <w:r>
        <w:t>The</w:t>
      </w:r>
      <w:proofErr w:type="gramEnd"/>
      <w:r>
        <w:t xml:space="preserve"> Newsletter of the Southern Appalachian Botanical Society.</w:t>
      </w:r>
    </w:p>
    <w:p w14:paraId="08E77A42" w14:textId="77777777" w:rsidR="00DF57EF" w:rsidRDefault="00DF57EF">
      <w:pPr>
        <w:rPr>
          <w:rFonts w:ascii="BBFKCN+TimesNewRoman,BoldItalic" w:hAnsi="BBFKCN+TimesNewRoman,BoldItalic"/>
          <w:b/>
          <w:bCs/>
          <w:sz w:val="23"/>
          <w:szCs w:val="23"/>
        </w:rPr>
      </w:pPr>
    </w:p>
    <w:p w14:paraId="70881A7F" w14:textId="767A1DBF" w:rsidR="00B6626C" w:rsidRPr="00DF57EF" w:rsidRDefault="00DF57EF" w:rsidP="00DF57EF">
      <w:pPr>
        <w:rPr>
          <w:bCs/>
        </w:rPr>
      </w:pPr>
      <w:r w:rsidRPr="00DF57EF">
        <w:rPr>
          <w:bCs/>
        </w:rPr>
        <w:t xml:space="preserve">Musselman, L. J. (2015). In Ted Olsen (Ed.), </w:t>
      </w:r>
      <w:r w:rsidRPr="00DF57EF">
        <w:rPr>
          <w:bCs/>
          <w:i/>
          <w:iCs/>
        </w:rPr>
        <w:t>The Strangest Plant in the World</w:t>
      </w:r>
      <w:r w:rsidRPr="00DF57EF">
        <w:rPr>
          <w:bCs/>
        </w:rPr>
        <w:t xml:space="preserve"> (vol. 31, pp. Six). Carol Stream</w:t>
      </w:r>
      <w:r w:rsidR="000874F6">
        <w:rPr>
          <w:bCs/>
        </w:rPr>
        <w:t xml:space="preserve">, Illinois: Christianity Today </w:t>
      </w:r>
      <w:proofErr w:type="gramStart"/>
      <w:r w:rsidRPr="00DF57EF">
        <w:rPr>
          <w:bCs/>
        </w:rPr>
        <w:t>The</w:t>
      </w:r>
      <w:proofErr w:type="gramEnd"/>
      <w:r w:rsidRPr="00DF57EF">
        <w:rPr>
          <w:bCs/>
        </w:rPr>
        <w:t xml:space="preserve"> Behemoth. </w:t>
      </w:r>
      <w:hyperlink r:id="rId55" w:history="1">
        <w:r w:rsidR="00B6626C" w:rsidRPr="00B00233">
          <w:rPr>
            <w:rStyle w:val="Hyperlink"/>
            <w:bCs/>
          </w:rPr>
          <w:t>http://www.christianitytoday.com/behemoth/2015/issue-31/strangest-plant-in-world.html</w:t>
        </w:r>
      </w:hyperlink>
    </w:p>
    <w:p w14:paraId="5EF4AA4C" w14:textId="77777777" w:rsidR="00DF57EF" w:rsidRDefault="00DF57EF">
      <w:pPr>
        <w:rPr>
          <w:rFonts w:ascii="BBFKCN+TimesNewRoman,BoldItalic" w:hAnsi="BBFKCN+TimesNewRoman,BoldItalic"/>
          <w:b/>
          <w:bCs/>
          <w:sz w:val="23"/>
          <w:szCs w:val="23"/>
        </w:rPr>
      </w:pPr>
    </w:p>
    <w:p w14:paraId="141C735B" w14:textId="77777777" w:rsidR="00DF57EF" w:rsidRPr="00DF57EF" w:rsidRDefault="00DF57EF" w:rsidP="00DF57EF">
      <w:pPr>
        <w:rPr>
          <w:b/>
          <w:bCs/>
        </w:rPr>
      </w:pPr>
      <w:r w:rsidRPr="00DF57EF">
        <w:rPr>
          <w:bCs/>
        </w:rPr>
        <w:t xml:space="preserve">Musselman, L. J. 2015. In Joe Pollard (Ed.), </w:t>
      </w:r>
      <w:r w:rsidRPr="00DF57EF">
        <w:rPr>
          <w:bCs/>
          <w:iCs/>
        </w:rPr>
        <w:t xml:space="preserve">A Shrubby Sandbur, </w:t>
      </w:r>
      <w:r w:rsidRPr="00DF57EF">
        <w:rPr>
          <w:bCs/>
          <w:i/>
          <w:iCs/>
        </w:rPr>
        <w:t>Krameria lanceolata</w:t>
      </w:r>
      <w:r w:rsidRPr="00DF57EF">
        <w:rPr>
          <w:bCs/>
          <w:iCs/>
        </w:rPr>
        <w:t xml:space="preserve"> (Spreading </w:t>
      </w:r>
      <w:proofErr w:type="spellStart"/>
      <w:r w:rsidRPr="00DF57EF">
        <w:rPr>
          <w:bCs/>
          <w:iCs/>
        </w:rPr>
        <w:t>Ratanay</w:t>
      </w:r>
      <w:proofErr w:type="spellEnd"/>
      <w:r w:rsidRPr="00DF57EF">
        <w:rPr>
          <w:bCs/>
          <w:iCs/>
        </w:rPr>
        <w:t>)</w:t>
      </w:r>
      <w:r w:rsidRPr="00DF57EF">
        <w:rPr>
          <w:bCs/>
        </w:rPr>
        <w:t xml:space="preserve"> (4th ed., vol. 23, pp. 27). Newberry, South Carolina: Chinquapin </w:t>
      </w:r>
      <w:proofErr w:type="gramStart"/>
      <w:r w:rsidRPr="00DF57EF">
        <w:rPr>
          <w:bCs/>
        </w:rPr>
        <w:t>The</w:t>
      </w:r>
      <w:proofErr w:type="gramEnd"/>
      <w:r w:rsidRPr="00DF57EF">
        <w:rPr>
          <w:bCs/>
        </w:rPr>
        <w:t xml:space="preserve"> Newsletter of the Southern Appalachian Botanical Society</w:t>
      </w:r>
      <w:r w:rsidRPr="00DF57EF">
        <w:rPr>
          <w:b/>
          <w:bCs/>
        </w:rPr>
        <w:t>.</w:t>
      </w:r>
    </w:p>
    <w:p w14:paraId="228216A5" w14:textId="77777777" w:rsidR="00DF57EF" w:rsidRDefault="00DF57EF" w:rsidP="00DF57EF">
      <w:pPr>
        <w:rPr>
          <w:rFonts w:ascii="BBFKCN+TimesNewRoman,BoldItalic" w:hAnsi="BBFKCN+TimesNewRoman,BoldItalic"/>
          <w:b/>
          <w:bCs/>
          <w:sz w:val="23"/>
          <w:szCs w:val="23"/>
        </w:rPr>
      </w:pPr>
    </w:p>
    <w:p w14:paraId="73AB6E56"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2015.  Seaside Gerardia, </w:t>
      </w:r>
      <w:r>
        <w:rPr>
          <w:rFonts w:ascii="Times New Roman" w:hAnsi="Times New Roman" w:cs="Times New Roman"/>
          <w:i/>
        </w:rPr>
        <w:t>Agalinis maritima</w:t>
      </w:r>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23(2): 11.</w:t>
      </w:r>
    </w:p>
    <w:p w14:paraId="12B4D481" w14:textId="77777777" w:rsidR="00DF57EF" w:rsidRDefault="00DF57EF" w:rsidP="00DF57EF">
      <w:pPr>
        <w:pStyle w:val="NoSpacing"/>
        <w:rPr>
          <w:rFonts w:ascii="Times New Roman" w:hAnsi="Times New Roman" w:cs="Times New Roman"/>
        </w:rPr>
      </w:pPr>
    </w:p>
    <w:p w14:paraId="3E4904B2" w14:textId="77777777" w:rsidR="00DF57EF" w:rsidRPr="00B378B0" w:rsidRDefault="00DF57EF" w:rsidP="00DF57EF">
      <w:pPr>
        <w:pStyle w:val="NoSpacing"/>
        <w:rPr>
          <w:rFonts w:ascii="Times New Roman" w:hAnsi="Times New Roman" w:cs="Times New Roman"/>
        </w:rPr>
      </w:pPr>
      <w:r>
        <w:rPr>
          <w:rFonts w:ascii="Times New Roman" w:hAnsi="Times New Roman" w:cs="Times New Roman"/>
        </w:rPr>
        <w:t xml:space="preserve">Musselman, L. J. 2015.  </w:t>
      </w:r>
      <w:proofErr w:type="spellStart"/>
      <w:r>
        <w:rPr>
          <w:rFonts w:ascii="Times New Roman" w:hAnsi="Times New Roman" w:cs="Times New Roman"/>
        </w:rPr>
        <w:t>Chaffseed</w:t>
      </w:r>
      <w:proofErr w:type="spellEnd"/>
      <w:r>
        <w:rPr>
          <w:rFonts w:ascii="Times New Roman" w:hAnsi="Times New Roman" w:cs="Times New Roman"/>
        </w:rPr>
        <w:t xml:space="preserve">, </w:t>
      </w:r>
      <w:proofErr w:type="spellStart"/>
      <w:r>
        <w:rPr>
          <w:rFonts w:ascii="Times New Roman" w:hAnsi="Times New Roman" w:cs="Times New Roman"/>
          <w:i/>
        </w:rPr>
        <w:t>Schwalbea</w:t>
      </w:r>
      <w:proofErr w:type="spellEnd"/>
      <w:r>
        <w:rPr>
          <w:rFonts w:ascii="Times New Roman" w:hAnsi="Times New Roman" w:cs="Times New Roman"/>
          <w:i/>
        </w:rPr>
        <w:t xml:space="preserve"> americana</w:t>
      </w:r>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23(1): 5.</w:t>
      </w:r>
    </w:p>
    <w:p w14:paraId="12460479" w14:textId="77777777" w:rsidR="00DF57EF" w:rsidRDefault="00DF57EF" w:rsidP="00DF57EF">
      <w:pPr>
        <w:pStyle w:val="NoSpacing"/>
        <w:rPr>
          <w:rFonts w:ascii="Times New Roman" w:hAnsi="Times New Roman" w:cs="Times New Roman"/>
        </w:rPr>
      </w:pPr>
    </w:p>
    <w:p w14:paraId="23264756" w14:textId="77777777" w:rsidR="00DF57EF" w:rsidRPr="004D4146" w:rsidRDefault="00DF57EF" w:rsidP="00DF57EF">
      <w:pPr>
        <w:pStyle w:val="NoSpacing"/>
        <w:rPr>
          <w:rFonts w:ascii="Times New Roman" w:hAnsi="Times New Roman" w:cs="Times New Roman"/>
        </w:rPr>
      </w:pPr>
      <w:r>
        <w:rPr>
          <w:rFonts w:ascii="Times New Roman" w:hAnsi="Times New Roman" w:cs="Times New Roman"/>
        </w:rPr>
        <w:t xml:space="preserve">Musselman, L. J. 2014.  Japanese Dodder, </w:t>
      </w:r>
      <w:r>
        <w:rPr>
          <w:rFonts w:ascii="Times New Roman" w:hAnsi="Times New Roman" w:cs="Times New Roman"/>
          <w:i/>
        </w:rPr>
        <w:t>Cuscuta japonica</w:t>
      </w:r>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22(4): 25.</w:t>
      </w:r>
    </w:p>
    <w:p w14:paraId="0E8B7C9F" w14:textId="77777777" w:rsidR="00DF57EF" w:rsidRDefault="00DF57EF" w:rsidP="00DF57EF">
      <w:pPr>
        <w:rPr>
          <w:rFonts w:ascii="BBFKCN+TimesNewRoman,BoldItalic" w:hAnsi="BBFKCN+TimesNewRoman,BoldItalic"/>
          <w:b/>
          <w:bCs/>
          <w:sz w:val="23"/>
          <w:szCs w:val="23"/>
        </w:rPr>
      </w:pPr>
    </w:p>
    <w:p w14:paraId="18389317" w14:textId="77777777" w:rsidR="00DF57EF" w:rsidRPr="005205FC" w:rsidRDefault="00DF57EF" w:rsidP="00DF57EF">
      <w:pPr>
        <w:pStyle w:val="NoSpacing"/>
        <w:rPr>
          <w:rFonts w:ascii="Times New Roman" w:hAnsi="Times New Roman" w:cs="Times New Roman"/>
        </w:rPr>
      </w:pPr>
      <w:r>
        <w:rPr>
          <w:rFonts w:ascii="Times New Roman" w:hAnsi="Times New Roman" w:cs="Times New Roman"/>
        </w:rPr>
        <w:t xml:space="preserve">Musselman, L. J. 2014.  The Well-Traveled Tallow Wood, </w:t>
      </w:r>
      <w:r>
        <w:rPr>
          <w:rFonts w:ascii="Times New Roman" w:hAnsi="Times New Roman" w:cs="Times New Roman"/>
          <w:i/>
        </w:rPr>
        <w:t>Ximenia americana</w:t>
      </w:r>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22(3): 18.</w:t>
      </w:r>
    </w:p>
    <w:p w14:paraId="4D6F9D17" w14:textId="77777777" w:rsidR="00DF57EF" w:rsidRDefault="00DF57EF" w:rsidP="00DF57EF">
      <w:pPr>
        <w:pStyle w:val="NoSpacing"/>
        <w:rPr>
          <w:rFonts w:ascii="Times New Roman" w:hAnsi="Times New Roman" w:cs="Times New Roman"/>
        </w:rPr>
      </w:pPr>
    </w:p>
    <w:p w14:paraId="4DEA5CFD"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2014. The Empress of Root Parasites.  Chinquapin The Newsletter of the Southern Appalachian Botanical Society </w:t>
      </w:r>
      <w:proofErr w:type="gramStart"/>
      <w:r>
        <w:rPr>
          <w:rFonts w:ascii="Times New Roman" w:hAnsi="Times New Roman" w:cs="Times New Roman"/>
        </w:rPr>
        <w:t>22.(</w:t>
      </w:r>
      <w:proofErr w:type="gramEnd"/>
      <w:r>
        <w:rPr>
          <w:rFonts w:ascii="Times New Roman" w:hAnsi="Times New Roman" w:cs="Times New Roman"/>
        </w:rPr>
        <w:t xml:space="preserve">2):  11. </w:t>
      </w:r>
    </w:p>
    <w:p w14:paraId="32FE2363" w14:textId="77777777" w:rsidR="00DF57EF" w:rsidRDefault="00DF57EF" w:rsidP="00DF57EF">
      <w:pPr>
        <w:pStyle w:val="NoSpacing"/>
        <w:rPr>
          <w:rFonts w:ascii="Times New Roman" w:hAnsi="Times New Roman" w:cs="Times New Roman"/>
        </w:rPr>
      </w:pPr>
    </w:p>
    <w:p w14:paraId="5AA05FC2" w14:textId="77777777" w:rsidR="00DF57EF" w:rsidRPr="00A775EB" w:rsidRDefault="00DF57EF" w:rsidP="00DF57EF">
      <w:pPr>
        <w:pStyle w:val="NoSpacing"/>
        <w:rPr>
          <w:rFonts w:ascii="Times New Roman" w:hAnsi="Times New Roman" w:cs="Times New Roman"/>
          <w:color w:val="000000" w:themeColor="text1"/>
        </w:rPr>
      </w:pPr>
      <w:r>
        <w:rPr>
          <w:rFonts w:ascii="Times New Roman" w:hAnsi="Times New Roman" w:cs="Times New Roman"/>
        </w:rPr>
        <w:t xml:space="preserve">Musselman, L.J. 2013. </w:t>
      </w:r>
      <w:r w:rsidRPr="00A775EB">
        <w:rPr>
          <w:rFonts w:ascii="Times New Roman" w:hAnsi="Times New Roman" w:cs="Times New Roman"/>
          <w:color w:val="000000" w:themeColor="text1"/>
        </w:rPr>
        <w:t xml:space="preserve">Cow wheat. Chinquapin </w:t>
      </w:r>
      <w:proofErr w:type="gramStart"/>
      <w:r w:rsidRPr="00A775EB">
        <w:rPr>
          <w:rFonts w:ascii="Times New Roman" w:hAnsi="Times New Roman" w:cs="Times New Roman"/>
          <w:color w:val="000000" w:themeColor="text1"/>
        </w:rPr>
        <w:t>The</w:t>
      </w:r>
      <w:proofErr w:type="gramEnd"/>
      <w:r w:rsidRPr="00A775EB">
        <w:rPr>
          <w:rFonts w:ascii="Times New Roman" w:hAnsi="Times New Roman" w:cs="Times New Roman"/>
          <w:color w:val="000000" w:themeColor="text1"/>
        </w:rPr>
        <w:t xml:space="preserve"> Newsletter of the Southern Appalachian Botanical Society 21 (2):  9.   </w:t>
      </w:r>
    </w:p>
    <w:p w14:paraId="55868AAA" w14:textId="77777777" w:rsidR="00DF57EF" w:rsidRDefault="00DF57EF" w:rsidP="00DF57EF">
      <w:pPr>
        <w:pStyle w:val="NoSpacing"/>
        <w:rPr>
          <w:rFonts w:ascii="Times New Roman" w:hAnsi="Times New Roman" w:cs="Times New Roman"/>
        </w:rPr>
      </w:pPr>
    </w:p>
    <w:p w14:paraId="258278E5"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2013.   Bastard Toadflax.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21 (2):  9.</w:t>
      </w:r>
    </w:p>
    <w:p w14:paraId="1964BA91" w14:textId="77777777" w:rsidR="00DF57EF" w:rsidRDefault="00DF57EF" w:rsidP="00DF57EF">
      <w:pPr>
        <w:pStyle w:val="NoSpacing"/>
        <w:rPr>
          <w:rFonts w:ascii="Times New Roman" w:hAnsi="Times New Roman" w:cs="Times New Roman"/>
        </w:rPr>
      </w:pPr>
    </w:p>
    <w:p w14:paraId="48560A31"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2013.  Bean Stranglers.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21 (1):  1-2.</w:t>
      </w:r>
    </w:p>
    <w:p w14:paraId="27D1D883" w14:textId="77777777" w:rsidR="00DF57EF" w:rsidRDefault="00DF57EF" w:rsidP="00DF57EF">
      <w:pPr>
        <w:pStyle w:val="NoSpacing"/>
        <w:rPr>
          <w:rFonts w:ascii="Times New Roman" w:hAnsi="Times New Roman" w:cs="Times New Roman"/>
        </w:rPr>
      </w:pPr>
    </w:p>
    <w:p w14:paraId="386BE3D8"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2012. Which Weed is Witchweed?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20 (4):  25, 29.</w:t>
      </w:r>
    </w:p>
    <w:p w14:paraId="1E10AF89" w14:textId="77777777" w:rsidR="00DF57EF" w:rsidRDefault="00DF57EF" w:rsidP="00DF57EF">
      <w:pPr>
        <w:pStyle w:val="NoSpacing"/>
        <w:rPr>
          <w:rFonts w:ascii="Times New Roman" w:hAnsi="Times New Roman" w:cs="Times New Roman"/>
        </w:rPr>
      </w:pPr>
    </w:p>
    <w:p w14:paraId="012ADAFD"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2012. Buffalo Nut, </w:t>
      </w:r>
      <w:proofErr w:type="spellStart"/>
      <w:r>
        <w:rPr>
          <w:rFonts w:ascii="Times New Roman" w:hAnsi="Times New Roman" w:cs="Times New Roman"/>
          <w:i/>
        </w:rPr>
        <w:t>Pyrularia</w:t>
      </w:r>
      <w:proofErr w:type="spellEnd"/>
      <w:r>
        <w:rPr>
          <w:rFonts w:ascii="Times New Roman" w:hAnsi="Times New Roman" w:cs="Times New Roman"/>
          <w:i/>
        </w:rPr>
        <w:t xml:space="preserve"> </w:t>
      </w:r>
      <w:proofErr w:type="spellStart"/>
      <w:r>
        <w:rPr>
          <w:rFonts w:ascii="Times New Roman" w:hAnsi="Times New Roman" w:cs="Times New Roman"/>
          <w:i/>
        </w:rPr>
        <w:t>pubera</w:t>
      </w:r>
      <w:proofErr w:type="spellEnd"/>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20 (3):  16-17.</w:t>
      </w:r>
    </w:p>
    <w:p w14:paraId="641FC292" w14:textId="77777777" w:rsidR="00DF57EF" w:rsidRDefault="00DF57EF" w:rsidP="00DF57EF">
      <w:pPr>
        <w:pStyle w:val="NoSpacing"/>
        <w:rPr>
          <w:rFonts w:ascii="Times New Roman" w:hAnsi="Times New Roman" w:cs="Times New Roman"/>
        </w:rPr>
      </w:pPr>
    </w:p>
    <w:p w14:paraId="317850C1"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2012. Bear Corn, </w:t>
      </w:r>
      <w:proofErr w:type="spellStart"/>
      <w:r>
        <w:rPr>
          <w:rFonts w:ascii="Times New Roman" w:hAnsi="Times New Roman" w:cs="Times New Roman"/>
          <w:i/>
        </w:rPr>
        <w:t>Conopholis</w:t>
      </w:r>
      <w:proofErr w:type="spellEnd"/>
      <w:r>
        <w:rPr>
          <w:rFonts w:ascii="Times New Roman" w:hAnsi="Times New Roman" w:cs="Times New Roman"/>
          <w:i/>
        </w:rPr>
        <w:t xml:space="preserve"> americana</w:t>
      </w:r>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20 (2):  9, 10.</w:t>
      </w:r>
    </w:p>
    <w:p w14:paraId="6FBEC8C3" w14:textId="77777777" w:rsidR="00DF57EF" w:rsidRDefault="00DF57EF" w:rsidP="00DF57EF">
      <w:pPr>
        <w:pStyle w:val="NoSpacing"/>
        <w:rPr>
          <w:rFonts w:ascii="Times New Roman" w:hAnsi="Times New Roman" w:cs="Times New Roman"/>
        </w:rPr>
      </w:pPr>
    </w:p>
    <w:p w14:paraId="0528DA14"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2012. One Flowered Broomrape.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20 (1):  6.</w:t>
      </w:r>
    </w:p>
    <w:p w14:paraId="0B42E0D9" w14:textId="77777777" w:rsidR="00DF57EF" w:rsidRDefault="00DF57EF" w:rsidP="00DF57EF">
      <w:pPr>
        <w:pStyle w:val="NoSpacing"/>
        <w:rPr>
          <w:rFonts w:ascii="Times New Roman" w:hAnsi="Times New Roman" w:cs="Times New Roman"/>
        </w:rPr>
      </w:pPr>
    </w:p>
    <w:p w14:paraId="1FB8A56C"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2011. Eastern Mistletoe.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19 (4):  27, 32.</w:t>
      </w:r>
    </w:p>
    <w:p w14:paraId="09AEE9BE" w14:textId="77777777" w:rsidR="00DF57EF" w:rsidRDefault="00DF57EF" w:rsidP="00DF57EF">
      <w:pPr>
        <w:pStyle w:val="NoSpacing"/>
        <w:rPr>
          <w:rFonts w:ascii="Times New Roman" w:hAnsi="Times New Roman" w:cs="Times New Roman"/>
        </w:rPr>
      </w:pPr>
    </w:p>
    <w:p w14:paraId="1649D8C5"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2011. </w:t>
      </w:r>
      <w:proofErr w:type="spellStart"/>
      <w:r>
        <w:rPr>
          <w:rFonts w:ascii="Times New Roman" w:hAnsi="Times New Roman" w:cs="Times New Roman"/>
        </w:rPr>
        <w:t>Beechdrops</w:t>
      </w:r>
      <w:proofErr w:type="spellEnd"/>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19 (3): 17.</w:t>
      </w:r>
    </w:p>
    <w:p w14:paraId="2A0DC0A1" w14:textId="77777777" w:rsidR="00DF57EF" w:rsidRDefault="00DF57EF" w:rsidP="00DF57EF">
      <w:pPr>
        <w:pStyle w:val="NoSpacing"/>
        <w:rPr>
          <w:rFonts w:ascii="Times New Roman" w:hAnsi="Times New Roman" w:cs="Times New Roman"/>
        </w:rPr>
      </w:pPr>
    </w:p>
    <w:p w14:paraId="6CA3A9C4" w14:textId="77777777"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2011. The Puzzling </w:t>
      </w:r>
      <w:proofErr w:type="spellStart"/>
      <w:r>
        <w:rPr>
          <w:rFonts w:ascii="Times New Roman" w:hAnsi="Times New Roman" w:cs="Times New Roman"/>
        </w:rPr>
        <w:t>Piratebush</w:t>
      </w:r>
      <w:proofErr w:type="spellEnd"/>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19 (2):  9.</w:t>
      </w:r>
    </w:p>
    <w:p w14:paraId="5DB4B6C4" w14:textId="77777777" w:rsidR="00DF57EF" w:rsidRDefault="00DF57EF" w:rsidP="00DF57EF">
      <w:pPr>
        <w:pStyle w:val="NoSpacing"/>
        <w:rPr>
          <w:rFonts w:ascii="Times New Roman" w:hAnsi="Times New Roman" w:cs="Times New Roman"/>
        </w:rPr>
      </w:pPr>
    </w:p>
    <w:p w14:paraId="78D47310" w14:textId="7A4D8EBD" w:rsidR="00DF57EF" w:rsidRDefault="00DF57EF" w:rsidP="00DF57EF">
      <w:pPr>
        <w:pStyle w:val="NoSpacing"/>
        <w:rPr>
          <w:rFonts w:ascii="Times New Roman" w:hAnsi="Times New Roman" w:cs="Times New Roman"/>
        </w:rPr>
      </w:pPr>
      <w:r>
        <w:rPr>
          <w:rFonts w:ascii="Times New Roman" w:hAnsi="Times New Roman" w:cs="Times New Roman"/>
        </w:rPr>
        <w:t xml:space="preserve">Musselman, L. J. 2011. Downy False Foxglove, </w:t>
      </w:r>
      <w:proofErr w:type="spellStart"/>
      <w:r>
        <w:rPr>
          <w:rFonts w:ascii="Times New Roman" w:hAnsi="Times New Roman" w:cs="Times New Roman"/>
          <w:i/>
        </w:rPr>
        <w:t>Aureolaria</w:t>
      </w:r>
      <w:proofErr w:type="spellEnd"/>
      <w:r>
        <w:rPr>
          <w:rFonts w:ascii="Times New Roman" w:hAnsi="Times New Roman" w:cs="Times New Roman"/>
          <w:i/>
        </w:rPr>
        <w:t xml:space="preserve"> virginica</w:t>
      </w:r>
      <w:r>
        <w:rPr>
          <w:rFonts w:ascii="Times New Roman" w:hAnsi="Times New Roman" w:cs="Times New Roman"/>
        </w:rPr>
        <w:t xml:space="preserve">. Chinquapin </w:t>
      </w:r>
      <w:proofErr w:type="gramStart"/>
      <w:r>
        <w:rPr>
          <w:rFonts w:ascii="Times New Roman" w:hAnsi="Times New Roman" w:cs="Times New Roman"/>
        </w:rPr>
        <w:t>The</w:t>
      </w:r>
      <w:proofErr w:type="gramEnd"/>
      <w:r>
        <w:rPr>
          <w:rFonts w:ascii="Times New Roman" w:hAnsi="Times New Roman" w:cs="Times New Roman"/>
        </w:rPr>
        <w:t xml:space="preserve"> Newsletter of the Southern Appalachian Botanical Society 19 (1):  1.</w:t>
      </w:r>
    </w:p>
    <w:p w14:paraId="0C69E0B3" w14:textId="77777777" w:rsidR="00570CE7" w:rsidRPr="00E80EC2" w:rsidRDefault="00570CE7" w:rsidP="00DF57EF">
      <w:pPr>
        <w:pStyle w:val="NoSpacing"/>
        <w:rPr>
          <w:rFonts w:ascii="Times New Roman" w:hAnsi="Times New Roman" w:cs="Times New Roman"/>
        </w:rPr>
      </w:pPr>
    </w:p>
    <w:p w14:paraId="26E10826" w14:textId="77777777" w:rsidR="00B93348" w:rsidRDefault="00B93348">
      <w:pPr>
        <w:rPr>
          <w:sz w:val="23"/>
          <w:szCs w:val="23"/>
        </w:rPr>
      </w:pPr>
      <w:r>
        <w:rPr>
          <w:sz w:val="23"/>
          <w:szCs w:val="23"/>
        </w:rPr>
        <w:t xml:space="preserve">Musselman, L. J. and P. Vorster. 2000. Finding furtive flowers. Plant Talk 21: 38-39 </w:t>
      </w:r>
    </w:p>
    <w:p w14:paraId="22026855" w14:textId="77777777" w:rsidR="00B93348" w:rsidRDefault="00B93348">
      <w:pPr>
        <w:pStyle w:val="Default"/>
        <w:rPr>
          <w:color w:val="auto"/>
        </w:rPr>
      </w:pPr>
    </w:p>
    <w:p w14:paraId="51694624" w14:textId="77777777" w:rsidR="00B93348" w:rsidRDefault="00B93348">
      <w:pPr>
        <w:rPr>
          <w:sz w:val="23"/>
          <w:szCs w:val="23"/>
        </w:rPr>
      </w:pPr>
      <w:r>
        <w:rPr>
          <w:sz w:val="23"/>
          <w:szCs w:val="23"/>
        </w:rPr>
        <w:t xml:space="preserve">Musselman, L. J. 1999. Hashemite Pteridophytes Or, a </w:t>
      </w:r>
      <w:proofErr w:type="spellStart"/>
      <w:r>
        <w:rPr>
          <w:sz w:val="23"/>
          <w:szCs w:val="23"/>
        </w:rPr>
        <w:t>A</w:t>
      </w:r>
      <w:proofErr w:type="spellEnd"/>
      <w:r>
        <w:rPr>
          <w:sz w:val="23"/>
          <w:szCs w:val="23"/>
        </w:rPr>
        <w:t xml:space="preserve"> </w:t>
      </w:r>
      <w:proofErr w:type="spellStart"/>
      <w:r>
        <w:rPr>
          <w:sz w:val="23"/>
          <w:szCs w:val="23"/>
        </w:rPr>
        <w:t>ferner</w:t>
      </w:r>
      <w:proofErr w:type="spellEnd"/>
      <w:r>
        <w:rPr>
          <w:sz w:val="23"/>
          <w:szCs w:val="23"/>
        </w:rPr>
        <w:t xml:space="preserve"> Looking for Allies in the Middle East. Fiddlehead Forum 26(5):37, 42. </w:t>
      </w:r>
    </w:p>
    <w:p w14:paraId="4EB4B4EF" w14:textId="77777777" w:rsidR="00B93348" w:rsidRDefault="00B93348">
      <w:pPr>
        <w:rPr>
          <w:sz w:val="23"/>
          <w:szCs w:val="23"/>
        </w:rPr>
      </w:pPr>
    </w:p>
    <w:p w14:paraId="058E1735" w14:textId="77777777" w:rsidR="00B93348" w:rsidRDefault="00B93348">
      <w:pPr>
        <w:rPr>
          <w:sz w:val="23"/>
          <w:szCs w:val="23"/>
        </w:rPr>
      </w:pPr>
      <w:r>
        <w:rPr>
          <w:sz w:val="23"/>
          <w:szCs w:val="23"/>
        </w:rPr>
        <w:t xml:space="preserve">Musselman, L. J.1999. A Biblical View of Creation. Al Reem, Journal of the Royal Society for the Conservation of Nature (Jordan). 65: 8-9. </w:t>
      </w:r>
    </w:p>
    <w:p w14:paraId="371D12B0" w14:textId="77777777" w:rsidR="00B93348" w:rsidRDefault="00B93348">
      <w:pPr>
        <w:rPr>
          <w:sz w:val="23"/>
          <w:szCs w:val="23"/>
        </w:rPr>
      </w:pPr>
    </w:p>
    <w:p w14:paraId="7162B9E2" w14:textId="77777777" w:rsidR="00B93348" w:rsidRDefault="00B93348">
      <w:pPr>
        <w:rPr>
          <w:sz w:val="23"/>
          <w:szCs w:val="23"/>
        </w:rPr>
      </w:pPr>
      <w:r w:rsidRPr="00AC4E1B">
        <w:rPr>
          <w:sz w:val="23"/>
          <w:szCs w:val="23"/>
          <w:lang w:val="fr-FR"/>
        </w:rPr>
        <w:t xml:space="preserve">Musselman, L. J. 1999. </w:t>
      </w:r>
      <w:proofErr w:type="spellStart"/>
      <w:r w:rsidRPr="00AC4E1B">
        <w:rPr>
          <w:sz w:val="23"/>
          <w:szCs w:val="23"/>
          <w:lang w:val="fr-FR"/>
        </w:rPr>
        <w:t>Salomo</w:t>
      </w:r>
      <w:proofErr w:type="spellEnd"/>
      <w:r w:rsidRPr="00AC4E1B">
        <w:rPr>
          <w:sz w:val="23"/>
          <w:szCs w:val="23"/>
          <w:lang w:val="fr-FR"/>
        </w:rPr>
        <w:t xml:space="preserve"> en </w:t>
      </w:r>
      <w:proofErr w:type="spellStart"/>
      <w:r w:rsidRPr="00AC4E1B">
        <w:rPr>
          <w:sz w:val="23"/>
          <w:szCs w:val="23"/>
          <w:lang w:val="fr-FR"/>
        </w:rPr>
        <w:t>zijn</w:t>
      </w:r>
      <w:proofErr w:type="spellEnd"/>
      <w:r w:rsidRPr="00AC4E1B">
        <w:rPr>
          <w:sz w:val="23"/>
          <w:szCs w:val="23"/>
          <w:lang w:val="fr-FR"/>
        </w:rPr>
        <w:t xml:space="preserve"> </w:t>
      </w:r>
      <w:proofErr w:type="spellStart"/>
      <w:r w:rsidRPr="00AC4E1B">
        <w:rPr>
          <w:sz w:val="23"/>
          <w:szCs w:val="23"/>
          <w:lang w:val="fr-FR"/>
        </w:rPr>
        <w:t>planten</w:t>
      </w:r>
      <w:proofErr w:type="spellEnd"/>
      <w:r w:rsidRPr="00AC4E1B">
        <w:rPr>
          <w:sz w:val="23"/>
          <w:szCs w:val="23"/>
          <w:lang w:val="fr-FR"/>
        </w:rPr>
        <w:t xml:space="preserve">. </w:t>
      </w:r>
      <w:r>
        <w:rPr>
          <w:sz w:val="23"/>
          <w:szCs w:val="23"/>
        </w:rPr>
        <w:t>(</w:t>
      </w:r>
      <w:proofErr w:type="spellStart"/>
      <w:r>
        <w:rPr>
          <w:sz w:val="23"/>
          <w:szCs w:val="23"/>
        </w:rPr>
        <w:t>Deel</w:t>
      </w:r>
      <w:proofErr w:type="spellEnd"/>
      <w:r>
        <w:rPr>
          <w:sz w:val="23"/>
          <w:szCs w:val="23"/>
        </w:rPr>
        <w:t xml:space="preserve"> 2). </w:t>
      </w:r>
      <w:proofErr w:type="spellStart"/>
      <w:r>
        <w:rPr>
          <w:sz w:val="23"/>
          <w:szCs w:val="23"/>
        </w:rPr>
        <w:t>Bijbel</w:t>
      </w:r>
      <w:proofErr w:type="spellEnd"/>
      <w:r>
        <w:rPr>
          <w:sz w:val="23"/>
          <w:szCs w:val="23"/>
        </w:rPr>
        <w:t xml:space="preserve"> &amp; </w:t>
      </w:r>
      <w:proofErr w:type="spellStart"/>
      <w:r>
        <w:rPr>
          <w:sz w:val="23"/>
          <w:szCs w:val="23"/>
        </w:rPr>
        <w:t>Wetenschap</w:t>
      </w:r>
      <w:proofErr w:type="spellEnd"/>
      <w:r>
        <w:rPr>
          <w:sz w:val="23"/>
          <w:szCs w:val="23"/>
        </w:rPr>
        <w:t xml:space="preserve"> 214:171-172. </w:t>
      </w:r>
    </w:p>
    <w:p w14:paraId="73820C08" w14:textId="77777777" w:rsidR="00B93348" w:rsidRDefault="00B93348">
      <w:pPr>
        <w:rPr>
          <w:sz w:val="23"/>
          <w:szCs w:val="23"/>
        </w:rPr>
      </w:pPr>
    </w:p>
    <w:p w14:paraId="5F1495B3" w14:textId="77777777" w:rsidR="00B93348" w:rsidRDefault="00B93348">
      <w:pPr>
        <w:rPr>
          <w:sz w:val="23"/>
          <w:szCs w:val="23"/>
        </w:rPr>
      </w:pPr>
      <w:r w:rsidRPr="00AC4E1B">
        <w:rPr>
          <w:sz w:val="23"/>
          <w:szCs w:val="23"/>
          <w:lang w:val="fr-FR"/>
        </w:rPr>
        <w:t xml:space="preserve">Musselman, L. J. 1999. </w:t>
      </w:r>
      <w:proofErr w:type="spellStart"/>
      <w:r w:rsidRPr="00AC4E1B">
        <w:rPr>
          <w:sz w:val="23"/>
          <w:szCs w:val="23"/>
          <w:lang w:val="fr-FR"/>
        </w:rPr>
        <w:t>Salomo</w:t>
      </w:r>
      <w:proofErr w:type="spellEnd"/>
      <w:r w:rsidRPr="00AC4E1B">
        <w:rPr>
          <w:sz w:val="23"/>
          <w:szCs w:val="23"/>
          <w:lang w:val="fr-FR"/>
        </w:rPr>
        <w:t xml:space="preserve"> en </w:t>
      </w:r>
      <w:proofErr w:type="spellStart"/>
      <w:r w:rsidRPr="00AC4E1B">
        <w:rPr>
          <w:sz w:val="23"/>
          <w:szCs w:val="23"/>
          <w:lang w:val="fr-FR"/>
        </w:rPr>
        <w:t>zijn</w:t>
      </w:r>
      <w:proofErr w:type="spellEnd"/>
      <w:r w:rsidRPr="00AC4E1B">
        <w:rPr>
          <w:sz w:val="23"/>
          <w:szCs w:val="23"/>
          <w:lang w:val="fr-FR"/>
        </w:rPr>
        <w:t xml:space="preserve"> </w:t>
      </w:r>
      <w:proofErr w:type="spellStart"/>
      <w:r w:rsidRPr="00AC4E1B">
        <w:rPr>
          <w:sz w:val="23"/>
          <w:szCs w:val="23"/>
          <w:lang w:val="fr-FR"/>
        </w:rPr>
        <w:t>planten</w:t>
      </w:r>
      <w:proofErr w:type="spellEnd"/>
      <w:r w:rsidRPr="00AC4E1B">
        <w:rPr>
          <w:sz w:val="23"/>
          <w:szCs w:val="23"/>
          <w:lang w:val="fr-FR"/>
        </w:rPr>
        <w:t xml:space="preserve">. </w:t>
      </w:r>
      <w:proofErr w:type="spellStart"/>
      <w:r>
        <w:rPr>
          <w:sz w:val="23"/>
          <w:szCs w:val="23"/>
        </w:rPr>
        <w:t>Bijbel</w:t>
      </w:r>
      <w:proofErr w:type="spellEnd"/>
      <w:r>
        <w:rPr>
          <w:sz w:val="23"/>
          <w:szCs w:val="23"/>
        </w:rPr>
        <w:t xml:space="preserve"> &amp; </w:t>
      </w:r>
      <w:proofErr w:type="spellStart"/>
      <w:r>
        <w:rPr>
          <w:sz w:val="23"/>
          <w:szCs w:val="23"/>
        </w:rPr>
        <w:t>Wetenschap</w:t>
      </w:r>
      <w:proofErr w:type="spellEnd"/>
      <w:r>
        <w:rPr>
          <w:sz w:val="23"/>
          <w:szCs w:val="23"/>
        </w:rPr>
        <w:t xml:space="preserve"> 213:155-156. </w:t>
      </w:r>
    </w:p>
    <w:p w14:paraId="33BFEB8A" w14:textId="77777777" w:rsidR="00B93348" w:rsidRDefault="00B93348">
      <w:pPr>
        <w:rPr>
          <w:sz w:val="23"/>
          <w:szCs w:val="23"/>
        </w:rPr>
      </w:pPr>
    </w:p>
    <w:p w14:paraId="64BBDC1B" w14:textId="77777777" w:rsidR="00B93348" w:rsidRDefault="00B93348">
      <w:pPr>
        <w:rPr>
          <w:sz w:val="23"/>
          <w:szCs w:val="23"/>
        </w:rPr>
      </w:pPr>
      <w:r>
        <w:rPr>
          <w:sz w:val="23"/>
          <w:szCs w:val="23"/>
        </w:rPr>
        <w:t xml:space="preserve">Musselman, L. J. 1999. Surprising Cedars of Syria. Plant Talk 19:6. </w:t>
      </w:r>
    </w:p>
    <w:p w14:paraId="15F7E2E2" w14:textId="77777777" w:rsidR="00B93348" w:rsidRDefault="00B93348">
      <w:pPr>
        <w:rPr>
          <w:sz w:val="23"/>
          <w:szCs w:val="23"/>
        </w:rPr>
      </w:pPr>
    </w:p>
    <w:p w14:paraId="61C7C13B" w14:textId="77777777" w:rsidR="00B93348" w:rsidRDefault="00B93348">
      <w:pPr>
        <w:rPr>
          <w:sz w:val="23"/>
          <w:szCs w:val="23"/>
        </w:rPr>
      </w:pPr>
      <w:r>
        <w:rPr>
          <w:sz w:val="23"/>
          <w:szCs w:val="23"/>
        </w:rPr>
        <w:t xml:space="preserve">Musselman, L. J. 1998. Wat is </w:t>
      </w:r>
      <w:proofErr w:type="spellStart"/>
      <w:r>
        <w:rPr>
          <w:sz w:val="23"/>
          <w:szCs w:val="23"/>
        </w:rPr>
        <w:t>hysop</w:t>
      </w:r>
      <w:proofErr w:type="spellEnd"/>
      <w:r>
        <w:rPr>
          <w:sz w:val="23"/>
          <w:szCs w:val="23"/>
        </w:rPr>
        <w:t xml:space="preserve"> in de </w:t>
      </w:r>
      <w:proofErr w:type="spellStart"/>
      <w:r>
        <w:rPr>
          <w:sz w:val="23"/>
          <w:szCs w:val="23"/>
        </w:rPr>
        <w:t>Bijbel</w:t>
      </w:r>
      <w:proofErr w:type="spellEnd"/>
      <w:r>
        <w:rPr>
          <w:sz w:val="23"/>
          <w:szCs w:val="23"/>
        </w:rPr>
        <w:t xml:space="preserve">? </w:t>
      </w:r>
      <w:proofErr w:type="spellStart"/>
      <w:r>
        <w:rPr>
          <w:sz w:val="23"/>
          <w:szCs w:val="23"/>
        </w:rPr>
        <w:t>Bijbel</w:t>
      </w:r>
      <w:proofErr w:type="spellEnd"/>
      <w:r>
        <w:rPr>
          <w:sz w:val="23"/>
          <w:szCs w:val="23"/>
        </w:rPr>
        <w:t xml:space="preserve"> and </w:t>
      </w:r>
      <w:proofErr w:type="spellStart"/>
      <w:r>
        <w:rPr>
          <w:sz w:val="23"/>
          <w:szCs w:val="23"/>
        </w:rPr>
        <w:t>Wetenschap</w:t>
      </w:r>
      <w:proofErr w:type="spellEnd"/>
      <w:r>
        <w:rPr>
          <w:sz w:val="23"/>
          <w:szCs w:val="23"/>
        </w:rPr>
        <w:t xml:space="preserve"> 202: 40-42. (In Dutch). </w:t>
      </w:r>
    </w:p>
    <w:p w14:paraId="474CD910" w14:textId="77777777" w:rsidR="00B93348" w:rsidRDefault="00B93348">
      <w:pPr>
        <w:rPr>
          <w:sz w:val="23"/>
          <w:szCs w:val="23"/>
        </w:rPr>
      </w:pPr>
    </w:p>
    <w:p w14:paraId="6A30127A" w14:textId="77777777" w:rsidR="00B93348" w:rsidRDefault="00B93348">
      <w:pPr>
        <w:rPr>
          <w:sz w:val="23"/>
          <w:szCs w:val="23"/>
        </w:rPr>
      </w:pPr>
      <w:r>
        <w:rPr>
          <w:sz w:val="23"/>
          <w:szCs w:val="23"/>
        </w:rPr>
        <w:t xml:space="preserve">Musselman, L. J. 1997. Parasitic plants well represented in Virginia. Virginia Native Plant Society Bulletin 16(2): 1, 3. </w:t>
      </w:r>
    </w:p>
    <w:p w14:paraId="5141C017" w14:textId="77777777" w:rsidR="00B93348" w:rsidRDefault="00B93348">
      <w:pPr>
        <w:rPr>
          <w:sz w:val="23"/>
          <w:szCs w:val="23"/>
        </w:rPr>
      </w:pPr>
    </w:p>
    <w:p w14:paraId="6273102A" w14:textId="77777777" w:rsidR="00B93348" w:rsidRDefault="00B93348">
      <w:pPr>
        <w:rPr>
          <w:sz w:val="23"/>
          <w:szCs w:val="23"/>
        </w:rPr>
      </w:pPr>
      <w:r>
        <w:rPr>
          <w:sz w:val="23"/>
          <w:szCs w:val="23"/>
        </w:rPr>
        <w:t xml:space="preserve">Musselman, L. J. 1997. Virginia's parasitic plants: A look at mistletoes and dodders. Virginia Native Plant Society Bulletin 16(3): 3, 10 </w:t>
      </w:r>
    </w:p>
    <w:p w14:paraId="734004FB" w14:textId="77777777" w:rsidR="00B93348" w:rsidRDefault="00B93348">
      <w:pPr>
        <w:rPr>
          <w:sz w:val="23"/>
          <w:szCs w:val="23"/>
        </w:rPr>
      </w:pPr>
    </w:p>
    <w:p w14:paraId="7A0BF655" w14:textId="77777777" w:rsidR="00B93348" w:rsidRDefault="00B93348">
      <w:pPr>
        <w:rPr>
          <w:sz w:val="23"/>
          <w:szCs w:val="23"/>
        </w:rPr>
      </w:pPr>
      <w:r>
        <w:rPr>
          <w:sz w:val="23"/>
          <w:szCs w:val="23"/>
        </w:rPr>
        <w:t xml:space="preserve">Musselman, L. J. 1996. Zuni offers rare look at historic native tree habitat. Bulletin of the Virginia Native Plant Society 15(4): 1, 3, 6. </w:t>
      </w:r>
    </w:p>
    <w:p w14:paraId="37F62379" w14:textId="77777777" w:rsidR="00B93348" w:rsidRDefault="00B93348">
      <w:pPr>
        <w:rPr>
          <w:sz w:val="23"/>
          <w:szCs w:val="23"/>
        </w:rPr>
      </w:pPr>
    </w:p>
    <w:p w14:paraId="78BBB7E3" w14:textId="77777777" w:rsidR="00B93348" w:rsidRDefault="00B93348">
      <w:pPr>
        <w:rPr>
          <w:sz w:val="23"/>
          <w:szCs w:val="23"/>
        </w:rPr>
      </w:pPr>
      <w:r>
        <w:rPr>
          <w:sz w:val="23"/>
          <w:szCs w:val="23"/>
        </w:rPr>
        <w:t xml:space="preserve">Musselman, L. J. 1996. Huckleberries, blueberries show great diversity at BEP. Bulletin of the Virginia Native Plant Society 15(4): 5. </w:t>
      </w:r>
    </w:p>
    <w:p w14:paraId="548A84FC" w14:textId="77777777" w:rsidR="00B93348" w:rsidRDefault="00B93348">
      <w:pPr>
        <w:rPr>
          <w:sz w:val="23"/>
          <w:szCs w:val="23"/>
        </w:rPr>
      </w:pPr>
    </w:p>
    <w:p w14:paraId="611CABC2" w14:textId="77777777" w:rsidR="00B93348" w:rsidRDefault="00B93348">
      <w:pPr>
        <w:rPr>
          <w:sz w:val="23"/>
          <w:szCs w:val="23"/>
        </w:rPr>
      </w:pPr>
      <w:r w:rsidRPr="00AC4E1B">
        <w:rPr>
          <w:sz w:val="23"/>
          <w:szCs w:val="23"/>
          <w:lang w:val="fr-FR"/>
        </w:rPr>
        <w:t xml:space="preserve">Musselman, L. J. 1994. </w:t>
      </w:r>
      <w:proofErr w:type="spellStart"/>
      <w:r w:rsidRPr="00AC4E1B">
        <w:rPr>
          <w:sz w:val="23"/>
          <w:szCs w:val="23"/>
          <w:lang w:val="fr-FR"/>
        </w:rPr>
        <w:t>Planten</w:t>
      </w:r>
      <w:proofErr w:type="spellEnd"/>
      <w:r w:rsidRPr="00AC4E1B">
        <w:rPr>
          <w:sz w:val="23"/>
          <w:szCs w:val="23"/>
          <w:lang w:val="fr-FR"/>
        </w:rPr>
        <w:t xml:space="preserve"> </w:t>
      </w:r>
      <w:proofErr w:type="spellStart"/>
      <w:r w:rsidRPr="00AC4E1B">
        <w:rPr>
          <w:sz w:val="23"/>
          <w:szCs w:val="23"/>
          <w:lang w:val="fr-FR"/>
        </w:rPr>
        <w:t>uit</w:t>
      </w:r>
      <w:proofErr w:type="spellEnd"/>
      <w:r w:rsidRPr="00AC4E1B">
        <w:rPr>
          <w:sz w:val="23"/>
          <w:szCs w:val="23"/>
          <w:lang w:val="fr-FR"/>
        </w:rPr>
        <w:t xml:space="preserve"> de </w:t>
      </w:r>
      <w:proofErr w:type="spellStart"/>
      <w:r w:rsidRPr="00AC4E1B">
        <w:rPr>
          <w:sz w:val="23"/>
          <w:szCs w:val="23"/>
          <w:lang w:val="fr-FR"/>
        </w:rPr>
        <w:t>Bijbel</w:t>
      </w:r>
      <w:proofErr w:type="spellEnd"/>
      <w:r w:rsidRPr="00AC4E1B">
        <w:rPr>
          <w:sz w:val="23"/>
          <w:szCs w:val="23"/>
          <w:lang w:val="fr-FR"/>
        </w:rPr>
        <w:t xml:space="preserve">. De </w:t>
      </w:r>
      <w:proofErr w:type="spellStart"/>
      <w:r w:rsidRPr="00AC4E1B">
        <w:rPr>
          <w:sz w:val="23"/>
          <w:szCs w:val="23"/>
          <w:lang w:val="fr-FR"/>
        </w:rPr>
        <w:t>Johannesbroodboom</w:t>
      </w:r>
      <w:proofErr w:type="spellEnd"/>
      <w:r w:rsidRPr="00AC4E1B">
        <w:rPr>
          <w:sz w:val="23"/>
          <w:szCs w:val="23"/>
          <w:lang w:val="fr-FR"/>
        </w:rPr>
        <w:t xml:space="preserve">, </w:t>
      </w:r>
      <w:proofErr w:type="spellStart"/>
      <w:r w:rsidRPr="00AC4E1B">
        <w:rPr>
          <w:sz w:val="23"/>
          <w:szCs w:val="23"/>
          <w:lang w:val="fr-FR"/>
        </w:rPr>
        <w:t>henna</w:t>
      </w:r>
      <w:proofErr w:type="spellEnd"/>
      <w:r w:rsidRPr="00AC4E1B">
        <w:rPr>
          <w:sz w:val="23"/>
          <w:szCs w:val="23"/>
          <w:lang w:val="fr-FR"/>
        </w:rPr>
        <w:t xml:space="preserve"> en </w:t>
      </w:r>
      <w:proofErr w:type="spellStart"/>
      <w:r w:rsidRPr="00AC4E1B">
        <w:rPr>
          <w:sz w:val="23"/>
          <w:szCs w:val="23"/>
          <w:lang w:val="fr-FR"/>
        </w:rPr>
        <w:t>mirt</w:t>
      </w:r>
      <w:proofErr w:type="spellEnd"/>
      <w:r w:rsidRPr="00AC4E1B">
        <w:rPr>
          <w:sz w:val="23"/>
          <w:szCs w:val="23"/>
          <w:lang w:val="fr-FR"/>
        </w:rPr>
        <w:t xml:space="preserve">. </w:t>
      </w:r>
      <w:proofErr w:type="spellStart"/>
      <w:r>
        <w:rPr>
          <w:sz w:val="23"/>
          <w:szCs w:val="23"/>
        </w:rPr>
        <w:t>Bijbel</w:t>
      </w:r>
      <w:proofErr w:type="spellEnd"/>
      <w:r>
        <w:rPr>
          <w:sz w:val="23"/>
          <w:szCs w:val="23"/>
        </w:rPr>
        <w:t xml:space="preserve"> </w:t>
      </w:r>
      <w:proofErr w:type="spellStart"/>
      <w:r>
        <w:rPr>
          <w:sz w:val="23"/>
          <w:szCs w:val="23"/>
        </w:rPr>
        <w:t>en</w:t>
      </w:r>
      <w:proofErr w:type="spellEnd"/>
      <w:r>
        <w:rPr>
          <w:sz w:val="23"/>
          <w:szCs w:val="23"/>
        </w:rPr>
        <w:t xml:space="preserve"> </w:t>
      </w:r>
      <w:proofErr w:type="spellStart"/>
      <w:r>
        <w:rPr>
          <w:sz w:val="23"/>
          <w:szCs w:val="23"/>
        </w:rPr>
        <w:t>Wetenschap</w:t>
      </w:r>
      <w:proofErr w:type="spellEnd"/>
      <w:r>
        <w:rPr>
          <w:sz w:val="23"/>
          <w:szCs w:val="23"/>
        </w:rPr>
        <w:t xml:space="preserve">. 174: 178-180. (In Dutch). </w:t>
      </w:r>
    </w:p>
    <w:p w14:paraId="23F6271E" w14:textId="77777777" w:rsidR="00B93348" w:rsidRDefault="00B93348">
      <w:pPr>
        <w:rPr>
          <w:sz w:val="23"/>
          <w:szCs w:val="23"/>
        </w:rPr>
      </w:pPr>
    </w:p>
    <w:p w14:paraId="3547641E" w14:textId="77777777" w:rsidR="00B93348" w:rsidRDefault="00B93348">
      <w:pPr>
        <w:rPr>
          <w:sz w:val="23"/>
          <w:szCs w:val="23"/>
        </w:rPr>
      </w:pPr>
      <w:r>
        <w:rPr>
          <w:sz w:val="23"/>
          <w:szCs w:val="23"/>
        </w:rPr>
        <w:t xml:space="preserve">Musselman, L. J. 1993. </w:t>
      </w:r>
      <w:proofErr w:type="spellStart"/>
      <w:r>
        <w:rPr>
          <w:sz w:val="23"/>
          <w:szCs w:val="23"/>
        </w:rPr>
        <w:t>Olijfboom</w:t>
      </w:r>
      <w:proofErr w:type="spellEnd"/>
      <w:r>
        <w:rPr>
          <w:sz w:val="23"/>
          <w:szCs w:val="23"/>
        </w:rPr>
        <w:t xml:space="preserve">. Bode van het Heil in Christus 136 (2): 9-13. (In Dutch). </w:t>
      </w:r>
    </w:p>
    <w:p w14:paraId="0ED8B1E9" w14:textId="77777777" w:rsidR="00B93348" w:rsidRDefault="00B93348">
      <w:pPr>
        <w:pStyle w:val="Default"/>
        <w:rPr>
          <w:color w:val="auto"/>
        </w:rPr>
      </w:pPr>
    </w:p>
    <w:p w14:paraId="2A2DF769" w14:textId="77777777" w:rsidR="00B93348" w:rsidRDefault="00B93348">
      <w:pPr>
        <w:rPr>
          <w:sz w:val="23"/>
          <w:szCs w:val="23"/>
        </w:rPr>
      </w:pPr>
      <w:r>
        <w:rPr>
          <w:sz w:val="23"/>
          <w:szCs w:val="23"/>
        </w:rPr>
        <w:t xml:space="preserve">Musselman, L. J. 1988. Plants of the Bible. Grace and Truth Bible Study Magazine. 55(8, 9, 10, 11). </w:t>
      </w:r>
    </w:p>
    <w:p w14:paraId="407940B9" w14:textId="77777777" w:rsidR="00B93348" w:rsidRDefault="00B93348">
      <w:pPr>
        <w:rPr>
          <w:sz w:val="23"/>
          <w:szCs w:val="23"/>
        </w:rPr>
      </w:pPr>
    </w:p>
    <w:p w14:paraId="06B4E149" w14:textId="77777777" w:rsidR="00B93348" w:rsidRDefault="00B93348">
      <w:pPr>
        <w:rPr>
          <w:sz w:val="23"/>
          <w:szCs w:val="23"/>
        </w:rPr>
      </w:pPr>
      <w:r>
        <w:rPr>
          <w:sz w:val="23"/>
          <w:szCs w:val="23"/>
        </w:rPr>
        <w:t xml:space="preserve">Visser, J. H. and L. J. Musselman. 1986. The strangest plant in the world. Veld and Flora. December 1986/January 1987: 109-111. </w:t>
      </w:r>
    </w:p>
    <w:p w14:paraId="64336C75" w14:textId="77777777" w:rsidR="00B93348" w:rsidRDefault="00B93348">
      <w:pPr>
        <w:rPr>
          <w:sz w:val="23"/>
          <w:szCs w:val="23"/>
        </w:rPr>
      </w:pPr>
    </w:p>
    <w:p w14:paraId="23D4B486" w14:textId="77777777" w:rsidR="00B93348" w:rsidRDefault="00B93348">
      <w:pPr>
        <w:rPr>
          <w:sz w:val="23"/>
          <w:szCs w:val="23"/>
        </w:rPr>
      </w:pPr>
      <w:r>
        <w:rPr>
          <w:sz w:val="23"/>
          <w:szCs w:val="23"/>
        </w:rPr>
        <w:t xml:space="preserve">Musselman, L. J. 1985. How plants are named and why names change. Weeds Today 16(1): 1-3. </w:t>
      </w:r>
    </w:p>
    <w:p w14:paraId="321E415C" w14:textId="77777777" w:rsidR="00B93348" w:rsidRDefault="00B93348">
      <w:pPr>
        <w:rPr>
          <w:sz w:val="23"/>
          <w:szCs w:val="23"/>
        </w:rPr>
      </w:pPr>
      <w:r>
        <w:rPr>
          <w:sz w:val="23"/>
          <w:szCs w:val="23"/>
        </w:rPr>
        <w:t xml:space="preserve">Musselman, L. J. 1985. Have you heard about the farmer's dodder? Explorer 27(1): 7-9. </w:t>
      </w:r>
    </w:p>
    <w:p w14:paraId="4DBE479A" w14:textId="77777777" w:rsidR="00B93348" w:rsidRDefault="00B93348">
      <w:pPr>
        <w:rPr>
          <w:sz w:val="23"/>
          <w:szCs w:val="23"/>
        </w:rPr>
      </w:pPr>
    </w:p>
    <w:p w14:paraId="17CDCF57" w14:textId="77777777" w:rsidR="00B93348" w:rsidRDefault="00B93348">
      <w:pPr>
        <w:rPr>
          <w:sz w:val="23"/>
          <w:szCs w:val="23"/>
        </w:rPr>
      </w:pPr>
      <w:r>
        <w:rPr>
          <w:sz w:val="23"/>
          <w:szCs w:val="23"/>
        </w:rPr>
        <w:t xml:space="preserve">Musselman, L. J. 1985. Bean stranglers! Explorer 27(3):23-25. </w:t>
      </w:r>
    </w:p>
    <w:p w14:paraId="4D9801C4" w14:textId="77777777" w:rsidR="00B93348" w:rsidRDefault="00B93348">
      <w:pPr>
        <w:rPr>
          <w:sz w:val="23"/>
          <w:szCs w:val="23"/>
        </w:rPr>
      </w:pPr>
    </w:p>
    <w:p w14:paraId="5B8888C7" w14:textId="77777777" w:rsidR="00B93348" w:rsidRDefault="00B93348">
      <w:pPr>
        <w:rPr>
          <w:sz w:val="23"/>
          <w:szCs w:val="23"/>
        </w:rPr>
      </w:pPr>
      <w:r>
        <w:rPr>
          <w:sz w:val="23"/>
          <w:szCs w:val="23"/>
        </w:rPr>
        <w:t xml:space="preserve">Musselman, L. J. 1984. The trek for </w:t>
      </w:r>
      <w:proofErr w:type="spellStart"/>
      <w:r>
        <w:rPr>
          <w:sz w:val="23"/>
          <w:szCs w:val="23"/>
        </w:rPr>
        <w:t>tartous</w:t>
      </w:r>
      <w:proofErr w:type="spellEnd"/>
      <w:r>
        <w:rPr>
          <w:sz w:val="23"/>
          <w:szCs w:val="23"/>
        </w:rPr>
        <w:t xml:space="preserve"> along the Blue Nile. Explorer 26(2): 8-11.</w:t>
      </w:r>
    </w:p>
    <w:p w14:paraId="1FF42C90" w14:textId="77777777" w:rsidR="00B93348" w:rsidRDefault="00B93348">
      <w:pPr>
        <w:rPr>
          <w:sz w:val="23"/>
          <w:szCs w:val="23"/>
        </w:rPr>
      </w:pPr>
      <w:r>
        <w:rPr>
          <w:sz w:val="23"/>
          <w:szCs w:val="23"/>
        </w:rPr>
        <w:t xml:space="preserve"> </w:t>
      </w:r>
    </w:p>
    <w:p w14:paraId="755E43DC" w14:textId="77777777" w:rsidR="00B93348" w:rsidRDefault="00B93348">
      <w:pPr>
        <w:rPr>
          <w:sz w:val="23"/>
          <w:szCs w:val="23"/>
        </w:rPr>
      </w:pPr>
      <w:r>
        <w:rPr>
          <w:sz w:val="23"/>
          <w:szCs w:val="23"/>
        </w:rPr>
        <w:t xml:space="preserve">Musselman, L. J. and P. F. Sand. 1984. Giant witchweed. Weeds. Today 14(4):7. </w:t>
      </w:r>
    </w:p>
    <w:p w14:paraId="3C5E4DED" w14:textId="77777777" w:rsidR="00B93348" w:rsidRDefault="00B93348">
      <w:pPr>
        <w:rPr>
          <w:sz w:val="23"/>
          <w:szCs w:val="23"/>
        </w:rPr>
      </w:pPr>
    </w:p>
    <w:p w14:paraId="08E05272" w14:textId="77777777" w:rsidR="00B93348" w:rsidRDefault="00B93348">
      <w:pPr>
        <w:rPr>
          <w:sz w:val="23"/>
          <w:szCs w:val="23"/>
        </w:rPr>
      </w:pPr>
      <w:r>
        <w:rPr>
          <w:sz w:val="23"/>
          <w:szCs w:val="23"/>
        </w:rPr>
        <w:t xml:space="preserve">Musselman, L. J. 1984. Parasitic spaghetti-The dodders. Weeds Today 15(4): 5-6. </w:t>
      </w:r>
    </w:p>
    <w:p w14:paraId="20C78E9F" w14:textId="77777777" w:rsidR="00B93348" w:rsidRDefault="00B93348">
      <w:pPr>
        <w:rPr>
          <w:sz w:val="23"/>
          <w:szCs w:val="23"/>
        </w:rPr>
      </w:pPr>
    </w:p>
    <w:p w14:paraId="22B72DE0" w14:textId="77777777" w:rsidR="00B93348" w:rsidRDefault="00B93348">
      <w:pPr>
        <w:rPr>
          <w:sz w:val="23"/>
          <w:szCs w:val="23"/>
        </w:rPr>
      </w:pPr>
      <w:r>
        <w:rPr>
          <w:sz w:val="23"/>
          <w:szCs w:val="23"/>
        </w:rPr>
        <w:t xml:space="preserve">Musselman, L. J. 1982. Branched broomrape. Weeds Today 13(1):10-11. </w:t>
      </w:r>
    </w:p>
    <w:p w14:paraId="6867A21F" w14:textId="77777777" w:rsidR="00B93348" w:rsidRDefault="00B93348">
      <w:pPr>
        <w:rPr>
          <w:sz w:val="23"/>
          <w:szCs w:val="23"/>
        </w:rPr>
      </w:pPr>
    </w:p>
    <w:p w14:paraId="6AC35E7E" w14:textId="77777777" w:rsidR="00B93348" w:rsidRDefault="00B93348">
      <w:pPr>
        <w:rPr>
          <w:sz w:val="23"/>
          <w:szCs w:val="23"/>
        </w:rPr>
      </w:pPr>
      <w:r>
        <w:rPr>
          <w:sz w:val="23"/>
          <w:szCs w:val="23"/>
        </w:rPr>
        <w:t xml:space="preserve">Musselman, L. J. 1982. Striga-a weed that bewitches its hosts. Explorer 25(2): 4-5. </w:t>
      </w:r>
    </w:p>
    <w:p w14:paraId="640D02CE" w14:textId="77777777" w:rsidR="00B93348" w:rsidRDefault="00B93348">
      <w:pPr>
        <w:rPr>
          <w:sz w:val="23"/>
          <w:szCs w:val="23"/>
        </w:rPr>
      </w:pPr>
    </w:p>
    <w:p w14:paraId="62317C6A" w14:textId="77777777" w:rsidR="00B93348" w:rsidRDefault="00B93348">
      <w:pPr>
        <w:ind w:firstLine="1"/>
        <w:rPr>
          <w:sz w:val="23"/>
          <w:szCs w:val="23"/>
        </w:rPr>
      </w:pPr>
      <w:r>
        <w:rPr>
          <w:sz w:val="23"/>
          <w:szCs w:val="23"/>
        </w:rPr>
        <w:t xml:space="preserve">Musselman, L. J., R. E. </w:t>
      </w:r>
      <w:proofErr w:type="spellStart"/>
      <w:r>
        <w:rPr>
          <w:sz w:val="23"/>
          <w:szCs w:val="23"/>
        </w:rPr>
        <w:t>Eplee</w:t>
      </w:r>
      <w:proofErr w:type="spellEnd"/>
      <w:r>
        <w:rPr>
          <w:sz w:val="23"/>
          <w:szCs w:val="23"/>
        </w:rPr>
        <w:t xml:space="preserve">, and P. F. Sand. 1980. </w:t>
      </w:r>
      <w:r>
        <w:rPr>
          <w:rFonts w:ascii="BBFJHP+TimesNewRoman,Italic" w:hAnsi="BBFJHP+TimesNewRoman,Italic"/>
          <w:sz w:val="23"/>
          <w:szCs w:val="23"/>
        </w:rPr>
        <w:t xml:space="preserve">Striga </w:t>
      </w:r>
      <w:proofErr w:type="spellStart"/>
      <w:r>
        <w:rPr>
          <w:rFonts w:ascii="BBFJHP+TimesNewRoman,Italic" w:hAnsi="BBFJHP+TimesNewRoman,Italic"/>
          <w:sz w:val="23"/>
          <w:szCs w:val="23"/>
        </w:rPr>
        <w:t>gesnerioides</w:t>
      </w:r>
      <w:proofErr w:type="spellEnd"/>
      <w:r>
        <w:rPr>
          <w:sz w:val="23"/>
          <w:szCs w:val="23"/>
        </w:rPr>
        <w:t xml:space="preserve">. Weeds Today 11: 14-15. </w:t>
      </w:r>
    </w:p>
    <w:p w14:paraId="1F7ED7B6" w14:textId="77777777" w:rsidR="00B93348" w:rsidRDefault="00B93348">
      <w:pPr>
        <w:ind w:firstLine="1"/>
        <w:rPr>
          <w:sz w:val="23"/>
          <w:szCs w:val="23"/>
        </w:rPr>
      </w:pPr>
    </w:p>
    <w:p w14:paraId="6026157E" w14:textId="77777777" w:rsidR="00B93348" w:rsidRDefault="00B93348">
      <w:pPr>
        <w:ind w:firstLine="1"/>
        <w:rPr>
          <w:sz w:val="23"/>
          <w:szCs w:val="23"/>
        </w:rPr>
      </w:pPr>
      <w:r>
        <w:rPr>
          <w:sz w:val="23"/>
          <w:szCs w:val="23"/>
        </w:rPr>
        <w:t xml:space="preserve">Musselman, L. J. and P. F. Sand. 1980. Clover broomrape. Weeds Today 12(2): 32. </w:t>
      </w:r>
    </w:p>
    <w:p w14:paraId="30135B57" w14:textId="77777777" w:rsidR="00B93348" w:rsidRDefault="00B93348">
      <w:pPr>
        <w:ind w:firstLine="1"/>
        <w:rPr>
          <w:sz w:val="23"/>
          <w:szCs w:val="23"/>
        </w:rPr>
      </w:pPr>
    </w:p>
    <w:p w14:paraId="71A3E6E7" w14:textId="77777777" w:rsidR="00B93348" w:rsidRDefault="00B93348">
      <w:pPr>
        <w:ind w:firstLine="1"/>
        <w:rPr>
          <w:sz w:val="23"/>
          <w:szCs w:val="23"/>
        </w:rPr>
      </w:pPr>
      <w:r>
        <w:rPr>
          <w:sz w:val="23"/>
          <w:szCs w:val="23"/>
        </w:rPr>
        <w:t xml:space="preserve">Musselman, L. J. 1978. Growing </w:t>
      </w:r>
      <w:proofErr w:type="spellStart"/>
      <w:r>
        <w:rPr>
          <w:rFonts w:ascii="BBFJHP+TimesNewRoman,Italic" w:hAnsi="BBFJHP+TimesNewRoman,Italic"/>
          <w:sz w:val="23"/>
          <w:szCs w:val="23"/>
        </w:rPr>
        <w:t>Osmunda</w:t>
      </w:r>
      <w:proofErr w:type="spellEnd"/>
      <w:r>
        <w:rPr>
          <w:rFonts w:ascii="BBFJHP+TimesNewRoman,Italic" w:hAnsi="BBFJHP+TimesNewRoman,Italic"/>
          <w:sz w:val="23"/>
          <w:szCs w:val="23"/>
        </w:rPr>
        <w:t xml:space="preserve"> </w:t>
      </w:r>
      <w:r>
        <w:rPr>
          <w:sz w:val="23"/>
          <w:szCs w:val="23"/>
        </w:rPr>
        <w:t xml:space="preserve">from spores. Fiddlehead Forum 4: 4. </w:t>
      </w:r>
    </w:p>
    <w:p w14:paraId="37DE2501" w14:textId="77777777" w:rsidR="00B93348" w:rsidRDefault="00B93348">
      <w:pPr>
        <w:ind w:firstLine="1"/>
        <w:rPr>
          <w:sz w:val="23"/>
          <w:szCs w:val="23"/>
        </w:rPr>
      </w:pPr>
    </w:p>
    <w:p w14:paraId="603E5F38" w14:textId="77777777" w:rsidR="00B93348" w:rsidRDefault="00B93348">
      <w:pPr>
        <w:rPr>
          <w:sz w:val="23"/>
          <w:szCs w:val="23"/>
        </w:rPr>
      </w:pPr>
      <w:r>
        <w:rPr>
          <w:sz w:val="23"/>
          <w:szCs w:val="23"/>
        </w:rPr>
        <w:t xml:space="preserve">Musselman, L. J. 1977. Native plants for local gardens-I. Ferns. Norfolk Botanical Garden Bulletin 13:1,3. </w:t>
      </w:r>
    </w:p>
    <w:p w14:paraId="53D7C89A" w14:textId="77777777" w:rsidR="00B93348" w:rsidRDefault="00B93348">
      <w:pPr>
        <w:rPr>
          <w:sz w:val="23"/>
          <w:szCs w:val="23"/>
        </w:rPr>
      </w:pPr>
    </w:p>
    <w:p w14:paraId="18378CF2" w14:textId="77777777" w:rsidR="00B93348" w:rsidRDefault="00B93348">
      <w:pPr>
        <w:rPr>
          <w:sz w:val="23"/>
          <w:szCs w:val="23"/>
        </w:rPr>
      </w:pPr>
      <w:r>
        <w:rPr>
          <w:sz w:val="23"/>
          <w:szCs w:val="23"/>
        </w:rPr>
        <w:t xml:space="preserve">Musselman, L. J. and M. R. Moore. 1970. Prairies, plows, and progress. Wisconsin Academy Review 17: 11-13. </w:t>
      </w:r>
    </w:p>
    <w:p w14:paraId="2626E0F4" w14:textId="77777777" w:rsidR="00B93348" w:rsidRDefault="00B93348">
      <w:pPr>
        <w:pStyle w:val="Default"/>
        <w:rPr>
          <w:color w:val="auto"/>
        </w:rPr>
      </w:pPr>
    </w:p>
    <w:p w14:paraId="3C90BD98" w14:textId="77777777" w:rsidR="00B93348"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 xml:space="preserve">Essays, Published Letters, and Published Lectures </w:t>
      </w:r>
    </w:p>
    <w:p w14:paraId="17C6389A" w14:textId="77777777" w:rsidR="00B93348" w:rsidRDefault="00B93348">
      <w:pPr>
        <w:rPr>
          <w:rFonts w:ascii="BBFKCN+TimesNewRoman,BoldItalic" w:hAnsi="BBFKCN+TimesNewRoman,BoldItalic"/>
          <w:sz w:val="23"/>
          <w:szCs w:val="23"/>
        </w:rPr>
      </w:pPr>
    </w:p>
    <w:p w14:paraId="2A763141" w14:textId="77777777" w:rsidR="00B93348" w:rsidRDefault="00B93348">
      <w:pPr>
        <w:rPr>
          <w:sz w:val="23"/>
          <w:szCs w:val="23"/>
        </w:rPr>
      </w:pPr>
      <w:r>
        <w:rPr>
          <w:sz w:val="23"/>
          <w:szCs w:val="23"/>
        </w:rPr>
        <w:t xml:space="preserve">Musselman, L. J., J. I. Yoder, J. H. Westwood. 2001. Parasitic plants major problem to food crops. Science 293: 1434. </w:t>
      </w:r>
    </w:p>
    <w:p w14:paraId="134C6521" w14:textId="77777777" w:rsidR="00B93348" w:rsidRDefault="00B93348">
      <w:pPr>
        <w:rPr>
          <w:sz w:val="23"/>
          <w:szCs w:val="23"/>
        </w:rPr>
      </w:pPr>
    </w:p>
    <w:p w14:paraId="74D066A5" w14:textId="77777777" w:rsidR="00B93348" w:rsidRDefault="00B93348">
      <w:pPr>
        <w:rPr>
          <w:sz w:val="23"/>
          <w:szCs w:val="23"/>
        </w:rPr>
      </w:pPr>
      <w:r>
        <w:rPr>
          <w:sz w:val="23"/>
          <w:szCs w:val="23"/>
        </w:rPr>
        <w:t xml:space="preserve">Musselman, L. J. 1999. Faculty Research and Undergraduate Teaching. Does it Matter. Personal Reflections of a Teacher. The First Annual Fulbright Lecture. U S Embassy, Damascus. (English and Arabic). </w:t>
      </w:r>
    </w:p>
    <w:p w14:paraId="79FEC8F7" w14:textId="77777777" w:rsidR="00B93348" w:rsidRDefault="00B93348">
      <w:pPr>
        <w:rPr>
          <w:sz w:val="23"/>
          <w:szCs w:val="23"/>
        </w:rPr>
      </w:pPr>
    </w:p>
    <w:p w14:paraId="3E70A3D7" w14:textId="77777777" w:rsidR="00B93348" w:rsidRDefault="00B93348">
      <w:pPr>
        <w:rPr>
          <w:sz w:val="23"/>
          <w:szCs w:val="23"/>
        </w:rPr>
      </w:pPr>
      <w:r>
        <w:rPr>
          <w:sz w:val="23"/>
          <w:szCs w:val="23"/>
        </w:rPr>
        <w:t xml:space="preserve">Musselman, L. J. 1999. Flora in Jordan. Ferns in Jordan. Campus News 104: 6-7. </w:t>
      </w:r>
    </w:p>
    <w:p w14:paraId="024A4F8B" w14:textId="77777777" w:rsidR="00B93348" w:rsidRDefault="00B93348">
      <w:pPr>
        <w:rPr>
          <w:sz w:val="23"/>
          <w:szCs w:val="23"/>
        </w:rPr>
      </w:pPr>
    </w:p>
    <w:p w14:paraId="77DA3234" w14:textId="77777777" w:rsidR="00B93348" w:rsidRDefault="00B93348">
      <w:pPr>
        <w:rPr>
          <w:sz w:val="23"/>
          <w:szCs w:val="23"/>
        </w:rPr>
      </w:pPr>
      <w:r>
        <w:rPr>
          <w:sz w:val="23"/>
          <w:szCs w:val="23"/>
        </w:rPr>
        <w:t xml:space="preserve">Musselman, L. J. 1998. Flora in Jordan. Did you get the point? Thistles! University of Jordan Campus News 99: 9-10 </w:t>
      </w:r>
    </w:p>
    <w:p w14:paraId="08C4E344" w14:textId="77777777" w:rsidR="00B93348" w:rsidRDefault="00B93348">
      <w:pPr>
        <w:rPr>
          <w:sz w:val="23"/>
          <w:szCs w:val="23"/>
        </w:rPr>
      </w:pPr>
    </w:p>
    <w:p w14:paraId="044F612D" w14:textId="77777777" w:rsidR="00B93348" w:rsidRDefault="00B93348">
      <w:pPr>
        <w:rPr>
          <w:sz w:val="23"/>
          <w:szCs w:val="23"/>
        </w:rPr>
      </w:pPr>
      <w:r>
        <w:rPr>
          <w:sz w:val="23"/>
          <w:szCs w:val="23"/>
        </w:rPr>
        <w:t xml:space="preserve">Musselman, L. J. 1998. Flora in Jordan. Black irises and black plastic. University of Jordan Campus News 97: 9-10 </w:t>
      </w:r>
    </w:p>
    <w:p w14:paraId="744FBB09" w14:textId="77777777" w:rsidR="00B93348" w:rsidRDefault="00B93348">
      <w:pPr>
        <w:rPr>
          <w:sz w:val="23"/>
          <w:szCs w:val="23"/>
        </w:rPr>
      </w:pPr>
    </w:p>
    <w:p w14:paraId="31C7313F" w14:textId="77777777" w:rsidR="00B93348" w:rsidRDefault="00B93348">
      <w:pPr>
        <w:rPr>
          <w:sz w:val="23"/>
          <w:szCs w:val="23"/>
        </w:rPr>
      </w:pPr>
      <w:r>
        <w:rPr>
          <w:sz w:val="23"/>
          <w:szCs w:val="23"/>
        </w:rPr>
        <w:t xml:space="preserve">Musselman, L. J. 1998. Rail of two cities-Damascus to Amman on the Hejaz Railway. University of Jordan Campus News 100:10-12 </w:t>
      </w:r>
    </w:p>
    <w:p w14:paraId="41B903CC" w14:textId="77777777" w:rsidR="00B93348" w:rsidRDefault="00B93348">
      <w:pPr>
        <w:rPr>
          <w:sz w:val="23"/>
          <w:szCs w:val="23"/>
        </w:rPr>
      </w:pPr>
    </w:p>
    <w:p w14:paraId="71D36EA4" w14:textId="77777777" w:rsidR="00B93348" w:rsidRDefault="00B93348">
      <w:pPr>
        <w:rPr>
          <w:sz w:val="23"/>
          <w:szCs w:val="23"/>
        </w:rPr>
      </w:pPr>
      <w:r w:rsidRPr="00AC4E1B">
        <w:rPr>
          <w:sz w:val="23"/>
          <w:szCs w:val="23"/>
          <w:lang w:val="it-IT"/>
        </w:rPr>
        <w:t xml:space="preserve">Musselman, L. J. 1996. Al eterno entusiasmo. </w:t>
      </w:r>
      <w:r>
        <w:rPr>
          <w:sz w:val="23"/>
          <w:szCs w:val="23"/>
        </w:rPr>
        <w:t xml:space="preserve">Faith, enthusiasm, and botany. Perspectives on Science and Christian Faith 48(4); 256-257. </w:t>
      </w:r>
    </w:p>
    <w:p w14:paraId="574878FF" w14:textId="77777777" w:rsidR="00B93348" w:rsidRDefault="00B93348">
      <w:pPr>
        <w:rPr>
          <w:sz w:val="23"/>
          <w:szCs w:val="23"/>
        </w:rPr>
      </w:pPr>
    </w:p>
    <w:p w14:paraId="1256AC60" w14:textId="77777777" w:rsidR="00B93348"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 xml:space="preserve">Technical Reports/Manuals </w:t>
      </w:r>
    </w:p>
    <w:p w14:paraId="221F9B45" w14:textId="77777777" w:rsidR="00B93348" w:rsidRDefault="00B93348">
      <w:pPr>
        <w:rPr>
          <w:rFonts w:ascii="BBFKCN+TimesNewRoman,BoldItalic" w:hAnsi="BBFKCN+TimesNewRoman,BoldItalic"/>
          <w:b/>
          <w:bCs/>
          <w:sz w:val="23"/>
          <w:szCs w:val="23"/>
        </w:rPr>
      </w:pPr>
    </w:p>
    <w:p w14:paraId="319468FB" w14:textId="77777777" w:rsidR="00B93348" w:rsidRPr="002221AD" w:rsidRDefault="00B93348" w:rsidP="00B93348">
      <w:pPr>
        <w:rPr>
          <w:rFonts w:ascii="BBFKCN+TimesNewRoman,BoldItalic" w:hAnsi="BBFKCN+TimesNewRoman,BoldItalic"/>
          <w:bCs/>
        </w:rPr>
      </w:pPr>
      <w:r w:rsidRPr="002221AD">
        <w:rPr>
          <w:rFonts w:ascii="BBFKCN+TimesNewRoman,BoldItalic" w:hAnsi="BBFKCN+TimesNewRoman,BoldItalic"/>
          <w:bCs/>
        </w:rPr>
        <w:t>Bolin, J.F. and L.J. Musselman. 2008. Is the germination ecology of Michaux’s sumac</w:t>
      </w:r>
    </w:p>
    <w:p w14:paraId="258C2087" w14:textId="77777777" w:rsidR="00B93348" w:rsidRPr="002221AD" w:rsidRDefault="00B93348" w:rsidP="00B93348">
      <w:pPr>
        <w:rPr>
          <w:rFonts w:ascii="BBFKCN+TimesNewRoman,BoldItalic" w:hAnsi="BBFKCN+TimesNewRoman,BoldItalic"/>
          <w:bCs/>
        </w:rPr>
      </w:pPr>
      <w:r w:rsidRPr="002221AD">
        <w:rPr>
          <w:rFonts w:ascii="BBFKCN+TimesNewRoman,BoldItalic" w:hAnsi="BBFKCN+TimesNewRoman,BoldItalic"/>
          <w:bCs/>
        </w:rPr>
        <w:t>(</w:t>
      </w:r>
      <w:r w:rsidRPr="002221AD">
        <w:rPr>
          <w:rFonts w:ascii="BBFKCN+TimesNewRoman,BoldItalic" w:hAnsi="BBFKCN+TimesNewRoman,BoldItalic"/>
          <w:bCs/>
          <w:i/>
          <w:iCs/>
        </w:rPr>
        <w:t xml:space="preserve">Rhus </w:t>
      </w:r>
      <w:proofErr w:type="spellStart"/>
      <w:r w:rsidRPr="002221AD">
        <w:rPr>
          <w:rFonts w:ascii="BBFKCN+TimesNewRoman,BoldItalic" w:hAnsi="BBFKCN+TimesNewRoman,BoldItalic"/>
          <w:bCs/>
          <w:i/>
          <w:iCs/>
        </w:rPr>
        <w:t>michauxii</w:t>
      </w:r>
      <w:proofErr w:type="spellEnd"/>
      <w:r w:rsidRPr="002221AD">
        <w:rPr>
          <w:rFonts w:ascii="BBFKCN+TimesNewRoman,BoldItalic" w:hAnsi="BBFKCN+TimesNewRoman,BoldItalic"/>
          <w:bCs/>
        </w:rPr>
        <w:t>) linked to dry heat shock? Virginia Department of Agriculture and</w:t>
      </w:r>
    </w:p>
    <w:p w14:paraId="0BC8AF7E" w14:textId="77777777" w:rsidR="00B93348" w:rsidRPr="002221AD" w:rsidRDefault="00B93348" w:rsidP="00B93348">
      <w:pPr>
        <w:rPr>
          <w:rFonts w:ascii="BBFKCN+TimesNewRoman,BoldItalic" w:hAnsi="BBFKCN+TimesNewRoman,BoldItalic"/>
          <w:bCs/>
        </w:rPr>
      </w:pPr>
      <w:r w:rsidRPr="002221AD">
        <w:rPr>
          <w:rFonts w:ascii="BBFKCN+TimesNewRoman,BoldItalic" w:hAnsi="BBFKCN+TimesNewRoman,BoldItalic"/>
          <w:bCs/>
        </w:rPr>
        <w:t>Consumer Services, USFWS, and Virginia Army National Guard-Maneuver Training</w:t>
      </w:r>
    </w:p>
    <w:p w14:paraId="2D011D16" w14:textId="77777777" w:rsidR="00B93348" w:rsidRPr="002221AD" w:rsidRDefault="00B93348" w:rsidP="00B93348">
      <w:pPr>
        <w:rPr>
          <w:rFonts w:ascii="BBFKCN+TimesNewRoman,BoldItalic" w:hAnsi="BBFKCN+TimesNewRoman,BoldItalic"/>
          <w:bCs/>
        </w:rPr>
      </w:pPr>
      <w:r w:rsidRPr="002221AD">
        <w:rPr>
          <w:rFonts w:ascii="BBFKCN+TimesNewRoman,BoldItalic" w:hAnsi="BBFKCN+TimesNewRoman,BoldItalic"/>
          <w:bCs/>
        </w:rPr>
        <w:t>Center Fort Pickett. Pgs. 11.</w:t>
      </w:r>
    </w:p>
    <w:p w14:paraId="1EC5A432" w14:textId="77777777" w:rsidR="00B93348" w:rsidRDefault="00B93348">
      <w:pPr>
        <w:rPr>
          <w:rFonts w:ascii="BBFKCN+TimesNewRoman,BoldItalic" w:hAnsi="BBFKCN+TimesNewRoman,BoldItalic"/>
          <w:sz w:val="23"/>
          <w:szCs w:val="23"/>
        </w:rPr>
      </w:pPr>
    </w:p>
    <w:p w14:paraId="1F38C56B" w14:textId="278D8CD7" w:rsidR="00B93348" w:rsidRDefault="00B93348">
      <w:pPr>
        <w:rPr>
          <w:sz w:val="23"/>
          <w:szCs w:val="23"/>
        </w:rPr>
      </w:pPr>
      <w:r>
        <w:rPr>
          <w:sz w:val="23"/>
          <w:szCs w:val="23"/>
        </w:rPr>
        <w:t xml:space="preserve">McNamara, A., L. J. Musselman and C. K. </w:t>
      </w:r>
      <w:proofErr w:type="spellStart"/>
      <w:r>
        <w:rPr>
          <w:sz w:val="23"/>
          <w:szCs w:val="23"/>
        </w:rPr>
        <w:t>Sweiss</w:t>
      </w:r>
      <w:proofErr w:type="spellEnd"/>
      <w:r>
        <w:rPr>
          <w:sz w:val="23"/>
          <w:szCs w:val="23"/>
        </w:rPr>
        <w:t xml:space="preserve">. 1998. Guidelines for Visiting Faculty. The University of Jordan and </w:t>
      </w:r>
      <w:r w:rsidR="00A7318C">
        <w:rPr>
          <w:sz w:val="23"/>
          <w:szCs w:val="23"/>
        </w:rPr>
        <w:t>the Jordanian-American Commissi</w:t>
      </w:r>
      <w:r>
        <w:rPr>
          <w:sz w:val="23"/>
          <w:szCs w:val="23"/>
        </w:rPr>
        <w:t xml:space="preserve">on for Educational Exchange. 34 pages. Amman. </w:t>
      </w:r>
    </w:p>
    <w:p w14:paraId="5FFA56A3" w14:textId="77777777" w:rsidR="00B93348" w:rsidRDefault="00B93348">
      <w:pPr>
        <w:rPr>
          <w:sz w:val="23"/>
          <w:szCs w:val="23"/>
        </w:rPr>
      </w:pPr>
    </w:p>
    <w:p w14:paraId="21DA90F8" w14:textId="77777777" w:rsidR="00B93348"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 xml:space="preserve">Papers Reprinted in Other Publications </w:t>
      </w:r>
    </w:p>
    <w:p w14:paraId="58F84732" w14:textId="77777777" w:rsidR="00B93348" w:rsidRDefault="00B93348">
      <w:pPr>
        <w:rPr>
          <w:rFonts w:ascii="BBFKCN+TimesNewRoman,BoldItalic" w:hAnsi="BBFKCN+TimesNewRoman,BoldItalic"/>
          <w:sz w:val="23"/>
          <w:szCs w:val="23"/>
        </w:rPr>
      </w:pPr>
    </w:p>
    <w:p w14:paraId="47D01F7B" w14:textId="77777777" w:rsidR="00B93348" w:rsidRDefault="00B93348">
      <w:pPr>
        <w:rPr>
          <w:sz w:val="23"/>
          <w:szCs w:val="23"/>
        </w:rPr>
      </w:pPr>
      <w:r>
        <w:rPr>
          <w:sz w:val="23"/>
          <w:szCs w:val="23"/>
        </w:rPr>
        <w:t xml:space="preserve">Edible Plants (Appendix C, pp C-1 to C-84), Poisonous Plants (Appendix D, pp D-1 to D-12) in Survival, FM 21-26, U. S. Army, Special Forces. Musselman, L. J. and E. R. Musselman. 1986 Reprinted by Dorset Press: New York. </w:t>
      </w:r>
    </w:p>
    <w:p w14:paraId="1654951E" w14:textId="77777777" w:rsidR="00B93348" w:rsidRDefault="00B93348">
      <w:pPr>
        <w:rPr>
          <w:sz w:val="23"/>
          <w:szCs w:val="23"/>
        </w:rPr>
      </w:pPr>
    </w:p>
    <w:p w14:paraId="45E954CC" w14:textId="77777777" w:rsidR="00B93348" w:rsidRDefault="00B93348">
      <w:pPr>
        <w:rPr>
          <w:sz w:val="23"/>
          <w:szCs w:val="23"/>
        </w:rPr>
      </w:pPr>
      <w:r>
        <w:rPr>
          <w:sz w:val="23"/>
          <w:szCs w:val="23"/>
        </w:rPr>
        <w:t xml:space="preserve">Frost, C. and L. J. Musselman. 1999 Fernald's Ecstasy! Fernald's Chagrin! Pages 241-248 </w:t>
      </w:r>
      <w:r>
        <w:rPr>
          <w:rFonts w:ascii="BBFJHP+TimesNewRoman,Italic" w:hAnsi="BBFJHP+TimesNewRoman,Italic"/>
          <w:sz w:val="23"/>
          <w:szCs w:val="23"/>
        </w:rPr>
        <w:t xml:space="preserve">in </w:t>
      </w:r>
      <w:r>
        <w:rPr>
          <w:sz w:val="23"/>
          <w:szCs w:val="23"/>
        </w:rPr>
        <w:t xml:space="preserve">J. K. </w:t>
      </w:r>
      <w:proofErr w:type="spellStart"/>
      <w:r>
        <w:rPr>
          <w:sz w:val="23"/>
          <w:szCs w:val="23"/>
        </w:rPr>
        <w:t>Minichiello</w:t>
      </w:r>
      <w:proofErr w:type="spellEnd"/>
      <w:r>
        <w:rPr>
          <w:sz w:val="23"/>
          <w:szCs w:val="23"/>
        </w:rPr>
        <w:t xml:space="preserve"> and A. W. White. 1996. From Blue Ridge to Barrier Islands. An Audubon Naturalist Reader. Baltimore: Johns Hopkins. Taken from: Frost, C. C. and L. J. Musselman. 1987. History and vegetation of the Blackwater Ecologic Preserve. Castanea 52(1): 16-46. </w:t>
      </w:r>
    </w:p>
    <w:p w14:paraId="2366F917" w14:textId="77777777" w:rsidR="00B93348" w:rsidRDefault="00B93348">
      <w:pPr>
        <w:rPr>
          <w:sz w:val="23"/>
          <w:szCs w:val="23"/>
        </w:rPr>
      </w:pPr>
    </w:p>
    <w:p w14:paraId="406EBF2C" w14:textId="77777777" w:rsidR="00B93348" w:rsidRDefault="00B93348">
      <w:pPr>
        <w:ind w:firstLine="1"/>
        <w:rPr>
          <w:sz w:val="23"/>
          <w:szCs w:val="23"/>
        </w:rPr>
      </w:pPr>
      <w:r>
        <w:rPr>
          <w:sz w:val="23"/>
          <w:szCs w:val="23"/>
        </w:rPr>
        <w:t xml:space="preserve">Zuni Pine Barrens. Pages 34-35 </w:t>
      </w:r>
      <w:r>
        <w:rPr>
          <w:rFonts w:ascii="BBFJHP+TimesNewRoman,Italic" w:hAnsi="BBFJHP+TimesNewRoman,Italic"/>
          <w:sz w:val="23"/>
          <w:szCs w:val="23"/>
        </w:rPr>
        <w:t>in</w:t>
      </w:r>
      <w:r>
        <w:rPr>
          <w:sz w:val="23"/>
          <w:szCs w:val="23"/>
        </w:rPr>
        <w:t xml:space="preserve">: Wildflower 13(3). 1997. Taken from: Musselman, L. J. 1996. Zuni offers rare look at historic native tree habitat. Bulletin of the Virginia Native Plant Society 15(4): 1, 3, 6. </w:t>
      </w:r>
    </w:p>
    <w:p w14:paraId="73A8D053" w14:textId="77777777" w:rsidR="00B93348" w:rsidRDefault="00B93348">
      <w:pPr>
        <w:ind w:firstLine="1"/>
        <w:rPr>
          <w:sz w:val="23"/>
          <w:szCs w:val="23"/>
        </w:rPr>
      </w:pPr>
    </w:p>
    <w:p w14:paraId="2E4CFC16" w14:textId="77777777" w:rsidR="00B93348"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 xml:space="preserve">Articles and Notes in Haustorium, Parasitic Plants Newsletter </w:t>
      </w:r>
    </w:p>
    <w:p w14:paraId="5A6F9C40" w14:textId="77777777" w:rsidR="00B93348" w:rsidRDefault="00B93348">
      <w:pPr>
        <w:rPr>
          <w:rFonts w:ascii="BBFKCN+TimesNewRoman,BoldItalic" w:hAnsi="BBFKCN+TimesNewRoman,BoldItalic"/>
          <w:sz w:val="23"/>
          <w:szCs w:val="23"/>
        </w:rPr>
      </w:pPr>
    </w:p>
    <w:p w14:paraId="06CA2F4D" w14:textId="6275DF86" w:rsidR="00B93348" w:rsidRDefault="00B93348">
      <w:pPr>
        <w:rPr>
          <w:sz w:val="23"/>
          <w:szCs w:val="23"/>
        </w:rPr>
      </w:pPr>
      <w:r>
        <w:rPr>
          <w:sz w:val="23"/>
          <w:szCs w:val="23"/>
        </w:rPr>
        <w:t xml:space="preserve">Notes and articles which I have published in Haustorium during the past </w:t>
      </w:r>
      <w:r w:rsidR="00491998">
        <w:rPr>
          <w:sz w:val="23"/>
          <w:szCs w:val="23"/>
        </w:rPr>
        <w:t>almost 40</w:t>
      </w:r>
      <w:r>
        <w:rPr>
          <w:sz w:val="23"/>
          <w:szCs w:val="23"/>
        </w:rPr>
        <w:t xml:space="preserve"> years are not listed here. I estimate these to total approximately 30. </w:t>
      </w:r>
    </w:p>
    <w:p w14:paraId="15854D9B" w14:textId="77777777" w:rsidR="00B93348" w:rsidRDefault="00B93348">
      <w:pPr>
        <w:rPr>
          <w:sz w:val="23"/>
          <w:szCs w:val="23"/>
        </w:rPr>
      </w:pPr>
    </w:p>
    <w:p w14:paraId="35FEE25D" w14:textId="1E570F73" w:rsidR="00B93348"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 xml:space="preserve">Published Book Reviews (These are </w:t>
      </w:r>
      <w:proofErr w:type="gramStart"/>
      <w:r>
        <w:rPr>
          <w:rFonts w:ascii="BBFKCN+TimesNewRoman,BoldItalic" w:hAnsi="BBFKCN+TimesNewRoman,BoldItalic"/>
          <w:b/>
          <w:bCs/>
          <w:sz w:val="23"/>
          <w:szCs w:val="23"/>
        </w:rPr>
        <w:t>numerous</w:t>
      </w:r>
      <w:proofErr w:type="gramEnd"/>
      <w:r>
        <w:rPr>
          <w:rFonts w:ascii="BBFKCN+TimesNewRoman,BoldItalic" w:hAnsi="BBFKCN+TimesNewRoman,BoldItalic"/>
          <w:b/>
          <w:bCs/>
          <w:sz w:val="23"/>
          <w:szCs w:val="23"/>
        </w:rPr>
        <w:t xml:space="preserve"> and I list only those from the past several years) </w:t>
      </w:r>
    </w:p>
    <w:p w14:paraId="0CF87464" w14:textId="3295C9FD" w:rsidR="00676486" w:rsidRDefault="00676486">
      <w:pPr>
        <w:rPr>
          <w:rFonts w:ascii="BBFKCN+TimesNewRoman,BoldItalic" w:hAnsi="BBFKCN+TimesNewRoman,BoldItalic"/>
          <w:b/>
          <w:bCs/>
          <w:sz w:val="23"/>
          <w:szCs w:val="23"/>
        </w:rPr>
      </w:pPr>
    </w:p>
    <w:p w14:paraId="3772C873" w14:textId="4C54367F" w:rsidR="00676486" w:rsidRPr="00676486" w:rsidRDefault="00676486">
      <w:pPr>
        <w:rPr>
          <w:rFonts w:ascii="BBFKCN+TimesNewRoman,BoldItalic" w:hAnsi="BBFKCN+TimesNewRoman,BoldItalic"/>
          <w:sz w:val="23"/>
          <w:szCs w:val="23"/>
        </w:rPr>
      </w:pPr>
      <w:r>
        <w:rPr>
          <w:rFonts w:ascii="BBFKCN+TimesNewRoman,BoldItalic" w:hAnsi="BBFKCN+TimesNewRoman,BoldItalic"/>
          <w:sz w:val="23"/>
          <w:szCs w:val="23"/>
        </w:rPr>
        <w:t xml:space="preserve">Musselman, L. J. 2020. Tree Story: The History of the World Told in Rings. Plant Science </w:t>
      </w:r>
      <w:r w:rsidR="001D63D6">
        <w:rPr>
          <w:rFonts w:ascii="BBFKCN+TimesNewRoman,BoldItalic" w:hAnsi="BBFKCN+TimesNewRoman,BoldItalic"/>
          <w:sz w:val="23"/>
          <w:szCs w:val="23"/>
        </w:rPr>
        <w:t>Bulletin 66(2): 167-168.</w:t>
      </w:r>
    </w:p>
    <w:p w14:paraId="5B6D90E8" w14:textId="155CFADC" w:rsidR="00460B02" w:rsidRDefault="00460B02">
      <w:pPr>
        <w:rPr>
          <w:rFonts w:ascii="BBFKCN+TimesNewRoman,BoldItalic" w:hAnsi="BBFKCN+TimesNewRoman,BoldItalic"/>
          <w:b/>
          <w:bCs/>
          <w:sz w:val="23"/>
          <w:szCs w:val="23"/>
        </w:rPr>
      </w:pPr>
    </w:p>
    <w:p w14:paraId="2F3D99CD" w14:textId="1E6F9E9F" w:rsidR="00460B02" w:rsidRPr="00460B02" w:rsidRDefault="00676486" w:rsidP="00676486">
      <w:pPr>
        <w:pStyle w:val="Heading1"/>
        <w:rPr>
          <w:rFonts w:eastAsia="Calibri"/>
        </w:rPr>
      </w:pPr>
      <w:r>
        <w:rPr>
          <w:rFonts w:eastAsia="Calibri"/>
        </w:rPr>
        <w:t xml:space="preserve">Musselman, L. J. 2020. </w:t>
      </w:r>
      <w:r w:rsidR="00460B02" w:rsidRPr="00460B02">
        <w:rPr>
          <w:rFonts w:eastAsia="Calibri"/>
        </w:rPr>
        <w:t xml:space="preserve">Food Production in Native North America An Archaeological Perspective. </w:t>
      </w:r>
      <w:r>
        <w:rPr>
          <w:rFonts w:eastAsia="Calibri"/>
        </w:rPr>
        <w:t xml:space="preserve">AND </w:t>
      </w:r>
      <w:r w:rsidR="00460B02" w:rsidRPr="00460B02">
        <w:rPr>
          <w:rFonts w:eastAsia="Calibri"/>
        </w:rPr>
        <w:t xml:space="preserve">Feeding Cahokia Early Agriculture in the North American Heartland. </w:t>
      </w:r>
      <w:proofErr w:type="gramStart"/>
      <w:r>
        <w:rPr>
          <w:rFonts w:eastAsia="Calibri"/>
        </w:rPr>
        <w:t>Reviewed  together</w:t>
      </w:r>
      <w:proofErr w:type="gramEnd"/>
      <w:r w:rsidR="00460B02" w:rsidRPr="00460B02">
        <w:rPr>
          <w:rFonts w:eastAsia="Calibri"/>
        </w:rPr>
        <w:t>.</w:t>
      </w:r>
      <w:r w:rsidR="001D63D6">
        <w:rPr>
          <w:rFonts w:eastAsia="Calibri"/>
        </w:rPr>
        <w:t xml:space="preserve"> Plant Science Bulletin 66(2): 156-157.</w:t>
      </w:r>
    </w:p>
    <w:p w14:paraId="7358AE6C" w14:textId="622E277A" w:rsidR="00C84E48" w:rsidRDefault="00C84E48">
      <w:pPr>
        <w:rPr>
          <w:rFonts w:ascii="BBFKCN+TimesNewRoman,BoldItalic" w:hAnsi="BBFKCN+TimesNewRoman,BoldItalic"/>
          <w:bCs/>
          <w:sz w:val="23"/>
          <w:szCs w:val="23"/>
        </w:rPr>
      </w:pPr>
    </w:p>
    <w:p w14:paraId="1FAD6A9C" w14:textId="502BA3CD" w:rsidR="00676486" w:rsidRDefault="001D63D6">
      <w:pPr>
        <w:rPr>
          <w:rFonts w:ascii="BBFKCN+TimesNewRoman,BoldItalic" w:hAnsi="BBFKCN+TimesNewRoman,BoldItalic"/>
          <w:bCs/>
          <w:sz w:val="23"/>
          <w:szCs w:val="23"/>
        </w:rPr>
      </w:pPr>
      <w:r>
        <w:rPr>
          <w:rFonts w:ascii="BBFKCN+TimesNewRoman,BoldItalic" w:hAnsi="BBFKCN+TimesNewRoman,BoldItalic"/>
          <w:bCs/>
          <w:sz w:val="23"/>
          <w:szCs w:val="23"/>
        </w:rPr>
        <w:t>Musselman, L. J. 2019. Tasting the Past: The Science of Flavor &amp; the Search for Origins of Wine. Plant Science Bulletin 65(3): 196-197.</w:t>
      </w:r>
    </w:p>
    <w:p w14:paraId="38F62262" w14:textId="77777777" w:rsidR="001D63D6" w:rsidRDefault="001D63D6">
      <w:pPr>
        <w:rPr>
          <w:rFonts w:ascii="BBFKCN+TimesNewRoman,BoldItalic" w:hAnsi="BBFKCN+TimesNewRoman,BoldItalic"/>
          <w:bCs/>
          <w:sz w:val="23"/>
          <w:szCs w:val="23"/>
        </w:rPr>
      </w:pPr>
    </w:p>
    <w:p w14:paraId="5B63A05B" w14:textId="77777777" w:rsidR="00C84E48" w:rsidRPr="00C84E48" w:rsidRDefault="00C84E48" w:rsidP="00C84E48">
      <w:pPr>
        <w:rPr>
          <w:rFonts w:ascii="BBFKCN+TimesNewRoman,BoldItalic" w:hAnsi="BBFKCN+TimesNewRoman,BoldItalic"/>
          <w:bCs/>
          <w:sz w:val="23"/>
          <w:szCs w:val="23"/>
        </w:rPr>
      </w:pPr>
      <w:r w:rsidRPr="00C84E48">
        <w:rPr>
          <w:rFonts w:ascii="BBFKCN+TimesNewRoman,BoldItalic" w:hAnsi="BBFKCN+TimesNewRoman,BoldItalic"/>
          <w:bCs/>
          <w:sz w:val="23"/>
          <w:szCs w:val="23"/>
        </w:rPr>
        <w:t xml:space="preserve">Musselman, L. J. (2018). </w:t>
      </w:r>
      <w:r w:rsidRPr="00C84E48">
        <w:rPr>
          <w:rFonts w:ascii="BBFKCN+TimesNewRoman,BoldItalic" w:hAnsi="BBFKCN+TimesNewRoman,BoldItalic"/>
          <w:bCs/>
          <w:i/>
          <w:iCs/>
          <w:sz w:val="23"/>
          <w:szCs w:val="23"/>
        </w:rPr>
        <w:t>The Plants of Jordan An Annotated List</w:t>
      </w:r>
      <w:r w:rsidRPr="00C84E48">
        <w:rPr>
          <w:rFonts w:ascii="BBFKCN+TimesNewRoman,BoldItalic" w:hAnsi="BBFKCN+TimesNewRoman,BoldItalic"/>
          <w:bCs/>
          <w:sz w:val="23"/>
          <w:szCs w:val="23"/>
        </w:rPr>
        <w:t xml:space="preserve"> (3rd ed., vol. 64, pp. 204). Botanical Society of America: Plant Science Bulletin.</w:t>
      </w:r>
    </w:p>
    <w:p w14:paraId="180BA704" w14:textId="77777777" w:rsidR="00C84E48" w:rsidRPr="00C84E48" w:rsidRDefault="00C84E48" w:rsidP="00C84E48">
      <w:pPr>
        <w:rPr>
          <w:rFonts w:ascii="BBFKCN+TimesNewRoman,BoldItalic" w:hAnsi="BBFKCN+TimesNewRoman,BoldItalic"/>
          <w:bCs/>
          <w:sz w:val="23"/>
          <w:szCs w:val="23"/>
        </w:rPr>
      </w:pPr>
    </w:p>
    <w:p w14:paraId="121303C5" w14:textId="77777777" w:rsidR="00C84E48" w:rsidRPr="00C84E48" w:rsidRDefault="00C84E48" w:rsidP="00C84E48">
      <w:pPr>
        <w:rPr>
          <w:rFonts w:ascii="BBFKCN+TimesNewRoman,BoldItalic" w:hAnsi="BBFKCN+TimesNewRoman,BoldItalic"/>
          <w:bCs/>
          <w:sz w:val="23"/>
          <w:szCs w:val="23"/>
        </w:rPr>
      </w:pPr>
      <w:r w:rsidRPr="00C84E48">
        <w:rPr>
          <w:rFonts w:ascii="BBFKCN+TimesNewRoman,BoldItalic" w:hAnsi="BBFKCN+TimesNewRoman,BoldItalic"/>
          <w:bCs/>
          <w:sz w:val="23"/>
          <w:szCs w:val="23"/>
        </w:rPr>
        <w:t xml:space="preserve">Musselman, L. J. (2018). </w:t>
      </w:r>
      <w:r w:rsidRPr="00C84E48">
        <w:rPr>
          <w:rFonts w:ascii="BBFKCN+TimesNewRoman,BoldItalic" w:hAnsi="BBFKCN+TimesNewRoman,BoldItalic"/>
          <w:bCs/>
          <w:i/>
          <w:iCs/>
          <w:sz w:val="23"/>
          <w:szCs w:val="23"/>
        </w:rPr>
        <w:t>Catalogue of the Vascular Plants of New York State</w:t>
      </w:r>
      <w:r w:rsidRPr="00C84E48">
        <w:rPr>
          <w:rFonts w:ascii="BBFKCN+TimesNewRoman,BoldItalic" w:hAnsi="BBFKCN+TimesNewRoman,BoldItalic"/>
          <w:bCs/>
          <w:sz w:val="23"/>
          <w:szCs w:val="23"/>
        </w:rPr>
        <w:t xml:space="preserve"> (2nd ed., vol. 64, pp. 132). St Louis, Missouri: Plant Science Bulletin.</w:t>
      </w:r>
    </w:p>
    <w:p w14:paraId="7E8462B2" w14:textId="77777777" w:rsidR="00C84E48" w:rsidRPr="00C84E48" w:rsidRDefault="00C84E48" w:rsidP="00C84E48">
      <w:pPr>
        <w:rPr>
          <w:rFonts w:ascii="BBFKCN+TimesNewRoman,BoldItalic" w:hAnsi="BBFKCN+TimesNewRoman,BoldItalic"/>
          <w:bCs/>
          <w:sz w:val="23"/>
          <w:szCs w:val="23"/>
        </w:rPr>
      </w:pPr>
    </w:p>
    <w:p w14:paraId="37CB4777" w14:textId="77777777" w:rsidR="00C84E48" w:rsidRPr="00C84E48" w:rsidRDefault="00C84E48" w:rsidP="00C84E48">
      <w:pPr>
        <w:rPr>
          <w:rFonts w:ascii="BBFKCN+TimesNewRoman,BoldItalic" w:hAnsi="BBFKCN+TimesNewRoman,BoldItalic"/>
          <w:bCs/>
          <w:sz w:val="23"/>
          <w:szCs w:val="23"/>
        </w:rPr>
      </w:pPr>
      <w:r w:rsidRPr="00C84E48">
        <w:rPr>
          <w:rFonts w:ascii="BBFKCN+TimesNewRoman,BoldItalic" w:hAnsi="BBFKCN+TimesNewRoman,BoldItalic"/>
          <w:bCs/>
          <w:sz w:val="23"/>
          <w:szCs w:val="23"/>
        </w:rPr>
        <w:t xml:space="preserve">Musselman, L. J. (2018). </w:t>
      </w:r>
      <w:r w:rsidRPr="00C84E48">
        <w:rPr>
          <w:rFonts w:ascii="BBFKCN+TimesNewRoman,BoldItalic" w:hAnsi="BBFKCN+TimesNewRoman,BoldItalic"/>
          <w:bCs/>
          <w:i/>
          <w:iCs/>
          <w:sz w:val="23"/>
          <w:szCs w:val="23"/>
        </w:rPr>
        <w:t>Kumeyaay Ethnobotany: Share Heritage of the California</w:t>
      </w:r>
      <w:r w:rsidRPr="00C84E48">
        <w:rPr>
          <w:rFonts w:ascii="BBFKCN+TimesNewRoman,BoldItalic" w:hAnsi="BBFKCN+TimesNewRoman,BoldItalic"/>
          <w:bCs/>
          <w:sz w:val="23"/>
          <w:szCs w:val="23"/>
        </w:rPr>
        <w:t xml:space="preserve"> (3rd ed., vol. 64, pp. 196-197). Plant Science Bulletin.</w:t>
      </w:r>
    </w:p>
    <w:p w14:paraId="0C81835D" w14:textId="77777777" w:rsidR="00C84E48" w:rsidRPr="00C84E48" w:rsidRDefault="00C84E48" w:rsidP="00C84E48">
      <w:pPr>
        <w:rPr>
          <w:rFonts w:ascii="BBFKCN+TimesNewRoman,BoldItalic" w:hAnsi="BBFKCN+TimesNewRoman,BoldItalic"/>
          <w:bCs/>
          <w:sz w:val="23"/>
          <w:szCs w:val="23"/>
        </w:rPr>
      </w:pPr>
    </w:p>
    <w:p w14:paraId="5F99462C" w14:textId="77777777" w:rsidR="00C84E48" w:rsidRPr="00C84E48" w:rsidRDefault="00C84E48" w:rsidP="00C84E48">
      <w:pPr>
        <w:rPr>
          <w:rFonts w:ascii="BBFKCN+TimesNewRoman,BoldItalic" w:hAnsi="BBFKCN+TimesNewRoman,BoldItalic"/>
          <w:bCs/>
          <w:sz w:val="23"/>
          <w:szCs w:val="23"/>
        </w:rPr>
      </w:pPr>
      <w:r w:rsidRPr="00C84E48">
        <w:rPr>
          <w:rFonts w:ascii="BBFKCN+TimesNewRoman,BoldItalic" w:hAnsi="BBFKCN+TimesNewRoman,BoldItalic"/>
          <w:bCs/>
          <w:sz w:val="23"/>
          <w:szCs w:val="23"/>
        </w:rPr>
        <w:t xml:space="preserve">Musselman, L. J. (2018). In Mackenzie Taylor (Ed.), </w:t>
      </w:r>
      <w:r w:rsidRPr="00C84E48">
        <w:rPr>
          <w:rFonts w:ascii="BBFKCN+TimesNewRoman,BoldItalic" w:hAnsi="BBFKCN+TimesNewRoman,BoldItalic"/>
          <w:bCs/>
          <w:i/>
          <w:iCs/>
          <w:sz w:val="23"/>
          <w:szCs w:val="23"/>
        </w:rPr>
        <w:t>Plant Ecology in the Middle East</w:t>
      </w:r>
      <w:r w:rsidRPr="00C84E48">
        <w:rPr>
          <w:rFonts w:ascii="BBFKCN+TimesNewRoman,BoldItalic" w:hAnsi="BBFKCN+TimesNewRoman,BoldItalic"/>
          <w:bCs/>
          <w:sz w:val="23"/>
          <w:szCs w:val="23"/>
        </w:rPr>
        <w:t xml:space="preserve"> (1st ed., vol. 64, pp. 47-48). St Louis, Missouri: Plant Science Bulletin.</w:t>
      </w:r>
    </w:p>
    <w:p w14:paraId="1625F974" w14:textId="77777777" w:rsidR="00C84E48" w:rsidRPr="00C84E48" w:rsidRDefault="00C84E48" w:rsidP="00C84E48">
      <w:pPr>
        <w:rPr>
          <w:rFonts w:ascii="BBFKCN+TimesNewRoman,BoldItalic" w:hAnsi="BBFKCN+TimesNewRoman,BoldItalic"/>
          <w:bCs/>
          <w:sz w:val="23"/>
          <w:szCs w:val="23"/>
        </w:rPr>
      </w:pPr>
    </w:p>
    <w:p w14:paraId="238C19AA" w14:textId="384ED485" w:rsidR="00C84E48" w:rsidRPr="003A4D40" w:rsidRDefault="00C84E48">
      <w:pPr>
        <w:rPr>
          <w:rFonts w:ascii="BBFKCN+TimesNewRoman,BoldItalic" w:hAnsi="BBFKCN+TimesNewRoman,BoldItalic"/>
          <w:bCs/>
          <w:sz w:val="23"/>
          <w:szCs w:val="23"/>
        </w:rPr>
      </w:pPr>
      <w:r w:rsidRPr="00C84E48">
        <w:rPr>
          <w:rFonts w:ascii="BBFKCN+TimesNewRoman,BoldItalic" w:hAnsi="BBFKCN+TimesNewRoman,BoldItalic"/>
          <w:bCs/>
          <w:sz w:val="23"/>
          <w:szCs w:val="23"/>
        </w:rPr>
        <w:t xml:space="preserve">Musselman, L. J. (2018). </w:t>
      </w:r>
      <w:r w:rsidRPr="00C84E48">
        <w:rPr>
          <w:rFonts w:ascii="BBFKCN+TimesNewRoman,BoldItalic" w:hAnsi="BBFKCN+TimesNewRoman,BoldItalic"/>
          <w:bCs/>
          <w:i/>
          <w:iCs/>
          <w:sz w:val="23"/>
          <w:szCs w:val="23"/>
        </w:rPr>
        <w:t>Plants of the World: An Illustrated Encyclopedia of Vascular Plants</w:t>
      </w:r>
      <w:r w:rsidRPr="00C84E48">
        <w:rPr>
          <w:rFonts w:ascii="BBFKCN+TimesNewRoman,BoldItalic" w:hAnsi="BBFKCN+TimesNewRoman,BoldItalic"/>
          <w:bCs/>
          <w:sz w:val="23"/>
          <w:szCs w:val="23"/>
        </w:rPr>
        <w:t xml:space="preserve"> (1st ed., vol. 64, pp. 60-62). St Louis, Missouri: Plant Science Bulletin.</w:t>
      </w:r>
    </w:p>
    <w:p w14:paraId="2FFF4901" w14:textId="77777777" w:rsidR="00B6626C" w:rsidRDefault="00B6626C">
      <w:pPr>
        <w:rPr>
          <w:rFonts w:ascii="BBFKCN+TimesNewRoman,BoldItalic" w:hAnsi="BBFKCN+TimesNewRoman,BoldItalic"/>
          <w:b/>
          <w:bCs/>
          <w:sz w:val="23"/>
          <w:szCs w:val="23"/>
        </w:rPr>
      </w:pPr>
    </w:p>
    <w:p w14:paraId="00B5A6C9" w14:textId="3F20BF50" w:rsidR="00955E17" w:rsidRPr="00955E17" w:rsidRDefault="00955E17" w:rsidP="00955E17">
      <w:pPr>
        <w:rPr>
          <w:bCs/>
        </w:rPr>
      </w:pPr>
      <w:r w:rsidRPr="00955E17">
        <w:rPr>
          <w:bCs/>
        </w:rPr>
        <w:t xml:space="preserve">Musselman, L. J. (2017). </w:t>
      </w:r>
      <w:r w:rsidRPr="00955E17">
        <w:rPr>
          <w:bCs/>
          <w:i/>
          <w:iCs/>
        </w:rPr>
        <w:t>Dipterocarp Biology, Evolution, and Conservation</w:t>
      </w:r>
      <w:r w:rsidRPr="00955E17">
        <w:rPr>
          <w:bCs/>
        </w:rPr>
        <w:t>. St Louis, Missouri: Plant Science Bulletin.  Botanical Society of America.</w:t>
      </w:r>
      <w:r w:rsidR="00A7318C">
        <w:rPr>
          <w:bCs/>
        </w:rPr>
        <w:t xml:space="preserve"> </w:t>
      </w:r>
      <w:r w:rsidR="00A7318C" w:rsidRPr="00955E17">
        <w:rPr>
          <w:bCs/>
        </w:rPr>
        <w:t>(2nd ed., vol. 63, pp. 100-101)</w:t>
      </w:r>
    </w:p>
    <w:p w14:paraId="53CC2F7B" w14:textId="77777777" w:rsidR="00955E17" w:rsidRPr="00955E17" w:rsidRDefault="00955E17" w:rsidP="00955E17">
      <w:pPr>
        <w:rPr>
          <w:bCs/>
        </w:rPr>
      </w:pPr>
    </w:p>
    <w:p w14:paraId="5B465FF1" w14:textId="452B5756" w:rsidR="00955E17" w:rsidRPr="00955E17" w:rsidRDefault="00955E17" w:rsidP="00955E17">
      <w:pPr>
        <w:rPr>
          <w:bCs/>
        </w:rPr>
      </w:pPr>
      <w:r w:rsidRPr="00955E17">
        <w:rPr>
          <w:bCs/>
        </w:rPr>
        <w:t xml:space="preserve">Musselman, L. J. (2017). </w:t>
      </w:r>
      <w:r w:rsidRPr="00955E17">
        <w:rPr>
          <w:bCs/>
          <w:i/>
          <w:iCs/>
        </w:rPr>
        <w:t>Guide to the Vascular Flora of Howell Woods, Johnston County, North Carolina, U.S.A.</w:t>
      </w:r>
      <w:r w:rsidRPr="00955E17">
        <w:rPr>
          <w:bCs/>
        </w:rPr>
        <w:t xml:space="preserve"> Saint Louis, Missouri: Plant Science Bulletin.</w:t>
      </w:r>
      <w:r w:rsidR="00A7318C">
        <w:rPr>
          <w:bCs/>
        </w:rPr>
        <w:t xml:space="preserve"> </w:t>
      </w:r>
      <w:r w:rsidR="00A7318C" w:rsidRPr="00955E17">
        <w:rPr>
          <w:bCs/>
        </w:rPr>
        <w:t>(1st ed., vol. 63, pp. 54).</w:t>
      </w:r>
    </w:p>
    <w:p w14:paraId="35DB9930" w14:textId="77777777" w:rsidR="00955E17" w:rsidRPr="00955E17" w:rsidRDefault="00955E17" w:rsidP="00955E17">
      <w:pPr>
        <w:rPr>
          <w:bCs/>
        </w:rPr>
      </w:pPr>
    </w:p>
    <w:p w14:paraId="44908AD9" w14:textId="18DADD05" w:rsidR="00955E17" w:rsidRPr="00955E17" w:rsidRDefault="00955E17" w:rsidP="00955E17">
      <w:pPr>
        <w:rPr>
          <w:bCs/>
        </w:rPr>
      </w:pPr>
      <w:r w:rsidRPr="00955E17">
        <w:rPr>
          <w:bCs/>
        </w:rPr>
        <w:t xml:space="preserve">Musselman, L. J. (2017). </w:t>
      </w:r>
      <w:r w:rsidRPr="00955E17">
        <w:rPr>
          <w:bCs/>
          <w:i/>
          <w:iCs/>
        </w:rPr>
        <w:t>Native Plants for Southeast Virginia, Including Hampton Roads Region</w:t>
      </w:r>
      <w:r w:rsidR="00A7318C">
        <w:rPr>
          <w:bCs/>
          <w:i/>
          <w:iCs/>
        </w:rPr>
        <w:t xml:space="preserve">. </w:t>
      </w:r>
      <w:r w:rsidRPr="00955E17">
        <w:rPr>
          <w:bCs/>
        </w:rPr>
        <w:t>Saint Louis, Missouri: Plant Science Bulletin.</w:t>
      </w:r>
      <w:r w:rsidR="00A7318C">
        <w:rPr>
          <w:bCs/>
        </w:rPr>
        <w:t xml:space="preserve"> </w:t>
      </w:r>
      <w:r w:rsidR="00A7318C" w:rsidRPr="00955E17">
        <w:rPr>
          <w:bCs/>
        </w:rPr>
        <w:t>(1st ed., vol. 63, pp. 54-55).</w:t>
      </w:r>
    </w:p>
    <w:p w14:paraId="36321EF9" w14:textId="77777777" w:rsidR="003438BF" w:rsidRDefault="003438BF">
      <w:pPr>
        <w:rPr>
          <w:rFonts w:ascii="BBFKCN+TimesNewRoman,BoldItalic" w:hAnsi="BBFKCN+TimesNewRoman,BoldItalic"/>
          <w:b/>
          <w:bCs/>
          <w:sz w:val="23"/>
          <w:szCs w:val="23"/>
        </w:rPr>
      </w:pPr>
    </w:p>
    <w:p w14:paraId="04A1518F" w14:textId="4975DC88" w:rsidR="00B6626C" w:rsidRPr="00B6626C" w:rsidRDefault="00B6626C" w:rsidP="00B6626C">
      <w:pPr>
        <w:rPr>
          <w:bCs/>
        </w:rPr>
      </w:pPr>
      <w:r w:rsidRPr="00B6626C">
        <w:rPr>
          <w:bCs/>
        </w:rPr>
        <w:t xml:space="preserve">Musselman, L. J. (2015). In Wendy Applequist (Ed.), </w:t>
      </w:r>
      <w:r w:rsidRPr="00B6626C">
        <w:rPr>
          <w:bCs/>
          <w:i/>
          <w:iCs/>
        </w:rPr>
        <w:t xml:space="preserve">Ancient Plants and People. Contemporary Trends in </w:t>
      </w:r>
      <w:proofErr w:type="spellStart"/>
      <w:r w:rsidRPr="00B6626C">
        <w:rPr>
          <w:bCs/>
          <w:i/>
          <w:iCs/>
        </w:rPr>
        <w:t>Archeobotany</w:t>
      </w:r>
      <w:proofErr w:type="spellEnd"/>
      <w:r w:rsidRPr="00B6626C">
        <w:rPr>
          <w:bCs/>
        </w:rPr>
        <w:t xml:space="preserve"> Society for Economic Botany: Economic Botany.</w:t>
      </w:r>
      <w:r w:rsidR="00A7318C">
        <w:rPr>
          <w:bCs/>
        </w:rPr>
        <w:t xml:space="preserve">  </w:t>
      </w:r>
      <w:r w:rsidR="00A7318C" w:rsidRPr="00B6626C">
        <w:rPr>
          <w:bCs/>
        </w:rPr>
        <w:t xml:space="preserve">(4th ed., vol. 69, pp. 1). </w:t>
      </w:r>
      <w:r w:rsidR="00A7318C">
        <w:rPr>
          <w:bCs/>
        </w:rPr>
        <w:t xml:space="preserve">  </w:t>
      </w:r>
      <w:r w:rsidRPr="00B6626C">
        <w:rPr>
          <w:bCs/>
        </w:rPr>
        <w:t xml:space="preserve"> </w:t>
      </w:r>
      <w:hyperlink r:id="rId56" w:history="1">
        <w:r w:rsidRPr="00B00233">
          <w:rPr>
            <w:rStyle w:val="Hyperlink"/>
            <w:bCs/>
          </w:rPr>
          <w:t>http://link.springer.com/article/10.1007/s12231-015-9328-5/fulltext.html</w:t>
        </w:r>
      </w:hyperlink>
    </w:p>
    <w:p w14:paraId="2C91D7FE" w14:textId="77777777" w:rsidR="00491998" w:rsidRDefault="00491998">
      <w:pPr>
        <w:rPr>
          <w:rFonts w:ascii="BBFKCN+TimesNewRoman,BoldItalic" w:hAnsi="BBFKCN+TimesNewRoman,BoldItalic"/>
          <w:b/>
          <w:bCs/>
          <w:sz w:val="23"/>
          <w:szCs w:val="23"/>
        </w:rPr>
      </w:pPr>
    </w:p>
    <w:p w14:paraId="36AF0723" w14:textId="77777777" w:rsidR="00B6626C" w:rsidRPr="00B6626C" w:rsidRDefault="00B6626C" w:rsidP="00B6626C">
      <w:pPr>
        <w:rPr>
          <w:bCs/>
        </w:rPr>
      </w:pPr>
      <w:r w:rsidRPr="00B6626C">
        <w:rPr>
          <w:bCs/>
        </w:rPr>
        <w:t xml:space="preserve">Musselman, L. J. (2015). In Applequist, W (Ed.), </w:t>
      </w:r>
      <w:r w:rsidRPr="003438BF">
        <w:rPr>
          <w:bCs/>
          <w:iCs/>
        </w:rPr>
        <w:t xml:space="preserve">Field Guide to Wisconsin Grasses. </w:t>
      </w:r>
      <w:proofErr w:type="spellStart"/>
      <w:r w:rsidRPr="003438BF">
        <w:rPr>
          <w:bCs/>
          <w:iCs/>
        </w:rPr>
        <w:t>Judziewicz</w:t>
      </w:r>
      <w:proofErr w:type="spellEnd"/>
      <w:r w:rsidRPr="003438BF">
        <w:rPr>
          <w:bCs/>
          <w:iCs/>
        </w:rPr>
        <w:t xml:space="preserve">, Emmet J., Robert W. </w:t>
      </w:r>
      <w:proofErr w:type="spellStart"/>
      <w:r w:rsidRPr="003438BF">
        <w:rPr>
          <w:bCs/>
          <w:iCs/>
        </w:rPr>
        <w:t>Freckmann</w:t>
      </w:r>
      <w:proofErr w:type="spellEnd"/>
      <w:r w:rsidRPr="003438BF">
        <w:rPr>
          <w:bCs/>
          <w:iCs/>
        </w:rPr>
        <w:t xml:space="preserve">, Lynn G. Clark, and </w:t>
      </w:r>
      <w:proofErr w:type="spellStart"/>
      <w:r w:rsidRPr="003438BF">
        <w:rPr>
          <w:bCs/>
          <w:iCs/>
        </w:rPr>
        <w:t>Merel</w:t>
      </w:r>
      <w:proofErr w:type="spellEnd"/>
      <w:r w:rsidRPr="003438BF">
        <w:rPr>
          <w:bCs/>
          <w:iCs/>
        </w:rPr>
        <w:t xml:space="preserve"> R. Black. 2014. University of Wisconsin Press, Madison. 346 pp. + x (paperback). $29.95. ISBN 978-0-299-30134-7</w:t>
      </w:r>
      <w:r w:rsidRPr="00B6626C">
        <w:rPr>
          <w:bCs/>
          <w:i/>
          <w:iCs/>
        </w:rPr>
        <w:t>.</w:t>
      </w:r>
      <w:r w:rsidRPr="00B6626C">
        <w:rPr>
          <w:bCs/>
        </w:rPr>
        <w:t xml:space="preserve"> (3rd ed., vol. 69, pp. 287-288). S: Economic Botany.</w:t>
      </w:r>
    </w:p>
    <w:p w14:paraId="09425DFF" w14:textId="77777777" w:rsidR="00B6626C" w:rsidRDefault="00B6626C" w:rsidP="00B6626C">
      <w:pPr>
        <w:rPr>
          <w:bCs/>
          <w:i/>
          <w:iCs/>
        </w:rPr>
      </w:pPr>
    </w:p>
    <w:p w14:paraId="2369271B" w14:textId="499A3B1A" w:rsidR="00B6626C" w:rsidRPr="00B6626C" w:rsidRDefault="00B6626C" w:rsidP="00B6626C">
      <w:pPr>
        <w:rPr>
          <w:bCs/>
        </w:rPr>
      </w:pPr>
      <w:r w:rsidRPr="00B6626C">
        <w:rPr>
          <w:bCs/>
        </w:rPr>
        <w:t xml:space="preserve">Musselman, L. J. (2015). </w:t>
      </w:r>
      <w:r w:rsidRPr="00B6626C">
        <w:rPr>
          <w:bCs/>
          <w:i/>
          <w:iCs/>
        </w:rPr>
        <w:t xml:space="preserve">Rainforest Plants and Flowers of Brunei Darussalam. </w:t>
      </w:r>
      <w:r w:rsidRPr="003438BF">
        <w:rPr>
          <w:bCs/>
          <w:iCs/>
        </w:rPr>
        <w:t xml:space="preserve">Wong, K. M., Joffre Ali Ahmad, Y. W. Low, and Muhammad </w:t>
      </w:r>
      <w:proofErr w:type="spellStart"/>
      <w:r w:rsidRPr="003438BF">
        <w:rPr>
          <w:bCs/>
          <w:iCs/>
        </w:rPr>
        <w:t>Ariffin</w:t>
      </w:r>
      <w:proofErr w:type="spellEnd"/>
      <w:r w:rsidRPr="003438BF">
        <w:rPr>
          <w:bCs/>
          <w:iCs/>
        </w:rPr>
        <w:t xml:space="preserve"> A. Kalat. 2015. Forestry Department, Ministry of Industry and Primary Resources, Negara Brunei Darussalam in collaboration with National Parks Board, </w:t>
      </w:r>
      <w:proofErr w:type="gramStart"/>
      <w:r w:rsidRPr="003438BF">
        <w:rPr>
          <w:bCs/>
          <w:iCs/>
        </w:rPr>
        <w:t>Singapore .</w:t>
      </w:r>
      <w:proofErr w:type="gramEnd"/>
      <w:r w:rsidRPr="003438BF">
        <w:rPr>
          <w:bCs/>
          <w:iCs/>
        </w:rPr>
        <w:t xml:space="preserve"> xii + 212pp. (paperback). BND 40.00. ISBN 978-99917-31-09-4-500-6.</w:t>
      </w:r>
      <w:r w:rsidRPr="00B6626C">
        <w:rPr>
          <w:bCs/>
        </w:rPr>
        <w:t xml:space="preserve"> (3rd ed., vol. 69, pp. 284-285). St Louis, Missouri: Economic Botany.</w:t>
      </w:r>
    </w:p>
    <w:p w14:paraId="521CA553" w14:textId="77777777" w:rsidR="00B6626C" w:rsidRDefault="00B6626C" w:rsidP="00B6626C">
      <w:pPr>
        <w:rPr>
          <w:bCs/>
          <w:i/>
          <w:iCs/>
        </w:rPr>
      </w:pPr>
    </w:p>
    <w:p w14:paraId="5F0D042D" w14:textId="1079999B" w:rsidR="00491998" w:rsidRPr="0028107E" w:rsidRDefault="00B6626C" w:rsidP="0028107E">
      <w:pPr>
        <w:rPr>
          <w:bCs/>
        </w:rPr>
      </w:pPr>
      <w:r w:rsidRPr="00B6626C">
        <w:rPr>
          <w:bCs/>
        </w:rPr>
        <w:t xml:space="preserve">Musselman, L. J. (2015). </w:t>
      </w:r>
      <w:r w:rsidRPr="00B6626C">
        <w:rPr>
          <w:bCs/>
          <w:i/>
          <w:iCs/>
        </w:rPr>
        <w:t xml:space="preserve">Remarkable Plants that Shape our World. </w:t>
      </w:r>
      <w:r w:rsidRPr="003438BF">
        <w:rPr>
          <w:bCs/>
          <w:iCs/>
        </w:rPr>
        <w:t>Bynum, Helen, and William Bynum. 2014. University of Chicago Press, Chicago. 240 pp. (hardcover). $35. ISBN 978-0-226-20474-1</w:t>
      </w:r>
      <w:r w:rsidRPr="00B6626C">
        <w:rPr>
          <w:bCs/>
          <w:i/>
          <w:iCs/>
        </w:rPr>
        <w:t>.</w:t>
      </w:r>
      <w:r w:rsidRPr="00B6626C">
        <w:rPr>
          <w:bCs/>
        </w:rPr>
        <w:t xml:space="preserve"> (3rd ed., vol. 69, pp. 284). St Louis, Missouri: Economic Botany.</w:t>
      </w:r>
    </w:p>
    <w:p w14:paraId="11660CCA" w14:textId="77777777" w:rsidR="00491998" w:rsidRDefault="00491998" w:rsidP="00C33B4F">
      <w:pPr>
        <w:jc w:val="center"/>
        <w:rPr>
          <w:sz w:val="32"/>
          <w:szCs w:val="32"/>
        </w:rPr>
      </w:pPr>
    </w:p>
    <w:p w14:paraId="24C33AFE" w14:textId="77777777" w:rsidR="00B93348" w:rsidRDefault="00B93348" w:rsidP="00C33B4F">
      <w:pPr>
        <w:jc w:val="center"/>
        <w:rPr>
          <w:sz w:val="32"/>
          <w:szCs w:val="32"/>
        </w:rPr>
      </w:pPr>
      <w:r>
        <w:rPr>
          <w:sz w:val="32"/>
          <w:szCs w:val="32"/>
        </w:rPr>
        <w:t>REFERENCES</w:t>
      </w:r>
    </w:p>
    <w:p w14:paraId="70BAEB8D" w14:textId="77777777" w:rsidR="00B93348" w:rsidRDefault="00B93348">
      <w:pPr>
        <w:jc w:val="center"/>
        <w:rPr>
          <w:sz w:val="32"/>
          <w:szCs w:val="32"/>
        </w:rPr>
      </w:pPr>
    </w:p>
    <w:p w14:paraId="4DEB72CA" w14:textId="77777777" w:rsidR="00B93348" w:rsidRDefault="00B93348">
      <w:pPr>
        <w:rPr>
          <w:rFonts w:ascii="BBFKCN+TimesNewRoman,BoldItalic" w:hAnsi="BBFKCN+TimesNewRoman,BoldItalic"/>
          <w:b/>
          <w:bCs/>
          <w:sz w:val="23"/>
          <w:szCs w:val="23"/>
        </w:rPr>
      </w:pPr>
      <w:r>
        <w:rPr>
          <w:rFonts w:ascii="BBFKCN+TimesNewRoman,BoldItalic" w:hAnsi="BBFKCN+TimesNewRoman,BoldItalic"/>
          <w:b/>
          <w:bCs/>
          <w:sz w:val="23"/>
          <w:szCs w:val="23"/>
        </w:rPr>
        <w:t xml:space="preserve">General-Teaching, Research, University Service </w:t>
      </w:r>
    </w:p>
    <w:p w14:paraId="5C9F7EE1" w14:textId="77777777" w:rsidR="00B93348" w:rsidRDefault="00B93348">
      <w:pPr>
        <w:rPr>
          <w:rFonts w:ascii="BBFKCN+TimesNewRoman,BoldItalic" w:hAnsi="BBFKCN+TimesNewRoman,BoldItalic"/>
          <w:sz w:val="23"/>
          <w:szCs w:val="23"/>
        </w:rPr>
      </w:pPr>
    </w:p>
    <w:p w14:paraId="6DD37339" w14:textId="7B75CD03" w:rsidR="00B93348" w:rsidRDefault="003A4D40">
      <w:pPr>
        <w:rPr>
          <w:sz w:val="23"/>
          <w:szCs w:val="23"/>
          <w:u w:val="single"/>
        </w:rPr>
      </w:pPr>
      <w:r>
        <w:rPr>
          <w:sz w:val="23"/>
          <w:szCs w:val="23"/>
        </w:rPr>
        <w:t>Gail Dodge</w:t>
      </w:r>
      <w:r w:rsidR="00B93348">
        <w:rPr>
          <w:sz w:val="23"/>
          <w:szCs w:val="23"/>
        </w:rPr>
        <w:t>, Dean of the College of Sciences 20</w:t>
      </w:r>
      <w:r>
        <w:rPr>
          <w:sz w:val="23"/>
          <w:szCs w:val="23"/>
        </w:rPr>
        <w:t>17-present</w:t>
      </w:r>
      <w:r w:rsidR="00B93348">
        <w:rPr>
          <w:sz w:val="23"/>
          <w:szCs w:val="23"/>
        </w:rPr>
        <w:t xml:space="preserve">, Old Dominion University, Norfolk, Virginia 23529. Phone: 757 683 3274, fax: 757 683 3034. Email: </w:t>
      </w:r>
      <w:r>
        <w:rPr>
          <w:rStyle w:val="Hyperlink"/>
          <w:sz w:val="23"/>
          <w:szCs w:val="23"/>
        </w:rPr>
        <w:t>gdodge@odu.edu</w:t>
      </w:r>
    </w:p>
    <w:p w14:paraId="475735CE" w14:textId="77777777" w:rsidR="00B93348" w:rsidRDefault="00B93348">
      <w:pPr>
        <w:rPr>
          <w:sz w:val="23"/>
          <w:szCs w:val="23"/>
        </w:rPr>
      </w:pPr>
    </w:p>
    <w:p w14:paraId="2701936B" w14:textId="71290528" w:rsidR="003438BF" w:rsidRPr="003438BF" w:rsidRDefault="00A7318C">
      <w:pPr>
        <w:rPr>
          <w:sz w:val="23"/>
          <w:szCs w:val="23"/>
        </w:rPr>
      </w:pPr>
      <w:r>
        <w:rPr>
          <w:sz w:val="23"/>
          <w:szCs w:val="23"/>
        </w:rPr>
        <w:t>Christopher Osgood,</w:t>
      </w:r>
      <w:r w:rsidR="003438BF">
        <w:rPr>
          <w:sz w:val="23"/>
          <w:szCs w:val="23"/>
        </w:rPr>
        <w:t xml:space="preserve"> </w:t>
      </w:r>
      <w:r w:rsidR="00B93348">
        <w:rPr>
          <w:sz w:val="23"/>
          <w:szCs w:val="23"/>
        </w:rPr>
        <w:t>Chair, 20</w:t>
      </w:r>
      <w:r w:rsidR="003438BF">
        <w:rPr>
          <w:sz w:val="23"/>
          <w:szCs w:val="23"/>
        </w:rPr>
        <w:t>1</w:t>
      </w:r>
      <w:r>
        <w:rPr>
          <w:sz w:val="23"/>
          <w:szCs w:val="23"/>
        </w:rPr>
        <w:t>7</w:t>
      </w:r>
      <w:r w:rsidR="00B93348">
        <w:rPr>
          <w:sz w:val="23"/>
          <w:szCs w:val="23"/>
        </w:rPr>
        <w:t xml:space="preserve">-present. Email: </w:t>
      </w:r>
      <w:hyperlink r:id="rId57" w:history="1">
        <w:r w:rsidR="003A4D40" w:rsidRPr="00FA43FD">
          <w:rPr>
            <w:rStyle w:val="Hyperlink"/>
            <w:sz w:val="23"/>
            <w:szCs w:val="23"/>
          </w:rPr>
          <w:t>cosgood@odu.edu</w:t>
        </w:r>
      </w:hyperlink>
      <w:r w:rsidR="00B93348">
        <w:rPr>
          <w:sz w:val="23"/>
          <w:szCs w:val="23"/>
        </w:rPr>
        <w:t xml:space="preserve"> Department of Biological Sciences, Old Dominion University, Norfolk, Virginia 23529-0266. Phone: 757 683 3595, fax: 757 683 5283. </w:t>
      </w:r>
      <w:r w:rsidR="003438BF">
        <w:rPr>
          <w:sz w:val="23"/>
          <w:szCs w:val="23"/>
        </w:rPr>
        <w:t xml:space="preserve"> </w:t>
      </w:r>
    </w:p>
    <w:p w14:paraId="6AB83393" w14:textId="77777777" w:rsidR="00B93348" w:rsidRDefault="00B93348">
      <w:pPr>
        <w:rPr>
          <w:sz w:val="23"/>
          <w:szCs w:val="23"/>
        </w:rPr>
      </w:pPr>
    </w:p>
    <w:p w14:paraId="379F79C7" w14:textId="77777777" w:rsidR="00B93348" w:rsidRDefault="00B93348">
      <w:pPr>
        <w:rPr>
          <w:rFonts w:ascii="BBFKCN+TimesNewRoman,BoldItalic" w:hAnsi="BBFKCN+TimesNewRoman,BoldItalic"/>
          <w:sz w:val="23"/>
          <w:szCs w:val="23"/>
        </w:rPr>
      </w:pPr>
      <w:r>
        <w:rPr>
          <w:rFonts w:ascii="BBFKCN+TimesNewRoman,BoldItalic" w:hAnsi="BBFKCN+TimesNewRoman,BoldItalic"/>
          <w:b/>
          <w:bCs/>
          <w:sz w:val="23"/>
          <w:szCs w:val="23"/>
        </w:rPr>
        <w:t xml:space="preserve">Research </w:t>
      </w:r>
    </w:p>
    <w:p w14:paraId="7C0F85EE" w14:textId="77777777" w:rsidR="00B93348" w:rsidRDefault="00B93348">
      <w:pPr>
        <w:pStyle w:val="Default"/>
        <w:rPr>
          <w:color w:val="auto"/>
        </w:rPr>
      </w:pPr>
    </w:p>
    <w:p w14:paraId="7A91F5F7" w14:textId="77777777" w:rsidR="00B93348" w:rsidRDefault="00B93348">
      <w:pPr>
        <w:rPr>
          <w:sz w:val="23"/>
          <w:szCs w:val="23"/>
        </w:rPr>
      </w:pPr>
      <w:r>
        <w:rPr>
          <w:sz w:val="23"/>
          <w:szCs w:val="23"/>
        </w:rPr>
        <w:t xml:space="preserve">Claude W. </w:t>
      </w:r>
      <w:proofErr w:type="spellStart"/>
      <w:r>
        <w:rPr>
          <w:sz w:val="23"/>
          <w:szCs w:val="23"/>
        </w:rPr>
        <w:t>dePamphilis</w:t>
      </w:r>
      <w:proofErr w:type="spellEnd"/>
      <w:r>
        <w:rPr>
          <w:sz w:val="23"/>
          <w:szCs w:val="23"/>
        </w:rPr>
        <w:t xml:space="preserve">. Department of Biology, The Pennsylvania State University, University Park, Pennsylvania16802. Phone: 814-863-6412, 814-963-6413 (lab), 814-235-1574 Email: cwd3@psu.edu (Parasitic Plants) </w:t>
      </w:r>
    </w:p>
    <w:p w14:paraId="4C960455" w14:textId="77777777" w:rsidR="00B93348" w:rsidRDefault="00B93348">
      <w:pPr>
        <w:rPr>
          <w:sz w:val="23"/>
          <w:szCs w:val="23"/>
        </w:rPr>
      </w:pPr>
    </w:p>
    <w:p w14:paraId="3231179B" w14:textId="1CEEACCF" w:rsidR="00B93348" w:rsidRPr="001E5546" w:rsidRDefault="00B93348">
      <w:pPr>
        <w:rPr>
          <w:sz w:val="23"/>
          <w:szCs w:val="23"/>
        </w:rPr>
      </w:pPr>
      <w:r>
        <w:rPr>
          <w:sz w:val="23"/>
          <w:szCs w:val="23"/>
        </w:rPr>
        <w:t xml:space="preserve">W. Carl Taylor, </w:t>
      </w:r>
      <w:r w:rsidR="001547E1">
        <w:rPr>
          <w:sz w:val="23"/>
          <w:szCs w:val="23"/>
        </w:rPr>
        <w:t xml:space="preserve">Smithsonian Institution, </w:t>
      </w:r>
      <w:hyperlink r:id="rId58" w:history="1">
        <w:r w:rsidR="001547E1" w:rsidRPr="009074EA">
          <w:rPr>
            <w:rStyle w:val="Hyperlink"/>
            <w:sz w:val="23"/>
            <w:szCs w:val="23"/>
          </w:rPr>
          <w:t>wcarl.taylor@gmail.com</w:t>
        </w:r>
      </w:hyperlink>
      <w:r w:rsidR="001547E1">
        <w:rPr>
          <w:sz w:val="23"/>
          <w:szCs w:val="23"/>
        </w:rPr>
        <w:t xml:space="preserve"> </w:t>
      </w:r>
      <w:r w:rsidR="001547E1" w:rsidRPr="001547E1">
        <w:rPr>
          <w:sz w:val="23"/>
          <w:szCs w:val="23"/>
        </w:rPr>
        <w:t xml:space="preserve"> </w:t>
      </w:r>
      <w:r>
        <w:rPr>
          <w:sz w:val="23"/>
          <w:szCs w:val="23"/>
        </w:rPr>
        <w:t>(</w:t>
      </w:r>
      <w:r>
        <w:rPr>
          <w:i/>
          <w:sz w:val="23"/>
          <w:szCs w:val="23"/>
        </w:rPr>
        <w:t>Isoetes</w:t>
      </w:r>
      <w:r>
        <w:rPr>
          <w:sz w:val="23"/>
          <w:szCs w:val="23"/>
        </w:rPr>
        <w:t>)</w:t>
      </w:r>
    </w:p>
    <w:p w14:paraId="20637046" w14:textId="77777777" w:rsidR="00B93348" w:rsidRDefault="00B93348">
      <w:pPr>
        <w:ind w:firstLine="1"/>
        <w:rPr>
          <w:sz w:val="23"/>
          <w:szCs w:val="23"/>
        </w:rPr>
      </w:pPr>
      <w:r>
        <w:rPr>
          <w:sz w:val="23"/>
          <w:szCs w:val="23"/>
        </w:rPr>
        <w:t xml:space="preserve"> </w:t>
      </w:r>
    </w:p>
    <w:p w14:paraId="21D6F48A" w14:textId="77777777" w:rsidR="00B93348" w:rsidRDefault="00B93348">
      <w:pPr>
        <w:ind w:firstLine="1"/>
        <w:rPr>
          <w:rFonts w:ascii="BBFKCN+TimesNewRoman,BoldItalic" w:hAnsi="BBFKCN+TimesNewRoman,BoldItalic"/>
          <w:b/>
          <w:bCs/>
          <w:sz w:val="23"/>
          <w:szCs w:val="23"/>
        </w:rPr>
      </w:pPr>
      <w:r>
        <w:rPr>
          <w:sz w:val="23"/>
          <w:szCs w:val="23"/>
        </w:rPr>
        <w:t>I</w:t>
      </w:r>
      <w:r>
        <w:rPr>
          <w:rFonts w:ascii="BBFKCN+TimesNewRoman,BoldItalic" w:hAnsi="BBFKCN+TimesNewRoman,BoldItalic"/>
          <w:b/>
          <w:bCs/>
          <w:sz w:val="23"/>
          <w:szCs w:val="23"/>
        </w:rPr>
        <w:t xml:space="preserve">nternational </w:t>
      </w:r>
    </w:p>
    <w:p w14:paraId="4E701412" w14:textId="77777777" w:rsidR="00B93348" w:rsidRDefault="00B93348">
      <w:pPr>
        <w:ind w:firstLine="1"/>
        <w:rPr>
          <w:rFonts w:ascii="BBFKCN+TimesNewRoman,BoldItalic" w:hAnsi="BBFKCN+TimesNewRoman,BoldItalic"/>
          <w:b/>
          <w:bCs/>
          <w:sz w:val="23"/>
          <w:szCs w:val="23"/>
        </w:rPr>
      </w:pPr>
    </w:p>
    <w:p w14:paraId="3CBECA62" w14:textId="77777777" w:rsidR="00B93348" w:rsidRDefault="00B93348">
      <w:pPr>
        <w:ind w:firstLine="1"/>
        <w:rPr>
          <w:sz w:val="23"/>
          <w:szCs w:val="23"/>
        </w:rPr>
      </w:pPr>
      <w:r>
        <w:rPr>
          <w:sz w:val="23"/>
          <w:szCs w:val="23"/>
        </w:rPr>
        <w:t xml:space="preserve">Alain </w:t>
      </w:r>
      <w:proofErr w:type="spellStart"/>
      <w:r>
        <w:rPr>
          <w:sz w:val="23"/>
          <w:szCs w:val="23"/>
        </w:rPr>
        <w:t>MacNamara</w:t>
      </w:r>
      <w:proofErr w:type="spellEnd"/>
      <w:r>
        <w:rPr>
          <w:sz w:val="23"/>
          <w:szCs w:val="23"/>
        </w:rPr>
        <w:t xml:space="preserve">, Executive Director, Jordanian-American Commission for Educational Exchange, Post Office Box 850215, 11185 Amman, Jordan. Fax: (962 6) 568 4820. Email: </w:t>
      </w:r>
      <w:hyperlink r:id="rId59" w:history="1">
        <w:r>
          <w:rPr>
            <w:rStyle w:val="Hyperlink"/>
            <w:sz w:val="23"/>
            <w:szCs w:val="23"/>
          </w:rPr>
          <w:t>Fulbright@nets.com.jo</w:t>
        </w:r>
      </w:hyperlink>
      <w:r>
        <w:rPr>
          <w:sz w:val="23"/>
          <w:szCs w:val="23"/>
        </w:rPr>
        <w:t xml:space="preserve"> </w:t>
      </w:r>
    </w:p>
    <w:p w14:paraId="7E66F541" w14:textId="77777777" w:rsidR="00B93348" w:rsidRDefault="00B93348">
      <w:pPr>
        <w:ind w:firstLine="1"/>
        <w:rPr>
          <w:sz w:val="23"/>
          <w:szCs w:val="23"/>
        </w:rPr>
      </w:pPr>
    </w:p>
    <w:p w14:paraId="5CCD0559" w14:textId="24067958" w:rsidR="00B93348" w:rsidRDefault="00B93348">
      <w:pPr>
        <w:rPr>
          <w:rStyle w:val="Hyperlink"/>
          <w:sz w:val="23"/>
          <w:szCs w:val="23"/>
        </w:rPr>
      </w:pPr>
      <w:r>
        <w:rPr>
          <w:sz w:val="23"/>
          <w:szCs w:val="23"/>
        </w:rPr>
        <w:t xml:space="preserve">Juliet </w:t>
      </w:r>
      <w:proofErr w:type="spellStart"/>
      <w:r>
        <w:rPr>
          <w:sz w:val="23"/>
          <w:szCs w:val="23"/>
        </w:rPr>
        <w:t>Wurr</w:t>
      </w:r>
      <w:proofErr w:type="spellEnd"/>
      <w:r>
        <w:rPr>
          <w:sz w:val="23"/>
          <w:szCs w:val="23"/>
        </w:rPr>
        <w:t>, Director</w:t>
      </w:r>
      <w:r w:rsidR="00C33B4F">
        <w:rPr>
          <w:sz w:val="23"/>
          <w:szCs w:val="23"/>
        </w:rPr>
        <w:t xml:space="preserve"> USIA</w:t>
      </w:r>
      <w:r>
        <w:rPr>
          <w:sz w:val="23"/>
          <w:szCs w:val="23"/>
        </w:rPr>
        <w:t>, American Embassy, Beirut</w:t>
      </w:r>
      <w:r w:rsidR="003A4D40">
        <w:rPr>
          <w:sz w:val="23"/>
          <w:szCs w:val="23"/>
        </w:rPr>
        <w:t xml:space="preserve"> (retired)</w:t>
      </w:r>
      <w:r>
        <w:rPr>
          <w:sz w:val="23"/>
          <w:szCs w:val="23"/>
        </w:rPr>
        <w:t xml:space="preserve">. Email: </w:t>
      </w:r>
      <w:hyperlink r:id="rId60" w:history="1">
        <w:r>
          <w:rPr>
            <w:rStyle w:val="Hyperlink"/>
            <w:sz w:val="23"/>
            <w:szCs w:val="23"/>
          </w:rPr>
          <w:t>jwurr@usia.go</w:t>
        </w:r>
      </w:hyperlink>
    </w:p>
    <w:p w14:paraId="2769FAFD" w14:textId="77777777" w:rsidR="0028107E" w:rsidRDefault="0028107E">
      <w:pPr>
        <w:rPr>
          <w:sz w:val="23"/>
          <w:szCs w:val="23"/>
        </w:rPr>
      </w:pPr>
    </w:p>
    <w:p w14:paraId="4053073E" w14:textId="77777777" w:rsidR="00B93348" w:rsidRDefault="00B93348">
      <w:pPr>
        <w:pageBreakBefore/>
        <w:jc w:val="center"/>
        <w:rPr>
          <w:rFonts w:ascii="BBFILA+TimesNewRoman,Bold" w:hAnsi="BBFILA+TimesNewRoman,Bold"/>
          <w:sz w:val="28"/>
          <w:szCs w:val="28"/>
        </w:rPr>
      </w:pPr>
      <w:r>
        <w:rPr>
          <w:rFonts w:ascii="BBFILA+TimesNewRoman,Bold" w:hAnsi="BBFILA+TimesNewRoman,Bold"/>
          <w:b/>
          <w:bCs/>
          <w:sz w:val="28"/>
          <w:szCs w:val="28"/>
        </w:rPr>
        <w:t xml:space="preserve">SUMMARY CURRICULUM VITAE </w:t>
      </w:r>
    </w:p>
    <w:p w14:paraId="4C499C2E" w14:textId="42C090C1" w:rsidR="00B93348" w:rsidRDefault="00B93348">
      <w:pPr>
        <w:ind w:firstLine="1"/>
        <w:rPr>
          <w:sz w:val="22"/>
          <w:szCs w:val="22"/>
        </w:rPr>
      </w:pPr>
      <w:r>
        <w:rPr>
          <w:rFonts w:ascii="BBFILA+TimesNewRoman,Bold" w:hAnsi="BBFILA+TimesNewRoman,Bold"/>
          <w:b/>
          <w:bCs/>
          <w:sz w:val="22"/>
          <w:szCs w:val="22"/>
        </w:rPr>
        <w:t>CURRENT POSITION</w:t>
      </w:r>
      <w:r>
        <w:rPr>
          <w:sz w:val="22"/>
          <w:szCs w:val="22"/>
        </w:rPr>
        <w:t xml:space="preserve">: Mary Payne Hogan </w:t>
      </w:r>
      <w:r w:rsidR="00932E53">
        <w:rPr>
          <w:sz w:val="22"/>
          <w:szCs w:val="22"/>
        </w:rPr>
        <w:t xml:space="preserve">Distinguished </w:t>
      </w:r>
      <w:r>
        <w:rPr>
          <w:sz w:val="22"/>
          <w:szCs w:val="22"/>
        </w:rPr>
        <w:t>Professor of Botany, Eminent Scholar; Manager, Blackwater Ecologic Preserve</w:t>
      </w:r>
      <w:r w:rsidR="00932E53">
        <w:rPr>
          <w:sz w:val="22"/>
          <w:szCs w:val="22"/>
        </w:rPr>
        <w:t>.</w:t>
      </w:r>
    </w:p>
    <w:p w14:paraId="3EF97591" w14:textId="77777777" w:rsidR="00B93348" w:rsidRDefault="00B93348">
      <w:pPr>
        <w:ind w:firstLine="1"/>
        <w:rPr>
          <w:sz w:val="22"/>
          <w:szCs w:val="22"/>
        </w:rPr>
      </w:pPr>
    </w:p>
    <w:p w14:paraId="032001E3" w14:textId="36924CD7" w:rsidR="00B93348" w:rsidRDefault="00B93348">
      <w:pPr>
        <w:rPr>
          <w:sz w:val="22"/>
          <w:szCs w:val="22"/>
          <w:u w:val="single"/>
        </w:rPr>
      </w:pPr>
      <w:r>
        <w:rPr>
          <w:rFonts w:ascii="BBFILA+TimesNewRoman,Bold" w:hAnsi="BBFILA+TimesNewRoman,Bold"/>
          <w:b/>
          <w:bCs/>
          <w:sz w:val="22"/>
          <w:szCs w:val="22"/>
        </w:rPr>
        <w:t xml:space="preserve">MAILING ADDRESS: </w:t>
      </w:r>
      <w:r>
        <w:rPr>
          <w:sz w:val="22"/>
          <w:szCs w:val="22"/>
        </w:rPr>
        <w:t xml:space="preserve">Department of Biological Sciences 110 Mills Godwin Building 45th Street Old Dominion University, Norfolk, Virginia 23529-0266. Phone: 757 683 3597, Fax: </w:t>
      </w:r>
      <w:r w:rsidR="00495B69">
        <w:rPr>
          <w:sz w:val="22"/>
          <w:szCs w:val="22"/>
        </w:rPr>
        <w:t xml:space="preserve">757 683 </w:t>
      </w:r>
      <w:r>
        <w:rPr>
          <w:sz w:val="22"/>
          <w:szCs w:val="22"/>
        </w:rPr>
        <w:t xml:space="preserve">5283, Email: </w:t>
      </w:r>
      <w:hyperlink r:id="rId61" w:history="1">
        <w:r>
          <w:rPr>
            <w:rStyle w:val="Hyperlink"/>
            <w:sz w:val="22"/>
            <w:szCs w:val="22"/>
          </w:rPr>
          <w:t>lmusselm@odu.edu</w:t>
        </w:r>
      </w:hyperlink>
      <w:r>
        <w:rPr>
          <w:sz w:val="22"/>
          <w:szCs w:val="22"/>
        </w:rPr>
        <w:t xml:space="preserve">  </w:t>
      </w:r>
      <w:r w:rsidR="008A6987">
        <w:rPr>
          <w:sz w:val="22"/>
          <w:szCs w:val="22"/>
        </w:rPr>
        <w:t>Cell</w:t>
      </w:r>
      <w:r w:rsidR="00491998">
        <w:rPr>
          <w:sz w:val="22"/>
          <w:szCs w:val="22"/>
        </w:rPr>
        <w:t xml:space="preserve"> </w:t>
      </w:r>
      <w:r>
        <w:rPr>
          <w:sz w:val="22"/>
          <w:szCs w:val="22"/>
        </w:rPr>
        <w:t xml:space="preserve">phone: 757 </w:t>
      </w:r>
      <w:r w:rsidR="008A6987">
        <w:rPr>
          <w:sz w:val="22"/>
          <w:szCs w:val="22"/>
        </w:rPr>
        <w:t>771 6156</w:t>
      </w:r>
      <w:r>
        <w:rPr>
          <w:sz w:val="22"/>
          <w:szCs w:val="22"/>
        </w:rPr>
        <w:t xml:space="preserve">. Web </w:t>
      </w:r>
      <w:hyperlink r:id="rId62" w:history="1">
        <w:r>
          <w:rPr>
            <w:rStyle w:val="Hyperlink"/>
            <w:sz w:val="22"/>
            <w:szCs w:val="22"/>
          </w:rPr>
          <w:t>http://sci.odu.edu/biology/directory/lytton.shtml</w:t>
        </w:r>
      </w:hyperlink>
      <w:r>
        <w:rPr>
          <w:sz w:val="22"/>
          <w:szCs w:val="22"/>
          <w:u w:val="single"/>
        </w:rPr>
        <w:t xml:space="preserve"> </w:t>
      </w:r>
      <w:r>
        <w:rPr>
          <w:sz w:val="22"/>
          <w:szCs w:val="22"/>
        </w:rPr>
        <w:t xml:space="preserve">and </w:t>
      </w:r>
      <w:hyperlink r:id="rId63" w:history="1">
        <w:r>
          <w:rPr>
            <w:rStyle w:val="Hyperlink"/>
            <w:sz w:val="22"/>
            <w:szCs w:val="22"/>
          </w:rPr>
          <w:t>http://www.odu.edu/~lmusselm</w:t>
        </w:r>
      </w:hyperlink>
    </w:p>
    <w:p w14:paraId="7DF51C81" w14:textId="77777777" w:rsidR="00B93348" w:rsidRDefault="00B93348">
      <w:pPr>
        <w:rPr>
          <w:sz w:val="22"/>
          <w:szCs w:val="22"/>
        </w:rPr>
      </w:pPr>
    </w:p>
    <w:p w14:paraId="3F53862A" w14:textId="77777777" w:rsidR="00B93348" w:rsidRDefault="00B93348">
      <w:pPr>
        <w:ind w:firstLine="1"/>
        <w:rPr>
          <w:sz w:val="22"/>
          <w:szCs w:val="22"/>
        </w:rPr>
      </w:pPr>
      <w:r>
        <w:rPr>
          <w:rFonts w:ascii="BBFILA+TimesNewRoman,Bold" w:hAnsi="BBFILA+TimesNewRoman,Bold"/>
          <w:b/>
          <w:bCs/>
          <w:sz w:val="22"/>
          <w:szCs w:val="22"/>
        </w:rPr>
        <w:t xml:space="preserve">EDUCATION: </w:t>
      </w:r>
      <w:r>
        <w:rPr>
          <w:sz w:val="22"/>
          <w:szCs w:val="22"/>
        </w:rPr>
        <w:t xml:space="preserve">BA (1965-Beloit College), MS (1968-University of Wisconsin Milwaukee), PhD (1974-University of North Carolina). </w:t>
      </w:r>
    </w:p>
    <w:p w14:paraId="024EC90F" w14:textId="77777777" w:rsidR="00B93348" w:rsidRDefault="00B93348">
      <w:pPr>
        <w:ind w:firstLine="1"/>
        <w:rPr>
          <w:sz w:val="22"/>
          <w:szCs w:val="22"/>
        </w:rPr>
      </w:pPr>
    </w:p>
    <w:p w14:paraId="23840916" w14:textId="78A8869F" w:rsidR="00B93348" w:rsidRDefault="00B93348">
      <w:pPr>
        <w:ind w:firstLine="1"/>
        <w:rPr>
          <w:sz w:val="22"/>
          <w:szCs w:val="22"/>
        </w:rPr>
      </w:pPr>
      <w:r>
        <w:rPr>
          <w:rFonts w:ascii="BBFILA+TimesNewRoman,Bold" w:hAnsi="BBFILA+TimesNewRoman,Bold"/>
          <w:b/>
          <w:bCs/>
          <w:sz w:val="22"/>
          <w:szCs w:val="22"/>
        </w:rPr>
        <w:t xml:space="preserve">HONORS: </w:t>
      </w:r>
      <w:r w:rsidR="00932E53">
        <w:rPr>
          <w:rFonts w:ascii="BBFILA+TimesNewRoman,Bold" w:hAnsi="BBFILA+TimesNewRoman,Bold"/>
          <w:bCs/>
          <w:sz w:val="22"/>
          <w:szCs w:val="22"/>
        </w:rPr>
        <w:t xml:space="preserve">Association of Southeastern Biologists Meritorious Teaching Award, </w:t>
      </w:r>
      <w:r w:rsidR="00B6626C">
        <w:rPr>
          <w:rFonts w:ascii="BBFILA+TimesNewRoman,Bold" w:hAnsi="BBFILA+TimesNewRoman,Bold"/>
          <w:bCs/>
          <w:sz w:val="22"/>
          <w:szCs w:val="22"/>
        </w:rPr>
        <w:t xml:space="preserve">Bartholomew Award, </w:t>
      </w:r>
      <w:r>
        <w:rPr>
          <w:sz w:val="22"/>
          <w:szCs w:val="22"/>
        </w:rPr>
        <w:t>Provost</w:t>
      </w:r>
      <w:r>
        <w:rPr>
          <w:rFonts w:ascii="BBFJEO+CourierNewPSMT" w:hAnsi="BBFJEO+CourierNewPSMT"/>
          <w:sz w:val="22"/>
          <w:szCs w:val="22"/>
        </w:rPr>
        <w:t>’</w:t>
      </w:r>
      <w:r>
        <w:rPr>
          <w:sz w:val="22"/>
          <w:szCs w:val="22"/>
        </w:rPr>
        <w:t xml:space="preserve">s Award for Leadership in International Education; Honorary Member, International Parasitic Plant Society; Designated Eminent Scholar; </w:t>
      </w:r>
      <w:r w:rsidR="009834B6">
        <w:rPr>
          <w:sz w:val="22"/>
          <w:szCs w:val="22"/>
        </w:rPr>
        <w:t xml:space="preserve">Appointed Mary Payne Hogan Distinguished Professor of Botany; </w:t>
      </w:r>
      <w:r>
        <w:rPr>
          <w:sz w:val="22"/>
          <w:szCs w:val="22"/>
        </w:rPr>
        <w:t xml:space="preserve">Faculty Research Award: Phi Kappa Phi; Elected Fellow of the Linnaean Society of London; </w:t>
      </w:r>
      <w:r w:rsidR="009531FF">
        <w:rPr>
          <w:sz w:val="22"/>
          <w:szCs w:val="22"/>
        </w:rPr>
        <w:t>four</w:t>
      </w:r>
      <w:r>
        <w:rPr>
          <w:sz w:val="22"/>
          <w:szCs w:val="22"/>
        </w:rPr>
        <w:t xml:space="preserve"> Fulbright awards. </w:t>
      </w:r>
    </w:p>
    <w:p w14:paraId="1B5D5329" w14:textId="77777777" w:rsidR="00B93348" w:rsidRDefault="00B93348">
      <w:pPr>
        <w:ind w:firstLine="1"/>
        <w:rPr>
          <w:sz w:val="22"/>
          <w:szCs w:val="22"/>
        </w:rPr>
      </w:pPr>
    </w:p>
    <w:p w14:paraId="664BFEEB" w14:textId="71EE7616" w:rsidR="00B93348" w:rsidRDefault="00B93348">
      <w:pPr>
        <w:ind w:firstLine="1"/>
        <w:rPr>
          <w:sz w:val="22"/>
          <w:szCs w:val="22"/>
        </w:rPr>
      </w:pPr>
      <w:r>
        <w:rPr>
          <w:rFonts w:ascii="BBFILA+TimesNewRoman,Bold" w:hAnsi="BBFILA+TimesNewRoman,Bold"/>
          <w:b/>
          <w:bCs/>
          <w:sz w:val="22"/>
          <w:szCs w:val="22"/>
        </w:rPr>
        <w:t xml:space="preserve">RESEARCH INTERESTS: </w:t>
      </w:r>
      <w:r>
        <w:rPr>
          <w:sz w:val="22"/>
          <w:szCs w:val="22"/>
        </w:rPr>
        <w:t xml:space="preserve">Biology of parasitic weeds in the tropics and semi-arid tropics; systematics of </w:t>
      </w:r>
      <w:r w:rsidRPr="008A6987">
        <w:rPr>
          <w:rFonts w:ascii="BBFJHP+TimesNewRoman,Italic" w:hAnsi="BBFJHP+TimesNewRoman,Italic"/>
          <w:i/>
          <w:sz w:val="22"/>
          <w:szCs w:val="22"/>
        </w:rPr>
        <w:t>Isoetes</w:t>
      </w:r>
      <w:r w:rsidRPr="008A6987">
        <w:rPr>
          <w:i/>
          <w:sz w:val="22"/>
          <w:szCs w:val="22"/>
        </w:rPr>
        <w:t>;</w:t>
      </w:r>
      <w:r w:rsidR="009D6FE8">
        <w:rPr>
          <w:sz w:val="22"/>
          <w:szCs w:val="22"/>
        </w:rPr>
        <w:t xml:space="preserve"> plants of the Bible, Qur’an, and </w:t>
      </w:r>
      <w:proofErr w:type="spellStart"/>
      <w:r w:rsidR="009D6FE8">
        <w:rPr>
          <w:sz w:val="22"/>
          <w:szCs w:val="22"/>
        </w:rPr>
        <w:t>Ahadith</w:t>
      </w:r>
      <w:proofErr w:type="spellEnd"/>
      <w:r w:rsidR="009D6FE8">
        <w:rPr>
          <w:sz w:val="22"/>
          <w:szCs w:val="22"/>
        </w:rPr>
        <w:t>;</w:t>
      </w:r>
      <w:r>
        <w:rPr>
          <w:sz w:val="22"/>
          <w:szCs w:val="22"/>
        </w:rPr>
        <w:t xml:space="preserve"> flora of Jordan, Lebanon, and Syria; Undergraduat</w:t>
      </w:r>
      <w:r w:rsidR="009D6FE8">
        <w:rPr>
          <w:sz w:val="22"/>
          <w:szCs w:val="22"/>
        </w:rPr>
        <w:t>e teaching and faculty research; ethnobotany.</w:t>
      </w:r>
      <w:r>
        <w:rPr>
          <w:sz w:val="22"/>
          <w:szCs w:val="22"/>
        </w:rPr>
        <w:t xml:space="preserve"> </w:t>
      </w:r>
    </w:p>
    <w:p w14:paraId="0C7F71F7" w14:textId="77777777" w:rsidR="00B93348" w:rsidRDefault="00B93348">
      <w:pPr>
        <w:ind w:firstLine="1"/>
        <w:rPr>
          <w:sz w:val="22"/>
          <w:szCs w:val="22"/>
        </w:rPr>
      </w:pPr>
    </w:p>
    <w:p w14:paraId="1043B61F" w14:textId="082B9F3B" w:rsidR="00B93348" w:rsidRDefault="00B93348">
      <w:pPr>
        <w:ind w:firstLine="1"/>
        <w:rPr>
          <w:sz w:val="22"/>
          <w:szCs w:val="22"/>
        </w:rPr>
      </w:pPr>
      <w:r>
        <w:rPr>
          <w:rFonts w:ascii="BBFILA+TimesNewRoman,Bold" w:hAnsi="BBFILA+TimesNewRoman,Bold"/>
          <w:b/>
          <w:bCs/>
          <w:sz w:val="22"/>
          <w:szCs w:val="22"/>
        </w:rPr>
        <w:t>PUBLICATIONS</w:t>
      </w:r>
      <w:r w:rsidR="00A7318C">
        <w:rPr>
          <w:rFonts w:ascii="BBFILA+TimesNewRoman,Bold" w:hAnsi="BBFILA+TimesNewRoman,Bold"/>
          <w:b/>
          <w:bCs/>
          <w:sz w:val="22"/>
          <w:szCs w:val="22"/>
        </w:rPr>
        <w:t xml:space="preserve"> (APPROXIMATE)</w:t>
      </w:r>
      <w:r>
        <w:rPr>
          <w:rFonts w:ascii="BBFILA+TimesNewRoman,Bold" w:hAnsi="BBFILA+TimesNewRoman,Bold"/>
          <w:b/>
          <w:bCs/>
          <w:sz w:val="22"/>
          <w:szCs w:val="22"/>
        </w:rPr>
        <w:t xml:space="preserve">: </w:t>
      </w:r>
      <w:r>
        <w:rPr>
          <w:sz w:val="22"/>
          <w:szCs w:val="22"/>
        </w:rPr>
        <w:t>Books-</w:t>
      </w:r>
      <w:r w:rsidR="005801E7">
        <w:rPr>
          <w:sz w:val="22"/>
          <w:szCs w:val="22"/>
        </w:rPr>
        <w:t>8</w:t>
      </w:r>
      <w:r>
        <w:rPr>
          <w:sz w:val="22"/>
          <w:szCs w:val="22"/>
        </w:rPr>
        <w:t>, Monographs and Review Papers-6; Edited Volumes-1</w:t>
      </w:r>
      <w:r w:rsidR="00A7318C">
        <w:rPr>
          <w:sz w:val="22"/>
          <w:szCs w:val="22"/>
        </w:rPr>
        <w:t>2</w:t>
      </w:r>
      <w:r>
        <w:rPr>
          <w:sz w:val="22"/>
          <w:szCs w:val="22"/>
        </w:rPr>
        <w:t>; Refereed Papers-</w:t>
      </w:r>
      <w:r w:rsidR="005801E7">
        <w:rPr>
          <w:sz w:val="22"/>
          <w:szCs w:val="22"/>
        </w:rPr>
        <w:t>~</w:t>
      </w:r>
      <w:r>
        <w:rPr>
          <w:sz w:val="22"/>
          <w:szCs w:val="22"/>
        </w:rPr>
        <w:t>1</w:t>
      </w:r>
      <w:r w:rsidR="005801E7">
        <w:rPr>
          <w:sz w:val="22"/>
          <w:szCs w:val="22"/>
        </w:rPr>
        <w:t>10</w:t>
      </w:r>
      <w:r>
        <w:rPr>
          <w:sz w:val="22"/>
          <w:szCs w:val="22"/>
        </w:rPr>
        <w:t>; Invited contributions/book chapters-</w:t>
      </w:r>
      <w:r w:rsidR="00A7318C">
        <w:rPr>
          <w:sz w:val="22"/>
          <w:szCs w:val="22"/>
        </w:rPr>
        <w:t>50</w:t>
      </w:r>
      <w:r w:rsidR="00491998">
        <w:rPr>
          <w:sz w:val="22"/>
          <w:szCs w:val="22"/>
        </w:rPr>
        <w:t>; Popular articles and notes-</w:t>
      </w:r>
      <w:r w:rsidR="00A7318C">
        <w:rPr>
          <w:sz w:val="22"/>
          <w:szCs w:val="22"/>
        </w:rPr>
        <w:t>many</w:t>
      </w:r>
      <w:r>
        <w:rPr>
          <w:sz w:val="22"/>
          <w:szCs w:val="22"/>
        </w:rPr>
        <w:t xml:space="preserve">. </w:t>
      </w:r>
    </w:p>
    <w:p w14:paraId="10AE8F3E" w14:textId="77777777" w:rsidR="00B93348" w:rsidRDefault="00B93348">
      <w:pPr>
        <w:ind w:firstLine="1"/>
        <w:rPr>
          <w:sz w:val="22"/>
          <w:szCs w:val="22"/>
        </w:rPr>
      </w:pPr>
    </w:p>
    <w:p w14:paraId="13B9F80C" w14:textId="77777777" w:rsidR="00B93348" w:rsidRDefault="00B93348">
      <w:pPr>
        <w:ind w:firstLine="1"/>
        <w:rPr>
          <w:sz w:val="22"/>
          <w:szCs w:val="22"/>
        </w:rPr>
      </w:pPr>
      <w:r>
        <w:rPr>
          <w:rFonts w:ascii="BBFILA+TimesNewRoman,Bold" w:hAnsi="BBFILA+TimesNewRoman,Bold"/>
          <w:b/>
          <w:bCs/>
          <w:sz w:val="22"/>
          <w:szCs w:val="22"/>
        </w:rPr>
        <w:t xml:space="preserve">GRANT SUPPORT: </w:t>
      </w:r>
      <w:r>
        <w:rPr>
          <w:sz w:val="22"/>
          <w:szCs w:val="22"/>
        </w:rPr>
        <w:t xml:space="preserve">I am supported chiefly by endowment funds along with modest extramural monies. </w:t>
      </w:r>
    </w:p>
    <w:p w14:paraId="606D9283" w14:textId="77777777" w:rsidR="00B93348" w:rsidRDefault="00B93348">
      <w:pPr>
        <w:ind w:firstLine="1"/>
        <w:rPr>
          <w:sz w:val="22"/>
          <w:szCs w:val="22"/>
        </w:rPr>
      </w:pPr>
    </w:p>
    <w:p w14:paraId="669AA798" w14:textId="661F37CE" w:rsidR="00B93348" w:rsidRDefault="00B93348">
      <w:pPr>
        <w:ind w:firstLine="1"/>
        <w:rPr>
          <w:sz w:val="22"/>
          <w:szCs w:val="22"/>
        </w:rPr>
      </w:pPr>
      <w:r>
        <w:rPr>
          <w:rFonts w:ascii="BBFILA+TimesNewRoman,Bold" w:hAnsi="BBFILA+TimesNewRoman,Bold"/>
          <w:b/>
          <w:bCs/>
          <w:sz w:val="22"/>
          <w:szCs w:val="22"/>
        </w:rPr>
        <w:t xml:space="preserve">DEPARTMENT, COLLEGE, UNIVERSITY SERVICE: </w:t>
      </w:r>
      <w:r>
        <w:rPr>
          <w:sz w:val="22"/>
          <w:szCs w:val="22"/>
        </w:rPr>
        <w:t xml:space="preserve">Diverse committees and </w:t>
      </w:r>
      <w:r w:rsidR="009D6FE8">
        <w:rPr>
          <w:sz w:val="22"/>
          <w:szCs w:val="22"/>
        </w:rPr>
        <w:t>responsibilities at all levels; department chair 2002-2008.</w:t>
      </w:r>
      <w:r>
        <w:rPr>
          <w:sz w:val="22"/>
          <w:szCs w:val="22"/>
        </w:rPr>
        <w:t xml:space="preserve"> </w:t>
      </w:r>
    </w:p>
    <w:p w14:paraId="561C63A9" w14:textId="77777777" w:rsidR="00B93348" w:rsidRDefault="00B93348">
      <w:pPr>
        <w:ind w:firstLine="1"/>
        <w:rPr>
          <w:sz w:val="22"/>
          <w:szCs w:val="22"/>
        </w:rPr>
      </w:pPr>
    </w:p>
    <w:p w14:paraId="1A282463" w14:textId="285C9566" w:rsidR="00B93348" w:rsidRDefault="00B93348">
      <w:pPr>
        <w:ind w:firstLine="1"/>
        <w:rPr>
          <w:sz w:val="22"/>
          <w:szCs w:val="22"/>
        </w:rPr>
      </w:pPr>
      <w:r>
        <w:rPr>
          <w:rFonts w:ascii="BBFILA+TimesNewRoman,Bold" w:hAnsi="BBFILA+TimesNewRoman,Bold"/>
          <w:b/>
          <w:bCs/>
          <w:sz w:val="22"/>
          <w:szCs w:val="22"/>
        </w:rPr>
        <w:t xml:space="preserve">PROFESSIONAL SERVICE: </w:t>
      </w:r>
      <w:r>
        <w:rPr>
          <w:sz w:val="22"/>
          <w:szCs w:val="22"/>
        </w:rPr>
        <w:t>I routinely review manuscripts for papers and books and grants for a diversity of journals and publishers</w:t>
      </w:r>
      <w:r w:rsidR="00A7318C">
        <w:rPr>
          <w:sz w:val="22"/>
          <w:szCs w:val="22"/>
        </w:rPr>
        <w:t>, have served as editor of journals,</w:t>
      </w:r>
      <w:r>
        <w:rPr>
          <w:sz w:val="22"/>
          <w:szCs w:val="22"/>
        </w:rPr>
        <w:t xml:space="preserve"> and am active in several professional associations. </w:t>
      </w:r>
    </w:p>
    <w:p w14:paraId="1108A337" w14:textId="77777777" w:rsidR="00B93348" w:rsidRDefault="00B93348">
      <w:pPr>
        <w:ind w:firstLine="1"/>
        <w:rPr>
          <w:sz w:val="22"/>
          <w:szCs w:val="22"/>
        </w:rPr>
      </w:pPr>
    </w:p>
    <w:p w14:paraId="136A1FC4" w14:textId="77777777" w:rsidR="00B93348" w:rsidRDefault="00B93348">
      <w:pPr>
        <w:ind w:firstLine="1"/>
        <w:rPr>
          <w:sz w:val="22"/>
          <w:szCs w:val="22"/>
        </w:rPr>
      </w:pPr>
      <w:r>
        <w:rPr>
          <w:rFonts w:ascii="BBFILA+TimesNewRoman,Bold" w:hAnsi="BBFILA+TimesNewRoman,Bold"/>
          <w:b/>
          <w:bCs/>
          <w:sz w:val="22"/>
          <w:szCs w:val="22"/>
        </w:rPr>
        <w:t xml:space="preserve">REFERENCES: </w:t>
      </w:r>
    </w:p>
    <w:p w14:paraId="1B254735" w14:textId="0EA6CF18" w:rsidR="00A7318C" w:rsidRDefault="00B93348">
      <w:pPr>
        <w:rPr>
          <w:sz w:val="20"/>
          <w:szCs w:val="20"/>
        </w:rPr>
      </w:pPr>
      <w:r>
        <w:rPr>
          <w:sz w:val="20"/>
          <w:szCs w:val="20"/>
        </w:rPr>
        <w:t xml:space="preserve">Alain </w:t>
      </w:r>
      <w:proofErr w:type="spellStart"/>
      <w:r>
        <w:rPr>
          <w:sz w:val="20"/>
          <w:szCs w:val="20"/>
        </w:rPr>
        <w:t>MacNamara</w:t>
      </w:r>
      <w:proofErr w:type="spellEnd"/>
      <w:r>
        <w:rPr>
          <w:sz w:val="20"/>
          <w:szCs w:val="20"/>
        </w:rPr>
        <w:t>, Executive Director, Jordanian-American Commission for Educational Exchange, Post Office Box 850215, 11185 Amman, Jordan. Fax: (962 6) 568 4820. Email: fulbright@nets.com.jo</w:t>
      </w:r>
    </w:p>
    <w:p w14:paraId="6951712D" w14:textId="56CC5DDF" w:rsidR="00B93348" w:rsidRDefault="00B93348">
      <w:pPr>
        <w:rPr>
          <w:sz w:val="20"/>
          <w:szCs w:val="20"/>
        </w:rPr>
      </w:pPr>
      <w:r>
        <w:rPr>
          <w:sz w:val="20"/>
          <w:szCs w:val="20"/>
        </w:rPr>
        <w:t xml:space="preserve"> (international) </w:t>
      </w:r>
    </w:p>
    <w:p w14:paraId="746FB66B" w14:textId="2F697ADD" w:rsidR="00B93348" w:rsidRDefault="003438BF">
      <w:pPr>
        <w:rPr>
          <w:sz w:val="20"/>
          <w:szCs w:val="20"/>
        </w:rPr>
      </w:pPr>
      <w:r>
        <w:rPr>
          <w:sz w:val="20"/>
          <w:szCs w:val="20"/>
        </w:rPr>
        <w:t>Gail Dodge</w:t>
      </w:r>
      <w:r w:rsidR="00B93348">
        <w:rPr>
          <w:sz w:val="20"/>
          <w:szCs w:val="20"/>
        </w:rPr>
        <w:t xml:space="preserve">, Dean, College Sciences 2003-2007, Old Dominion University, Norfolk, Virginia 23529-0163. Phone: 757 683 3274, fax: 757 683 3034, Email:  </w:t>
      </w:r>
      <w:r>
        <w:rPr>
          <w:sz w:val="20"/>
          <w:szCs w:val="20"/>
        </w:rPr>
        <w:t>gdodge</w:t>
      </w:r>
      <w:r w:rsidR="00B93348">
        <w:rPr>
          <w:sz w:val="20"/>
          <w:szCs w:val="20"/>
        </w:rPr>
        <w:t xml:space="preserve">@odu.edu (teaching, research) </w:t>
      </w:r>
    </w:p>
    <w:p w14:paraId="7084D269" w14:textId="727A5849" w:rsidR="00B93348" w:rsidRDefault="00B93348" w:rsidP="009834B6">
      <w:pPr>
        <w:rPr>
          <w:sz w:val="20"/>
          <w:szCs w:val="20"/>
        </w:rPr>
      </w:pPr>
      <w:r>
        <w:rPr>
          <w:sz w:val="20"/>
          <w:szCs w:val="20"/>
        </w:rPr>
        <w:t xml:space="preserve">Claude W. </w:t>
      </w:r>
      <w:proofErr w:type="spellStart"/>
      <w:r>
        <w:rPr>
          <w:sz w:val="20"/>
          <w:szCs w:val="20"/>
        </w:rPr>
        <w:t>dePamphilis</w:t>
      </w:r>
      <w:proofErr w:type="spellEnd"/>
      <w:r>
        <w:rPr>
          <w:sz w:val="20"/>
          <w:szCs w:val="20"/>
        </w:rPr>
        <w:t xml:space="preserve">. Department of Biology, The Pennsylvania State University, University Park, Pennsylvania16802. Phone: 814-863-6412 (O), 814-963-6413 (lab), Email: cwd3@psu.edu (parasitic plants) </w:t>
      </w:r>
    </w:p>
    <w:p w14:paraId="32890440" w14:textId="77777777" w:rsidR="00B93348" w:rsidRDefault="00B93348">
      <w:pPr>
        <w:rPr>
          <w:sz w:val="20"/>
          <w:szCs w:val="20"/>
        </w:rPr>
      </w:pPr>
    </w:p>
    <w:p w14:paraId="4D74D9B3" w14:textId="25C617A8" w:rsidR="000676F7" w:rsidRDefault="00B93348">
      <w:pPr>
        <w:rPr>
          <w:sz w:val="23"/>
          <w:szCs w:val="23"/>
        </w:rPr>
      </w:pPr>
      <w:r>
        <w:rPr>
          <w:sz w:val="23"/>
          <w:szCs w:val="23"/>
        </w:rPr>
        <w:t xml:space="preserve">In addition, any officer of Old Dominion University could be contacted. </w:t>
      </w:r>
    </w:p>
    <w:p w14:paraId="7EC01E09" w14:textId="6972A935" w:rsidR="00FB4A0E" w:rsidRDefault="000676F7" w:rsidP="00FB4A0E">
      <w:pPr>
        <w:rPr>
          <w:rFonts w:ascii="Arial" w:hAnsi="Arial" w:cs="Arial"/>
          <w:color w:val="333333"/>
          <w:sz w:val="20"/>
          <w:szCs w:val="20"/>
        </w:rPr>
      </w:pPr>
      <w:r>
        <w:rPr>
          <w:sz w:val="23"/>
          <w:szCs w:val="23"/>
        </w:rPr>
        <w:br w:type="page"/>
      </w:r>
    </w:p>
    <w:p w14:paraId="05F8684D" w14:textId="3D29482D" w:rsidR="00B93348" w:rsidRDefault="00B93348" w:rsidP="000676F7">
      <w:pPr>
        <w:jc w:val="center"/>
        <w:rPr>
          <w:sz w:val="23"/>
          <w:szCs w:val="23"/>
        </w:rPr>
      </w:pPr>
    </w:p>
    <w:p w14:paraId="2CF83E99" w14:textId="15B02D60" w:rsidR="000676F7" w:rsidRDefault="001D63D6" w:rsidP="000676F7">
      <w:pPr>
        <w:jc w:val="center"/>
        <w:rPr>
          <w:sz w:val="23"/>
          <w:szCs w:val="23"/>
        </w:rPr>
      </w:pPr>
      <w:r w:rsidRPr="001D63D6">
        <w:rPr>
          <w:noProof/>
          <w:sz w:val="23"/>
          <w:szCs w:val="23"/>
        </w:rPr>
        <w:drawing>
          <wp:inline distT="0" distB="0" distL="0" distR="0" wp14:anchorId="22C970DA" wp14:editId="24FB1EC8">
            <wp:extent cx="3010320" cy="347711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010320" cy="3477110"/>
                    </a:xfrm>
                    <a:prstGeom prst="rect">
                      <a:avLst/>
                    </a:prstGeom>
                  </pic:spPr>
                </pic:pic>
              </a:graphicData>
            </a:graphic>
          </wp:inline>
        </w:drawing>
      </w:r>
    </w:p>
    <w:p w14:paraId="4A86501E" w14:textId="23251187" w:rsidR="000676F7" w:rsidRDefault="000676F7" w:rsidP="000676F7">
      <w:pPr>
        <w:jc w:val="center"/>
        <w:rPr>
          <w:sz w:val="23"/>
          <w:szCs w:val="23"/>
        </w:rPr>
      </w:pPr>
    </w:p>
    <w:p w14:paraId="6BAE1933" w14:textId="5B19E1CA" w:rsidR="00563E3D" w:rsidRDefault="00563E3D" w:rsidP="00563E3D">
      <w:pPr>
        <w:rPr>
          <w:sz w:val="23"/>
          <w:szCs w:val="23"/>
        </w:rPr>
      </w:pPr>
      <w:r>
        <w:rPr>
          <w:sz w:val="23"/>
          <w:szCs w:val="23"/>
        </w:rPr>
        <w:t xml:space="preserve">Information as of </w:t>
      </w:r>
      <w:r w:rsidR="001D63D6">
        <w:rPr>
          <w:sz w:val="23"/>
          <w:szCs w:val="23"/>
        </w:rPr>
        <w:t>1 January 2021</w:t>
      </w:r>
    </w:p>
    <w:sectPr w:rsidR="00563E3D" w:rsidSect="002D602C">
      <w:headerReference w:type="even" r:id="rId65"/>
      <w:headerReference w:type="default" r:id="rId66"/>
      <w:footerReference w:type="even" r:id="rId67"/>
      <w:footerReference w:type="default" r:id="rId6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8D13B" w14:textId="77777777" w:rsidR="0028491A" w:rsidRDefault="0028491A">
      <w:r>
        <w:separator/>
      </w:r>
    </w:p>
  </w:endnote>
  <w:endnote w:type="continuationSeparator" w:id="0">
    <w:p w14:paraId="0DE95B37" w14:textId="77777777" w:rsidR="0028491A" w:rsidRDefault="0028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BFIH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Gill Sans">
    <w:charset w:val="B1"/>
    <w:family w:val="swiss"/>
    <w:pitch w:val="variable"/>
    <w:sig w:usb0="80000A67" w:usb1="00000000" w:usb2="00000000" w:usb3="00000000" w:csb0="000001F7" w:csb1="00000000"/>
  </w:font>
  <w:font w:name="BBFILA+TimesNewRoman,Bold">
    <w:altName w:val="Times New Roman"/>
    <w:panose1 w:val="00000000000000000000"/>
    <w:charset w:val="00"/>
    <w:family w:val="roman"/>
    <w:notTrueType/>
    <w:pitch w:val="default"/>
    <w:sig w:usb0="00000003" w:usb1="00000000" w:usb2="00000000" w:usb3="00000000" w:csb0="00000001" w:csb1="00000000"/>
  </w:font>
  <w:font w:name="BBFJHP+TimesNewRoman,Italic">
    <w:altName w:val="Times New Roman"/>
    <w:panose1 w:val="00000000000000000000"/>
    <w:charset w:val="00"/>
    <w:family w:val="roman"/>
    <w:notTrueType/>
    <w:pitch w:val="default"/>
    <w:sig w:usb0="00000003" w:usb1="00000000" w:usb2="00000000" w:usb3="00000000" w:csb0="00000001" w:csb1="00000000"/>
  </w:font>
  <w:font w:name="BBFJEO+CourierNewPSMT">
    <w:altName w:val="Cambria"/>
    <w:panose1 w:val="00000000000000000000"/>
    <w:charset w:val="00"/>
    <w:family w:val="roman"/>
    <w:notTrueType/>
    <w:pitch w:val="default"/>
    <w:sig w:usb0="00000003" w:usb1="00000000" w:usb2="00000000" w:usb3="00000000" w:csb0="00000001" w:csb1="00000000"/>
  </w:font>
  <w:font w:name="BBFKCN+TimesNewRoman,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68B5" w14:textId="77777777" w:rsidR="00F71658" w:rsidRDefault="00F71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AA964" w14:textId="77777777" w:rsidR="00F71658" w:rsidRDefault="00F7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42A89" w14:textId="77777777" w:rsidR="00F71658" w:rsidRDefault="00F71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1509239" w14:textId="77777777" w:rsidR="00F71658" w:rsidRDefault="00F7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297DB" w14:textId="77777777" w:rsidR="0028491A" w:rsidRDefault="0028491A">
      <w:r>
        <w:separator/>
      </w:r>
    </w:p>
  </w:footnote>
  <w:footnote w:type="continuationSeparator" w:id="0">
    <w:p w14:paraId="5633198A" w14:textId="77777777" w:rsidR="0028491A" w:rsidRDefault="0028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7DE9" w14:textId="77777777" w:rsidR="00F71658" w:rsidRDefault="0028491A">
    <w:pPr>
      <w:pStyle w:val="Header"/>
    </w:pPr>
    <w:sdt>
      <w:sdtPr>
        <w:id w:val="171999623"/>
        <w:placeholder>
          <w:docPart w:val="B2D75D5100210543AB20D3FA1909F967"/>
        </w:placeholder>
        <w:temporary/>
        <w:showingPlcHdr/>
      </w:sdtPr>
      <w:sdtEndPr/>
      <w:sdtContent>
        <w:r w:rsidR="00F71658">
          <w:t>[Type text]</w:t>
        </w:r>
      </w:sdtContent>
    </w:sdt>
    <w:r w:rsidR="00F71658">
      <w:ptab w:relativeTo="margin" w:alignment="center" w:leader="none"/>
    </w:r>
    <w:sdt>
      <w:sdtPr>
        <w:id w:val="171999624"/>
        <w:placeholder>
          <w:docPart w:val="1C31C2D815CF2643A8AF9A0E38739573"/>
        </w:placeholder>
        <w:temporary/>
        <w:showingPlcHdr/>
      </w:sdtPr>
      <w:sdtEndPr/>
      <w:sdtContent>
        <w:r w:rsidR="00F71658">
          <w:t>[Type text]</w:t>
        </w:r>
      </w:sdtContent>
    </w:sdt>
    <w:r w:rsidR="00F71658">
      <w:ptab w:relativeTo="margin" w:alignment="right" w:leader="none"/>
    </w:r>
    <w:sdt>
      <w:sdtPr>
        <w:id w:val="171999625"/>
        <w:placeholder>
          <w:docPart w:val="589B4E9C3710334680B852CC4F41E750"/>
        </w:placeholder>
        <w:temporary/>
        <w:showingPlcHdr/>
      </w:sdtPr>
      <w:sdtEndPr/>
      <w:sdtContent>
        <w:r w:rsidR="00F71658">
          <w:t>[Type text]</w:t>
        </w:r>
      </w:sdtContent>
    </w:sdt>
  </w:p>
  <w:p w14:paraId="529544C9" w14:textId="77777777" w:rsidR="00F71658" w:rsidRDefault="00F71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733B" w14:textId="1FE4B676" w:rsidR="00F71658" w:rsidRDefault="00F71658">
    <w:pPr>
      <w:pStyle w:val="Header"/>
    </w:pPr>
    <w:r>
      <w:t>Lytton John Musselman</w:t>
    </w:r>
    <w:r>
      <w:tab/>
      <w:t>Curriculum Vitae</w:t>
    </w:r>
    <w:r>
      <w:tab/>
      <w:t>1 January 2021</w:t>
    </w:r>
  </w:p>
  <w:p w14:paraId="4D896E15" w14:textId="77777777" w:rsidR="00F71658" w:rsidRPr="00AC4E1B" w:rsidRDefault="00F71658">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A32D65"/>
    <w:multiLevelType w:val="multilevel"/>
    <w:tmpl w:val="8CAE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043615"/>
    <w:multiLevelType w:val="multilevel"/>
    <w:tmpl w:val="0E60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66CD6"/>
    <w:multiLevelType w:val="multilevel"/>
    <w:tmpl w:val="1D94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12"/>
    <w:rsid w:val="0000588B"/>
    <w:rsid w:val="000070CC"/>
    <w:rsid w:val="00010BFE"/>
    <w:rsid w:val="0001355B"/>
    <w:rsid w:val="00032C8E"/>
    <w:rsid w:val="000533D6"/>
    <w:rsid w:val="0005637B"/>
    <w:rsid w:val="00062864"/>
    <w:rsid w:val="000676F7"/>
    <w:rsid w:val="00070B2A"/>
    <w:rsid w:val="000813E4"/>
    <w:rsid w:val="00081ED8"/>
    <w:rsid w:val="0008553D"/>
    <w:rsid w:val="00086785"/>
    <w:rsid w:val="000874F6"/>
    <w:rsid w:val="000B13FB"/>
    <w:rsid w:val="000D63E9"/>
    <w:rsid w:val="000D751E"/>
    <w:rsid w:val="000F6FBA"/>
    <w:rsid w:val="00107BC3"/>
    <w:rsid w:val="00112ECE"/>
    <w:rsid w:val="0012036B"/>
    <w:rsid w:val="00120CBD"/>
    <w:rsid w:val="001547E1"/>
    <w:rsid w:val="00164B1B"/>
    <w:rsid w:val="001663AC"/>
    <w:rsid w:val="0017045C"/>
    <w:rsid w:val="00197443"/>
    <w:rsid w:val="001A3AD5"/>
    <w:rsid w:val="001B59C8"/>
    <w:rsid w:val="001C0708"/>
    <w:rsid w:val="001C0E61"/>
    <w:rsid w:val="001C5B86"/>
    <w:rsid w:val="001D63D6"/>
    <w:rsid w:val="001E20BA"/>
    <w:rsid w:val="001F0680"/>
    <w:rsid w:val="0020577C"/>
    <w:rsid w:val="00205C62"/>
    <w:rsid w:val="00206548"/>
    <w:rsid w:val="0021313C"/>
    <w:rsid w:val="00214ACE"/>
    <w:rsid w:val="00215F2E"/>
    <w:rsid w:val="002560F7"/>
    <w:rsid w:val="0026001E"/>
    <w:rsid w:val="0028107E"/>
    <w:rsid w:val="0028491A"/>
    <w:rsid w:val="00284BA1"/>
    <w:rsid w:val="00287CDB"/>
    <w:rsid w:val="00290786"/>
    <w:rsid w:val="002A07F6"/>
    <w:rsid w:val="002A3007"/>
    <w:rsid w:val="002B07FB"/>
    <w:rsid w:val="002B79C0"/>
    <w:rsid w:val="002D602C"/>
    <w:rsid w:val="00303635"/>
    <w:rsid w:val="0032069B"/>
    <w:rsid w:val="00326DE2"/>
    <w:rsid w:val="00333CE9"/>
    <w:rsid w:val="00341E13"/>
    <w:rsid w:val="003438BF"/>
    <w:rsid w:val="0035257B"/>
    <w:rsid w:val="003529D5"/>
    <w:rsid w:val="00356BCF"/>
    <w:rsid w:val="00363041"/>
    <w:rsid w:val="00365D66"/>
    <w:rsid w:val="00387A14"/>
    <w:rsid w:val="003903C4"/>
    <w:rsid w:val="003A4D40"/>
    <w:rsid w:val="003D097B"/>
    <w:rsid w:val="003E3DED"/>
    <w:rsid w:val="004061B5"/>
    <w:rsid w:val="0045064B"/>
    <w:rsid w:val="00455161"/>
    <w:rsid w:val="004556DE"/>
    <w:rsid w:val="00460B02"/>
    <w:rsid w:val="00477AB3"/>
    <w:rsid w:val="00491998"/>
    <w:rsid w:val="004919CE"/>
    <w:rsid w:val="00495B69"/>
    <w:rsid w:val="004A4172"/>
    <w:rsid w:val="004B4474"/>
    <w:rsid w:val="004C2F6F"/>
    <w:rsid w:val="004D4146"/>
    <w:rsid w:val="004D43AB"/>
    <w:rsid w:val="004E1B1C"/>
    <w:rsid w:val="004F6F94"/>
    <w:rsid w:val="005017FA"/>
    <w:rsid w:val="00521974"/>
    <w:rsid w:val="00523288"/>
    <w:rsid w:val="00527E07"/>
    <w:rsid w:val="0053795E"/>
    <w:rsid w:val="00552BB3"/>
    <w:rsid w:val="00555AB0"/>
    <w:rsid w:val="00563089"/>
    <w:rsid w:val="00563E3D"/>
    <w:rsid w:val="00570CE7"/>
    <w:rsid w:val="00572F25"/>
    <w:rsid w:val="005801E7"/>
    <w:rsid w:val="0058125F"/>
    <w:rsid w:val="005861D9"/>
    <w:rsid w:val="00596B0F"/>
    <w:rsid w:val="005C3231"/>
    <w:rsid w:val="005D576A"/>
    <w:rsid w:val="005D7E1E"/>
    <w:rsid w:val="00627223"/>
    <w:rsid w:val="00634E53"/>
    <w:rsid w:val="00635BCB"/>
    <w:rsid w:val="00676486"/>
    <w:rsid w:val="006828B8"/>
    <w:rsid w:val="006A1E5D"/>
    <w:rsid w:val="006A2106"/>
    <w:rsid w:val="006A3DA4"/>
    <w:rsid w:val="006B739B"/>
    <w:rsid w:val="006C131F"/>
    <w:rsid w:val="006D47CD"/>
    <w:rsid w:val="006F124E"/>
    <w:rsid w:val="006F7ABB"/>
    <w:rsid w:val="00700911"/>
    <w:rsid w:val="007114E2"/>
    <w:rsid w:val="00717A22"/>
    <w:rsid w:val="00742887"/>
    <w:rsid w:val="007512FF"/>
    <w:rsid w:val="00756018"/>
    <w:rsid w:val="007632BB"/>
    <w:rsid w:val="00772CCA"/>
    <w:rsid w:val="00775C74"/>
    <w:rsid w:val="00795B22"/>
    <w:rsid w:val="007A689E"/>
    <w:rsid w:val="007B1A33"/>
    <w:rsid w:val="007B41CE"/>
    <w:rsid w:val="007D75C4"/>
    <w:rsid w:val="007E690D"/>
    <w:rsid w:val="007F26CC"/>
    <w:rsid w:val="007F6DA2"/>
    <w:rsid w:val="00804684"/>
    <w:rsid w:val="0081204A"/>
    <w:rsid w:val="00851E7A"/>
    <w:rsid w:val="00876584"/>
    <w:rsid w:val="00896BE4"/>
    <w:rsid w:val="008A1955"/>
    <w:rsid w:val="008A6987"/>
    <w:rsid w:val="008B0FD6"/>
    <w:rsid w:val="008B485B"/>
    <w:rsid w:val="008C42E8"/>
    <w:rsid w:val="008E4B3E"/>
    <w:rsid w:val="009069BF"/>
    <w:rsid w:val="00932E53"/>
    <w:rsid w:val="0093417A"/>
    <w:rsid w:val="009400E9"/>
    <w:rsid w:val="00944370"/>
    <w:rsid w:val="009531FF"/>
    <w:rsid w:val="00955E17"/>
    <w:rsid w:val="009834B6"/>
    <w:rsid w:val="00993D5A"/>
    <w:rsid w:val="00994AEA"/>
    <w:rsid w:val="009A07FC"/>
    <w:rsid w:val="009A26E3"/>
    <w:rsid w:val="009D6FE8"/>
    <w:rsid w:val="009F2BE3"/>
    <w:rsid w:val="009F4841"/>
    <w:rsid w:val="009F5E1A"/>
    <w:rsid w:val="009F75B9"/>
    <w:rsid w:val="00A07630"/>
    <w:rsid w:val="00A36586"/>
    <w:rsid w:val="00A45494"/>
    <w:rsid w:val="00A45A6C"/>
    <w:rsid w:val="00A57588"/>
    <w:rsid w:val="00A7318C"/>
    <w:rsid w:val="00A7366B"/>
    <w:rsid w:val="00A84D01"/>
    <w:rsid w:val="00A909E5"/>
    <w:rsid w:val="00AA276E"/>
    <w:rsid w:val="00AA3C8A"/>
    <w:rsid w:val="00AC2BB6"/>
    <w:rsid w:val="00AC3C98"/>
    <w:rsid w:val="00AC4E1B"/>
    <w:rsid w:val="00AF5E4A"/>
    <w:rsid w:val="00B0334F"/>
    <w:rsid w:val="00B50EDC"/>
    <w:rsid w:val="00B65070"/>
    <w:rsid w:val="00B6626C"/>
    <w:rsid w:val="00B67401"/>
    <w:rsid w:val="00B71B5F"/>
    <w:rsid w:val="00B83D30"/>
    <w:rsid w:val="00B93348"/>
    <w:rsid w:val="00B94986"/>
    <w:rsid w:val="00B95293"/>
    <w:rsid w:val="00B96E5B"/>
    <w:rsid w:val="00BA2BEB"/>
    <w:rsid w:val="00BB1321"/>
    <w:rsid w:val="00BC478D"/>
    <w:rsid w:val="00BE3160"/>
    <w:rsid w:val="00BE4EBD"/>
    <w:rsid w:val="00BF0867"/>
    <w:rsid w:val="00BF17DC"/>
    <w:rsid w:val="00C0591B"/>
    <w:rsid w:val="00C10E59"/>
    <w:rsid w:val="00C249E0"/>
    <w:rsid w:val="00C33B4F"/>
    <w:rsid w:val="00C52E20"/>
    <w:rsid w:val="00C713CB"/>
    <w:rsid w:val="00C84E48"/>
    <w:rsid w:val="00CB0B7D"/>
    <w:rsid w:val="00CD1311"/>
    <w:rsid w:val="00CD7AD7"/>
    <w:rsid w:val="00CE4313"/>
    <w:rsid w:val="00CE6FC9"/>
    <w:rsid w:val="00D07C4B"/>
    <w:rsid w:val="00D2791E"/>
    <w:rsid w:val="00D453D0"/>
    <w:rsid w:val="00D5163E"/>
    <w:rsid w:val="00D51912"/>
    <w:rsid w:val="00D54172"/>
    <w:rsid w:val="00D56763"/>
    <w:rsid w:val="00D6066A"/>
    <w:rsid w:val="00D91541"/>
    <w:rsid w:val="00D9729F"/>
    <w:rsid w:val="00DA152B"/>
    <w:rsid w:val="00DA65B1"/>
    <w:rsid w:val="00DB6486"/>
    <w:rsid w:val="00DB6883"/>
    <w:rsid w:val="00DD6A87"/>
    <w:rsid w:val="00DF3F83"/>
    <w:rsid w:val="00DF57EF"/>
    <w:rsid w:val="00E04E81"/>
    <w:rsid w:val="00E13A14"/>
    <w:rsid w:val="00E470F6"/>
    <w:rsid w:val="00E80EC2"/>
    <w:rsid w:val="00E8315D"/>
    <w:rsid w:val="00E87047"/>
    <w:rsid w:val="00E91CFB"/>
    <w:rsid w:val="00EE3042"/>
    <w:rsid w:val="00EE409D"/>
    <w:rsid w:val="00EF2B2B"/>
    <w:rsid w:val="00EF2F75"/>
    <w:rsid w:val="00F03787"/>
    <w:rsid w:val="00F2076A"/>
    <w:rsid w:val="00F251AB"/>
    <w:rsid w:val="00F36628"/>
    <w:rsid w:val="00F471DB"/>
    <w:rsid w:val="00F71658"/>
    <w:rsid w:val="00F77631"/>
    <w:rsid w:val="00F96A99"/>
    <w:rsid w:val="00F97882"/>
    <w:rsid w:val="00FA043F"/>
    <w:rsid w:val="00FA04D9"/>
    <w:rsid w:val="00FB4A0E"/>
    <w:rsid w:val="00FC695F"/>
    <w:rsid w:val="00FD76DE"/>
    <w:rsid w:val="00FE6F6B"/>
    <w:rsid w:val="00FF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A7773"/>
  <w15:docId w15:val="{887D4F54-5BD2-1D4C-80BA-EB0D8580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486"/>
    <w:rPr>
      <w:sz w:val="24"/>
      <w:szCs w:val="24"/>
    </w:rPr>
  </w:style>
  <w:style w:type="paragraph" w:styleId="Heading1">
    <w:name w:val="heading 1"/>
    <w:basedOn w:val="Default"/>
    <w:next w:val="Default"/>
    <w:qFormat/>
    <w:rsid w:val="002D602C"/>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602C"/>
    <w:pPr>
      <w:autoSpaceDE w:val="0"/>
      <w:autoSpaceDN w:val="0"/>
      <w:adjustRightInd w:val="0"/>
    </w:pPr>
    <w:rPr>
      <w:rFonts w:ascii="BBFIHP+TimesNewRoman" w:hAnsi="BBFIHP+TimesNewRoman"/>
      <w:color w:val="000000"/>
      <w:sz w:val="24"/>
      <w:szCs w:val="24"/>
    </w:rPr>
  </w:style>
  <w:style w:type="paragraph" w:styleId="Footer">
    <w:name w:val="footer"/>
    <w:basedOn w:val="Normal"/>
    <w:rsid w:val="002D602C"/>
    <w:pPr>
      <w:tabs>
        <w:tab w:val="center" w:pos="4320"/>
        <w:tab w:val="right" w:pos="8640"/>
      </w:tabs>
    </w:pPr>
  </w:style>
  <w:style w:type="character" w:styleId="PageNumber">
    <w:name w:val="page number"/>
    <w:basedOn w:val="DefaultParagraphFont"/>
    <w:rsid w:val="002D602C"/>
  </w:style>
  <w:style w:type="character" w:styleId="Hyperlink">
    <w:name w:val="Hyperlink"/>
    <w:basedOn w:val="DefaultParagraphFont"/>
    <w:rsid w:val="002D602C"/>
    <w:rPr>
      <w:color w:val="0000FF"/>
      <w:u w:val="single"/>
    </w:rPr>
  </w:style>
  <w:style w:type="paragraph" w:customStyle="1" w:styleId="details">
    <w:name w:val="details"/>
    <w:basedOn w:val="Normal"/>
    <w:rsid w:val="002D602C"/>
    <w:pPr>
      <w:spacing w:after="75"/>
      <w:ind w:hanging="75"/>
    </w:pPr>
  </w:style>
  <w:style w:type="paragraph" w:customStyle="1" w:styleId="estimated">
    <w:name w:val="estimated"/>
    <w:basedOn w:val="Normal"/>
    <w:rsid w:val="002D602C"/>
    <w:pPr>
      <w:spacing w:after="240"/>
    </w:pPr>
    <w:rPr>
      <w:color w:val="660000"/>
      <w:sz w:val="22"/>
      <w:szCs w:val="22"/>
    </w:rPr>
  </w:style>
  <w:style w:type="character" w:customStyle="1" w:styleId="estimated1">
    <w:name w:val="estimated1"/>
    <w:basedOn w:val="DefaultParagraphFont"/>
    <w:rsid w:val="002D602C"/>
    <w:rPr>
      <w:color w:val="660000"/>
      <w:sz w:val="22"/>
      <w:szCs w:val="22"/>
    </w:rPr>
  </w:style>
  <w:style w:type="paragraph" w:styleId="Header">
    <w:name w:val="header"/>
    <w:basedOn w:val="Normal"/>
    <w:link w:val="HeaderChar"/>
    <w:uiPriority w:val="99"/>
    <w:rsid w:val="002D602C"/>
    <w:pPr>
      <w:tabs>
        <w:tab w:val="center" w:pos="4320"/>
        <w:tab w:val="right" w:pos="8640"/>
      </w:tabs>
    </w:pPr>
  </w:style>
  <w:style w:type="character" w:styleId="Emphasis">
    <w:name w:val="Emphasis"/>
    <w:basedOn w:val="DefaultParagraphFont"/>
    <w:qFormat/>
    <w:rsid w:val="00C12A1D"/>
    <w:rPr>
      <w:i/>
      <w:iCs/>
    </w:rPr>
  </w:style>
  <w:style w:type="character" w:styleId="FollowedHyperlink">
    <w:name w:val="FollowedHyperlink"/>
    <w:basedOn w:val="DefaultParagraphFont"/>
    <w:rsid w:val="001E5546"/>
    <w:rPr>
      <w:color w:val="800080"/>
      <w:u w:val="single"/>
    </w:rPr>
  </w:style>
  <w:style w:type="character" w:styleId="HTMLCite">
    <w:name w:val="HTML Cite"/>
    <w:basedOn w:val="DefaultParagraphFont"/>
    <w:uiPriority w:val="99"/>
    <w:rsid w:val="00C66AF5"/>
    <w:rPr>
      <w:i/>
    </w:rPr>
  </w:style>
  <w:style w:type="paragraph" w:styleId="BalloonText">
    <w:name w:val="Balloon Text"/>
    <w:basedOn w:val="Normal"/>
    <w:link w:val="BalloonTextChar"/>
    <w:rsid w:val="00F36628"/>
    <w:rPr>
      <w:rFonts w:ascii="Tahoma" w:hAnsi="Tahoma" w:cs="Tahoma"/>
      <w:sz w:val="16"/>
      <w:szCs w:val="16"/>
    </w:rPr>
  </w:style>
  <w:style w:type="character" w:customStyle="1" w:styleId="BalloonTextChar">
    <w:name w:val="Balloon Text Char"/>
    <w:basedOn w:val="DefaultParagraphFont"/>
    <w:link w:val="BalloonText"/>
    <w:rsid w:val="00F36628"/>
    <w:rPr>
      <w:rFonts w:ascii="Tahoma" w:hAnsi="Tahoma" w:cs="Tahoma"/>
      <w:sz w:val="16"/>
      <w:szCs w:val="16"/>
    </w:rPr>
  </w:style>
  <w:style w:type="character" w:customStyle="1" w:styleId="HeaderChar">
    <w:name w:val="Header Char"/>
    <w:basedOn w:val="DefaultParagraphFont"/>
    <w:link w:val="Header"/>
    <w:uiPriority w:val="99"/>
    <w:rsid w:val="007632BB"/>
    <w:rPr>
      <w:sz w:val="24"/>
      <w:szCs w:val="24"/>
    </w:rPr>
  </w:style>
  <w:style w:type="paragraph" w:styleId="NoSpacing">
    <w:name w:val="No Spacing"/>
    <w:uiPriority w:val="1"/>
    <w:qFormat/>
    <w:rsid w:val="002B07FB"/>
    <w:rPr>
      <w:rFonts w:asciiTheme="minorHAnsi" w:eastAsiaTheme="minorEastAsia" w:hAnsiTheme="minorHAnsi" w:cstheme="minorBidi"/>
      <w:sz w:val="24"/>
      <w:szCs w:val="24"/>
    </w:rPr>
  </w:style>
  <w:style w:type="character" w:styleId="CommentReference">
    <w:name w:val="annotation reference"/>
    <w:basedOn w:val="DefaultParagraphFont"/>
    <w:uiPriority w:val="99"/>
    <w:unhideWhenUsed/>
    <w:rsid w:val="00D54172"/>
    <w:rPr>
      <w:sz w:val="16"/>
      <w:szCs w:val="16"/>
    </w:rPr>
  </w:style>
  <w:style w:type="paragraph" w:styleId="CommentText">
    <w:name w:val="annotation text"/>
    <w:basedOn w:val="Normal"/>
    <w:link w:val="CommentTextChar"/>
    <w:uiPriority w:val="99"/>
    <w:unhideWhenUsed/>
    <w:rsid w:val="00D5417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54172"/>
    <w:rPr>
      <w:rFonts w:asciiTheme="minorHAnsi" w:eastAsiaTheme="minorHAnsi" w:hAnsiTheme="minorHAnsi" w:cstheme="minorBidi"/>
    </w:rPr>
  </w:style>
  <w:style w:type="character" w:customStyle="1" w:styleId="online-date">
    <w:name w:val="online-date"/>
    <w:basedOn w:val="DefaultParagraphFont"/>
    <w:rsid w:val="00E80EC2"/>
  </w:style>
  <w:style w:type="paragraph" w:styleId="NormalWeb">
    <w:name w:val="Normal (Web)"/>
    <w:basedOn w:val="Normal"/>
    <w:uiPriority w:val="99"/>
    <w:unhideWhenUsed/>
    <w:rsid w:val="00B0334F"/>
    <w:pPr>
      <w:spacing w:before="100" w:beforeAutospacing="1" w:after="100" w:afterAutospacing="1"/>
    </w:pPr>
    <w:rPr>
      <w:rFonts w:ascii="Times" w:hAnsi="Times"/>
      <w:sz w:val="20"/>
      <w:szCs w:val="20"/>
    </w:rPr>
  </w:style>
  <w:style w:type="character" w:customStyle="1" w:styleId="A3">
    <w:name w:val="A3"/>
    <w:uiPriority w:val="99"/>
    <w:rsid w:val="009069BF"/>
    <w:rPr>
      <w:rFonts w:cs="Gill Sans"/>
      <w:color w:val="000000"/>
      <w:sz w:val="13"/>
      <w:szCs w:val="13"/>
    </w:rPr>
  </w:style>
  <w:style w:type="character" w:customStyle="1" w:styleId="A6">
    <w:name w:val="A6"/>
    <w:uiPriority w:val="99"/>
    <w:rsid w:val="009069BF"/>
    <w:rPr>
      <w:rFonts w:cs="Gill Sans"/>
      <w:b/>
      <w:bCs/>
      <w:color w:val="000000"/>
      <w:sz w:val="15"/>
      <w:szCs w:val="15"/>
    </w:rPr>
  </w:style>
  <w:style w:type="paragraph" w:customStyle="1" w:styleId="Pa8">
    <w:name w:val="Pa8"/>
    <w:basedOn w:val="Default"/>
    <w:next w:val="Default"/>
    <w:uiPriority w:val="99"/>
    <w:rsid w:val="009069BF"/>
    <w:pPr>
      <w:widowControl w:val="0"/>
      <w:spacing w:line="181" w:lineRule="atLeast"/>
    </w:pPr>
    <w:rPr>
      <w:rFonts w:ascii="Gill Sans" w:hAnsi="Gill Sans"/>
      <w:color w:val="auto"/>
    </w:rPr>
  </w:style>
  <w:style w:type="paragraph" w:customStyle="1" w:styleId="Pa10">
    <w:name w:val="Pa10"/>
    <w:basedOn w:val="Default"/>
    <w:next w:val="Default"/>
    <w:uiPriority w:val="99"/>
    <w:rsid w:val="009069BF"/>
    <w:pPr>
      <w:widowControl w:val="0"/>
      <w:spacing w:line="221" w:lineRule="atLeast"/>
    </w:pPr>
    <w:rPr>
      <w:rFonts w:ascii="Gill Sans" w:hAnsi="Gill Sans"/>
      <w:color w:val="auto"/>
    </w:rPr>
  </w:style>
  <w:style w:type="character" w:styleId="UnresolvedMention">
    <w:name w:val="Unresolved Mention"/>
    <w:basedOn w:val="DefaultParagraphFont"/>
    <w:uiPriority w:val="99"/>
    <w:semiHidden/>
    <w:unhideWhenUsed/>
    <w:rsid w:val="00477AB3"/>
    <w:rPr>
      <w:color w:val="808080"/>
      <w:shd w:val="clear" w:color="auto" w:fill="E6E6E6"/>
    </w:rPr>
  </w:style>
  <w:style w:type="character" w:styleId="PlaceholderText">
    <w:name w:val="Placeholder Text"/>
    <w:basedOn w:val="DefaultParagraphFont"/>
    <w:uiPriority w:val="99"/>
    <w:semiHidden/>
    <w:rsid w:val="00070B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6472">
      <w:bodyDiv w:val="1"/>
      <w:marLeft w:val="0"/>
      <w:marRight w:val="0"/>
      <w:marTop w:val="0"/>
      <w:marBottom w:val="0"/>
      <w:divBdr>
        <w:top w:val="none" w:sz="0" w:space="0" w:color="auto"/>
        <w:left w:val="none" w:sz="0" w:space="0" w:color="auto"/>
        <w:bottom w:val="none" w:sz="0" w:space="0" w:color="auto"/>
        <w:right w:val="none" w:sz="0" w:space="0" w:color="auto"/>
      </w:divBdr>
    </w:div>
    <w:div w:id="79110332">
      <w:bodyDiv w:val="1"/>
      <w:marLeft w:val="0"/>
      <w:marRight w:val="0"/>
      <w:marTop w:val="0"/>
      <w:marBottom w:val="0"/>
      <w:divBdr>
        <w:top w:val="none" w:sz="0" w:space="0" w:color="auto"/>
        <w:left w:val="none" w:sz="0" w:space="0" w:color="auto"/>
        <w:bottom w:val="none" w:sz="0" w:space="0" w:color="auto"/>
        <w:right w:val="none" w:sz="0" w:space="0" w:color="auto"/>
      </w:divBdr>
      <w:divsChild>
        <w:div w:id="638800348">
          <w:marLeft w:val="0"/>
          <w:marRight w:val="0"/>
          <w:marTop w:val="0"/>
          <w:marBottom w:val="0"/>
          <w:divBdr>
            <w:top w:val="none" w:sz="0" w:space="0" w:color="auto"/>
            <w:left w:val="none" w:sz="0" w:space="0" w:color="auto"/>
            <w:bottom w:val="single" w:sz="6" w:space="0" w:color="DEDEDE"/>
            <w:right w:val="none" w:sz="0" w:space="0" w:color="auto"/>
          </w:divBdr>
        </w:div>
        <w:div w:id="2091417493">
          <w:marLeft w:val="0"/>
          <w:marRight w:val="0"/>
          <w:marTop w:val="0"/>
          <w:marBottom w:val="0"/>
          <w:divBdr>
            <w:top w:val="none" w:sz="0" w:space="0" w:color="auto"/>
            <w:left w:val="none" w:sz="0" w:space="0" w:color="auto"/>
            <w:bottom w:val="single" w:sz="6" w:space="0" w:color="DEDEDE"/>
            <w:right w:val="none" w:sz="0" w:space="0" w:color="auto"/>
          </w:divBdr>
        </w:div>
        <w:div w:id="804201448">
          <w:marLeft w:val="0"/>
          <w:marRight w:val="0"/>
          <w:marTop w:val="0"/>
          <w:marBottom w:val="0"/>
          <w:divBdr>
            <w:top w:val="none" w:sz="0" w:space="0" w:color="auto"/>
            <w:left w:val="none" w:sz="0" w:space="0" w:color="auto"/>
            <w:bottom w:val="single" w:sz="6" w:space="0" w:color="DEDEDE"/>
            <w:right w:val="none" w:sz="0" w:space="0" w:color="auto"/>
          </w:divBdr>
        </w:div>
      </w:divsChild>
    </w:div>
    <w:div w:id="220291461">
      <w:bodyDiv w:val="1"/>
      <w:marLeft w:val="0"/>
      <w:marRight w:val="0"/>
      <w:marTop w:val="0"/>
      <w:marBottom w:val="0"/>
      <w:divBdr>
        <w:top w:val="none" w:sz="0" w:space="0" w:color="auto"/>
        <w:left w:val="none" w:sz="0" w:space="0" w:color="auto"/>
        <w:bottom w:val="none" w:sz="0" w:space="0" w:color="auto"/>
        <w:right w:val="none" w:sz="0" w:space="0" w:color="auto"/>
      </w:divBdr>
    </w:div>
    <w:div w:id="677464586">
      <w:bodyDiv w:val="1"/>
      <w:marLeft w:val="0"/>
      <w:marRight w:val="0"/>
      <w:marTop w:val="0"/>
      <w:marBottom w:val="0"/>
      <w:divBdr>
        <w:top w:val="none" w:sz="0" w:space="0" w:color="auto"/>
        <w:left w:val="none" w:sz="0" w:space="0" w:color="auto"/>
        <w:bottom w:val="none" w:sz="0" w:space="0" w:color="auto"/>
        <w:right w:val="none" w:sz="0" w:space="0" w:color="auto"/>
      </w:divBdr>
    </w:div>
    <w:div w:id="933247003">
      <w:bodyDiv w:val="1"/>
      <w:marLeft w:val="0"/>
      <w:marRight w:val="0"/>
      <w:marTop w:val="0"/>
      <w:marBottom w:val="0"/>
      <w:divBdr>
        <w:top w:val="none" w:sz="0" w:space="0" w:color="auto"/>
        <w:left w:val="none" w:sz="0" w:space="0" w:color="auto"/>
        <w:bottom w:val="none" w:sz="0" w:space="0" w:color="auto"/>
        <w:right w:val="none" w:sz="0" w:space="0" w:color="auto"/>
      </w:divBdr>
    </w:div>
    <w:div w:id="941453889">
      <w:bodyDiv w:val="1"/>
      <w:marLeft w:val="0"/>
      <w:marRight w:val="0"/>
      <w:marTop w:val="0"/>
      <w:marBottom w:val="0"/>
      <w:divBdr>
        <w:top w:val="none" w:sz="0" w:space="0" w:color="auto"/>
        <w:left w:val="none" w:sz="0" w:space="0" w:color="auto"/>
        <w:bottom w:val="none" w:sz="0" w:space="0" w:color="auto"/>
        <w:right w:val="none" w:sz="0" w:space="0" w:color="auto"/>
      </w:divBdr>
    </w:div>
    <w:div w:id="948969856">
      <w:bodyDiv w:val="1"/>
      <w:marLeft w:val="0"/>
      <w:marRight w:val="0"/>
      <w:marTop w:val="105"/>
      <w:marBottom w:val="0"/>
      <w:divBdr>
        <w:top w:val="none" w:sz="0" w:space="0" w:color="auto"/>
        <w:left w:val="none" w:sz="0" w:space="0" w:color="auto"/>
        <w:bottom w:val="none" w:sz="0" w:space="0" w:color="auto"/>
        <w:right w:val="none" w:sz="0" w:space="0" w:color="auto"/>
      </w:divBdr>
      <w:divsChild>
        <w:div w:id="1263031620">
          <w:marLeft w:val="0"/>
          <w:marRight w:val="0"/>
          <w:marTop w:val="0"/>
          <w:marBottom w:val="0"/>
          <w:divBdr>
            <w:top w:val="none" w:sz="0" w:space="0" w:color="auto"/>
            <w:left w:val="none" w:sz="0" w:space="0" w:color="auto"/>
            <w:bottom w:val="none" w:sz="0" w:space="0" w:color="auto"/>
            <w:right w:val="none" w:sz="0" w:space="0" w:color="auto"/>
          </w:divBdr>
          <w:divsChild>
            <w:div w:id="1047222307">
              <w:marLeft w:val="0"/>
              <w:marRight w:val="0"/>
              <w:marTop w:val="0"/>
              <w:marBottom w:val="0"/>
              <w:divBdr>
                <w:top w:val="none" w:sz="0" w:space="0" w:color="auto"/>
                <w:left w:val="none" w:sz="0" w:space="0" w:color="auto"/>
                <w:bottom w:val="none" w:sz="0" w:space="0" w:color="auto"/>
                <w:right w:val="none" w:sz="0" w:space="0" w:color="auto"/>
              </w:divBdr>
              <w:divsChild>
                <w:div w:id="1943417951">
                  <w:marLeft w:val="0"/>
                  <w:marRight w:val="0"/>
                  <w:marTop w:val="0"/>
                  <w:marBottom w:val="0"/>
                  <w:divBdr>
                    <w:top w:val="none" w:sz="0" w:space="0" w:color="auto"/>
                    <w:left w:val="none" w:sz="0" w:space="0" w:color="auto"/>
                    <w:bottom w:val="none" w:sz="0" w:space="0" w:color="auto"/>
                    <w:right w:val="none" w:sz="0" w:space="0" w:color="auto"/>
                  </w:divBdr>
                  <w:divsChild>
                    <w:div w:id="325324874">
                      <w:marLeft w:val="0"/>
                      <w:marRight w:val="0"/>
                      <w:marTop w:val="0"/>
                      <w:marBottom w:val="0"/>
                      <w:divBdr>
                        <w:top w:val="none" w:sz="0" w:space="0" w:color="auto"/>
                        <w:left w:val="none" w:sz="0" w:space="0" w:color="auto"/>
                        <w:bottom w:val="none" w:sz="0" w:space="0" w:color="auto"/>
                        <w:right w:val="none" w:sz="0" w:space="0" w:color="auto"/>
                      </w:divBdr>
                      <w:divsChild>
                        <w:div w:id="1842618437">
                          <w:marLeft w:val="0"/>
                          <w:marRight w:val="0"/>
                          <w:marTop w:val="0"/>
                          <w:marBottom w:val="0"/>
                          <w:divBdr>
                            <w:top w:val="none" w:sz="0" w:space="0" w:color="auto"/>
                            <w:left w:val="none" w:sz="0" w:space="0" w:color="auto"/>
                            <w:bottom w:val="none" w:sz="0" w:space="0" w:color="auto"/>
                            <w:right w:val="none" w:sz="0" w:space="0" w:color="auto"/>
                          </w:divBdr>
                          <w:divsChild>
                            <w:div w:id="592861390">
                              <w:marLeft w:val="0"/>
                              <w:marRight w:val="0"/>
                              <w:marTop w:val="0"/>
                              <w:marBottom w:val="0"/>
                              <w:divBdr>
                                <w:top w:val="none" w:sz="0" w:space="0" w:color="auto"/>
                                <w:left w:val="none" w:sz="0" w:space="0" w:color="auto"/>
                                <w:bottom w:val="none" w:sz="0" w:space="0" w:color="auto"/>
                                <w:right w:val="none" w:sz="0" w:space="0" w:color="auto"/>
                              </w:divBdr>
                              <w:divsChild>
                                <w:div w:id="302463027">
                                  <w:marLeft w:val="0"/>
                                  <w:marRight w:val="0"/>
                                  <w:marTop w:val="0"/>
                                  <w:marBottom w:val="0"/>
                                  <w:divBdr>
                                    <w:top w:val="none" w:sz="0" w:space="0" w:color="auto"/>
                                    <w:left w:val="none" w:sz="0" w:space="0" w:color="auto"/>
                                    <w:bottom w:val="none" w:sz="0" w:space="0" w:color="auto"/>
                                    <w:right w:val="none" w:sz="0" w:space="0" w:color="auto"/>
                                  </w:divBdr>
                                  <w:divsChild>
                                    <w:div w:id="1345979249">
                                      <w:marLeft w:val="0"/>
                                      <w:marRight w:val="0"/>
                                      <w:marTop w:val="0"/>
                                      <w:marBottom w:val="0"/>
                                      <w:divBdr>
                                        <w:top w:val="none" w:sz="0" w:space="0" w:color="auto"/>
                                        <w:left w:val="none" w:sz="0" w:space="0" w:color="auto"/>
                                        <w:bottom w:val="none" w:sz="0" w:space="0" w:color="auto"/>
                                        <w:right w:val="none" w:sz="0" w:space="0" w:color="auto"/>
                                      </w:divBdr>
                                      <w:divsChild>
                                        <w:div w:id="1108963131">
                                          <w:marLeft w:val="0"/>
                                          <w:marRight w:val="0"/>
                                          <w:marTop w:val="0"/>
                                          <w:marBottom w:val="0"/>
                                          <w:divBdr>
                                            <w:top w:val="none" w:sz="0" w:space="0" w:color="auto"/>
                                            <w:left w:val="none" w:sz="0" w:space="0" w:color="auto"/>
                                            <w:bottom w:val="none" w:sz="0" w:space="0" w:color="auto"/>
                                            <w:right w:val="none" w:sz="0" w:space="0" w:color="auto"/>
                                          </w:divBdr>
                                          <w:divsChild>
                                            <w:div w:id="2045979683">
                                              <w:marLeft w:val="0"/>
                                              <w:marRight w:val="0"/>
                                              <w:marTop w:val="0"/>
                                              <w:marBottom w:val="0"/>
                                              <w:divBdr>
                                                <w:top w:val="none" w:sz="0" w:space="0" w:color="auto"/>
                                                <w:left w:val="none" w:sz="0" w:space="0" w:color="auto"/>
                                                <w:bottom w:val="none" w:sz="0" w:space="0" w:color="auto"/>
                                                <w:right w:val="none" w:sz="0" w:space="0" w:color="auto"/>
                                              </w:divBdr>
                                              <w:divsChild>
                                                <w:div w:id="699016608">
                                                  <w:marLeft w:val="0"/>
                                                  <w:marRight w:val="0"/>
                                                  <w:marTop w:val="0"/>
                                                  <w:marBottom w:val="0"/>
                                                  <w:divBdr>
                                                    <w:top w:val="none" w:sz="0" w:space="0" w:color="auto"/>
                                                    <w:left w:val="none" w:sz="0" w:space="0" w:color="auto"/>
                                                    <w:bottom w:val="none" w:sz="0" w:space="0" w:color="auto"/>
                                                    <w:right w:val="none" w:sz="0" w:space="0" w:color="auto"/>
                                                  </w:divBdr>
                                                  <w:divsChild>
                                                    <w:div w:id="1238982670">
                                                      <w:marLeft w:val="0"/>
                                                      <w:marRight w:val="0"/>
                                                      <w:marTop w:val="0"/>
                                                      <w:marBottom w:val="0"/>
                                                      <w:divBdr>
                                                        <w:top w:val="none" w:sz="0" w:space="0" w:color="auto"/>
                                                        <w:left w:val="none" w:sz="0" w:space="0" w:color="auto"/>
                                                        <w:bottom w:val="none" w:sz="0" w:space="0" w:color="auto"/>
                                                        <w:right w:val="none" w:sz="0" w:space="0" w:color="auto"/>
                                                      </w:divBdr>
                                                      <w:divsChild>
                                                        <w:div w:id="18611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1797440">
      <w:bodyDiv w:val="1"/>
      <w:marLeft w:val="0"/>
      <w:marRight w:val="0"/>
      <w:marTop w:val="0"/>
      <w:marBottom w:val="0"/>
      <w:divBdr>
        <w:top w:val="none" w:sz="0" w:space="0" w:color="auto"/>
        <w:left w:val="none" w:sz="0" w:space="0" w:color="auto"/>
        <w:bottom w:val="none" w:sz="0" w:space="0" w:color="auto"/>
        <w:right w:val="none" w:sz="0" w:space="0" w:color="auto"/>
      </w:divBdr>
    </w:div>
    <w:div w:id="1184325602">
      <w:bodyDiv w:val="1"/>
      <w:marLeft w:val="0"/>
      <w:marRight w:val="0"/>
      <w:marTop w:val="0"/>
      <w:marBottom w:val="0"/>
      <w:divBdr>
        <w:top w:val="none" w:sz="0" w:space="0" w:color="auto"/>
        <w:left w:val="none" w:sz="0" w:space="0" w:color="auto"/>
        <w:bottom w:val="none" w:sz="0" w:space="0" w:color="auto"/>
        <w:right w:val="none" w:sz="0" w:space="0" w:color="auto"/>
      </w:divBdr>
    </w:div>
    <w:div w:id="1514417380">
      <w:bodyDiv w:val="1"/>
      <w:marLeft w:val="0"/>
      <w:marRight w:val="0"/>
      <w:marTop w:val="0"/>
      <w:marBottom w:val="0"/>
      <w:divBdr>
        <w:top w:val="none" w:sz="0" w:space="0" w:color="auto"/>
        <w:left w:val="none" w:sz="0" w:space="0" w:color="auto"/>
        <w:bottom w:val="none" w:sz="0" w:space="0" w:color="auto"/>
        <w:right w:val="none" w:sz="0" w:space="0" w:color="auto"/>
      </w:divBdr>
    </w:div>
    <w:div w:id="1691494180">
      <w:bodyDiv w:val="1"/>
      <w:marLeft w:val="0"/>
      <w:marRight w:val="0"/>
      <w:marTop w:val="0"/>
      <w:marBottom w:val="0"/>
      <w:divBdr>
        <w:top w:val="none" w:sz="0" w:space="0" w:color="auto"/>
        <w:left w:val="none" w:sz="0" w:space="0" w:color="auto"/>
        <w:bottom w:val="none" w:sz="0" w:space="0" w:color="auto"/>
        <w:right w:val="none" w:sz="0" w:space="0" w:color="auto"/>
      </w:divBdr>
    </w:div>
    <w:div w:id="1750149038">
      <w:bodyDiv w:val="1"/>
      <w:marLeft w:val="0"/>
      <w:marRight w:val="0"/>
      <w:marTop w:val="0"/>
      <w:marBottom w:val="0"/>
      <w:divBdr>
        <w:top w:val="none" w:sz="0" w:space="0" w:color="auto"/>
        <w:left w:val="none" w:sz="0" w:space="0" w:color="auto"/>
        <w:bottom w:val="none" w:sz="0" w:space="0" w:color="auto"/>
        <w:right w:val="none" w:sz="0" w:space="0" w:color="auto"/>
      </w:divBdr>
    </w:div>
    <w:div w:id="1833598401">
      <w:bodyDiv w:val="1"/>
      <w:marLeft w:val="0"/>
      <w:marRight w:val="0"/>
      <w:marTop w:val="0"/>
      <w:marBottom w:val="0"/>
      <w:divBdr>
        <w:top w:val="none" w:sz="0" w:space="0" w:color="auto"/>
        <w:left w:val="none" w:sz="0" w:space="0" w:color="auto"/>
        <w:bottom w:val="none" w:sz="0" w:space="0" w:color="auto"/>
        <w:right w:val="none" w:sz="0" w:space="0" w:color="auto"/>
      </w:divBdr>
      <w:divsChild>
        <w:div w:id="22176404">
          <w:marLeft w:val="0"/>
          <w:marRight w:val="0"/>
          <w:marTop w:val="0"/>
          <w:marBottom w:val="0"/>
          <w:divBdr>
            <w:top w:val="none" w:sz="0" w:space="0" w:color="auto"/>
            <w:left w:val="none" w:sz="0" w:space="0" w:color="auto"/>
            <w:bottom w:val="none" w:sz="0" w:space="0" w:color="auto"/>
            <w:right w:val="none" w:sz="0" w:space="0" w:color="auto"/>
          </w:divBdr>
          <w:divsChild>
            <w:div w:id="1078138761">
              <w:marLeft w:val="0"/>
              <w:marRight w:val="0"/>
              <w:marTop w:val="0"/>
              <w:marBottom w:val="0"/>
              <w:divBdr>
                <w:top w:val="none" w:sz="0" w:space="0" w:color="auto"/>
                <w:left w:val="none" w:sz="0" w:space="0" w:color="auto"/>
                <w:bottom w:val="none" w:sz="0" w:space="0" w:color="auto"/>
                <w:right w:val="none" w:sz="0" w:space="0" w:color="auto"/>
              </w:divBdr>
              <w:divsChild>
                <w:div w:id="766342295">
                  <w:marLeft w:val="0"/>
                  <w:marRight w:val="0"/>
                  <w:marTop w:val="0"/>
                  <w:marBottom w:val="0"/>
                  <w:divBdr>
                    <w:top w:val="none" w:sz="0" w:space="0" w:color="auto"/>
                    <w:left w:val="none" w:sz="0" w:space="0" w:color="auto"/>
                    <w:bottom w:val="none" w:sz="0" w:space="0" w:color="auto"/>
                    <w:right w:val="none" w:sz="0" w:space="0" w:color="auto"/>
                  </w:divBdr>
                  <w:divsChild>
                    <w:div w:id="1817141536">
                      <w:marLeft w:val="0"/>
                      <w:marRight w:val="0"/>
                      <w:marTop w:val="0"/>
                      <w:marBottom w:val="0"/>
                      <w:divBdr>
                        <w:top w:val="none" w:sz="0" w:space="0" w:color="auto"/>
                        <w:left w:val="none" w:sz="0" w:space="0" w:color="auto"/>
                        <w:bottom w:val="none" w:sz="0" w:space="0" w:color="auto"/>
                        <w:right w:val="none" w:sz="0" w:space="0" w:color="auto"/>
                      </w:divBdr>
                    </w:div>
                  </w:divsChild>
                </w:div>
                <w:div w:id="17241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7655">
      <w:bodyDiv w:val="1"/>
      <w:marLeft w:val="0"/>
      <w:marRight w:val="0"/>
      <w:marTop w:val="0"/>
      <w:marBottom w:val="0"/>
      <w:divBdr>
        <w:top w:val="none" w:sz="0" w:space="0" w:color="auto"/>
        <w:left w:val="none" w:sz="0" w:space="0" w:color="auto"/>
        <w:bottom w:val="none" w:sz="0" w:space="0" w:color="auto"/>
        <w:right w:val="none" w:sz="0" w:space="0" w:color="auto"/>
      </w:divBdr>
    </w:div>
    <w:div w:id="1869876150">
      <w:bodyDiv w:val="1"/>
      <w:marLeft w:val="0"/>
      <w:marRight w:val="0"/>
      <w:marTop w:val="0"/>
      <w:marBottom w:val="0"/>
      <w:divBdr>
        <w:top w:val="none" w:sz="0" w:space="0" w:color="auto"/>
        <w:left w:val="none" w:sz="0" w:space="0" w:color="auto"/>
        <w:bottom w:val="none" w:sz="0" w:space="0" w:color="auto"/>
        <w:right w:val="none" w:sz="0" w:space="0" w:color="auto"/>
      </w:divBdr>
    </w:div>
    <w:div w:id="1894468241">
      <w:bodyDiv w:val="1"/>
      <w:marLeft w:val="0"/>
      <w:marRight w:val="0"/>
      <w:marTop w:val="0"/>
      <w:marBottom w:val="0"/>
      <w:divBdr>
        <w:top w:val="none" w:sz="0" w:space="0" w:color="auto"/>
        <w:left w:val="none" w:sz="0" w:space="0" w:color="auto"/>
        <w:bottom w:val="none" w:sz="0" w:space="0" w:color="auto"/>
        <w:right w:val="none" w:sz="0" w:space="0" w:color="auto"/>
      </w:divBdr>
      <w:divsChild>
        <w:div w:id="1206140681">
          <w:marLeft w:val="0"/>
          <w:marRight w:val="0"/>
          <w:marTop w:val="0"/>
          <w:marBottom w:val="0"/>
          <w:divBdr>
            <w:top w:val="none" w:sz="0" w:space="0" w:color="auto"/>
            <w:left w:val="none" w:sz="0" w:space="0" w:color="auto"/>
            <w:bottom w:val="single" w:sz="6" w:space="0" w:color="DEDEDE"/>
            <w:right w:val="none" w:sz="0" w:space="0" w:color="auto"/>
          </w:divBdr>
        </w:div>
        <w:div w:id="1324041572">
          <w:marLeft w:val="0"/>
          <w:marRight w:val="0"/>
          <w:marTop w:val="0"/>
          <w:marBottom w:val="0"/>
          <w:divBdr>
            <w:top w:val="none" w:sz="0" w:space="0" w:color="auto"/>
            <w:left w:val="none" w:sz="0" w:space="0" w:color="auto"/>
            <w:bottom w:val="single" w:sz="6" w:space="0" w:color="DEDEDE"/>
            <w:right w:val="none" w:sz="0" w:space="0" w:color="auto"/>
          </w:divBdr>
        </w:div>
        <w:div w:id="790325258">
          <w:marLeft w:val="0"/>
          <w:marRight w:val="0"/>
          <w:marTop w:val="0"/>
          <w:marBottom w:val="0"/>
          <w:divBdr>
            <w:top w:val="none" w:sz="0" w:space="0" w:color="auto"/>
            <w:left w:val="none" w:sz="0" w:space="0" w:color="auto"/>
            <w:bottom w:val="single" w:sz="6" w:space="0" w:color="DEDEDE"/>
            <w:right w:val="none" w:sz="0" w:space="0" w:color="auto"/>
          </w:divBdr>
        </w:div>
      </w:divsChild>
    </w:div>
    <w:div w:id="1924751774">
      <w:bodyDiv w:val="1"/>
      <w:marLeft w:val="0"/>
      <w:marRight w:val="0"/>
      <w:marTop w:val="105"/>
      <w:marBottom w:val="0"/>
      <w:divBdr>
        <w:top w:val="none" w:sz="0" w:space="0" w:color="auto"/>
        <w:left w:val="none" w:sz="0" w:space="0" w:color="auto"/>
        <w:bottom w:val="none" w:sz="0" w:space="0" w:color="auto"/>
        <w:right w:val="none" w:sz="0" w:space="0" w:color="auto"/>
      </w:divBdr>
      <w:divsChild>
        <w:div w:id="221252902">
          <w:marLeft w:val="0"/>
          <w:marRight w:val="0"/>
          <w:marTop w:val="0"/>
          <w:marBottom w:val="0"/>
          <w:divBdr>
            <w:top w:val="none" w:sz="0" w:space="0" w:color="auto"/>
            <w:left w:val="none" w:sz="0" w:space="0" w:color="auto"/>
            <w:bottom w:val="none" w:sz="0" w:space="0" w:color="auto"/>
            <w:right w:val="none" w:sz="0" w:space="0" w:color="auto"/>
          </w:divBdr>
          <w:divsChild>
            <w:div w:id="1925601690">
              <w:marLeft w:val="0"/>
              <w:marRight w:val="0"/>
              <w:marTop w:val="0"/>
              <w:marBottom w:val="0"/>
              <w:divBdr>
                <w:top w:val="none" w:sz="0" w:space="0" w:color="auto"/>
                <w:left w:val="none" w:sz="0" w:space="0" w:color="auto"/>
                <w:bottom w:val="none" w:sz="0" w:space="0" w:color="auto"/>
                <w:right w:val="none" w:sz="0" w:space="0" w:color="auto"/>
              </w:divBdr>
              <w:divsChild>
                <w:div w:id="1670983773">
                  <w:marLeft w:val="0"/>
                  <w:marRight w:val="0"/>
                  <w:marTop w:val="0"/>
                  <w:marBottom w:val="0"/>
                  <w:divBdr>
                    <w:top w:val="none" w:sz="0" w:space="0" w:color="auto"/>
                    <w:left w:val="none" w:sz="0" w:space="0" w:color="auto"/>
                    <w:bottom w:val="none" w:sz="0" w:space="0" w:color="auto"/>
                    <w:right w:val="none" w:sz="0" w:space="0" w:color="auto"/>
                  </w:divBdr>
                  <w:divsChild>
                    <w:div w:id="2143766963">
                      <w:marLeft w:val="0"/>
                      <w:marRight w:val="0"/>
                      <w:marTop w:val="0"/>
                      <w:marBottom w:val="0"/>
                      <w:divBdr>
                        <w:top w:val="none" w:sz="0" w:space="0" w:color="auto"/>
                        <w:left w:val="none" w:sz="0" w:space="0" w:color="auto"/>
                        <w:bottom w:val="none" w:sz="0" w:space="0" w:color="auto"/>
                        <w:right w:val="none" w:sz="0" w:space="0" w:color="auto"/>
                      </w:divBdr>
                      <w:divsChild>
                        <w:div w:id="891113387">
                          <w:marLeft w:val="0"/>
                          <w:marRight w:val="0"/>
                          <w:marTop w:val="0"/>
                          <w:marBottom w:val="0"/>
                          <w:divBdr>
                            <w:top w:val="none" w:sz="0" w:space="0" w:color="auto"/>
                            <w:left w:val="none" w:sz="0" w:space="0" w:color="auto"/>
                            <w:bottom w:val="none" w:sz="0" w:space="0" w:color="auto"/>
                            <w:right w:val="none" w:sz="0" w:space="0" w:color="auto"/>
                          </w:divBdr>
                          <w:divsChild>
                            <w:div w:id="1242331936">
                              <w:marLeft w:val="0"/>
                              <w:marRight w:val="0"/>
                              <w:marTop w:val="0"/>
                              <w:marBottom w:val="0"/>
                              <w:divBdr>
                                <w:top w:val="none" w:sz="0" w:space="0" w:color="auto"/>
                                <w:left w:val="none" w:sz="0" w:space="0" w:color="auto"/>
                                <w:bottom w:val="none" w:sz="0" w:space="0" w:color="auto"/>
                                <w:right w:val="none" w:sz="0" w:space="0" w:color="auto"/>
                              </w:divBdr>
                              <w:divsChild>
                                <w:div w:id="1142578484">
                                  <w:marLeft w:val="0"/>
                                  <w:marRight w:val="0"/>
                                  <w:marTop w:val="0"/>
                                  <w:marBottom w:val="0"/>
                                  <w:divBdr>
                                    <w:top w:val="none" w:sz="0" w:space="0" w:color="auto"/>
                                    <w:left w:val="none" w:sz="0" w:space="0" w:color="auto"/>
                                    <w:bottom w:val="none" w:sz="0" w:space="0" w:color="auto"/>
                                    <w:right w:val="none" w:sz="0" w:space="0" w:color="auto"/>
                                  </w:divBdr>
                                  <w:divsChild>
                                    <w:div w:id="921261237">
                                      <w:marLeft w:val="0"/>
                                      <w:marRight w:val="0"/>
                                      <w:marTop w:val="0"/>
                                      <w:marBottom w:val="0"/>
                                      <w:divBdr>
                                        <w:top w:val="none" w:sz="0" w:space="0" w:color="auto"/>
                                        <w:left w:val="none" w:sz="0" w:space="0" w:color="auto"/>
                                        <w:bottom w:val="none" w:sz="0" w:space="0" w:color="auto"/>
                                        <w:right w:val="none" w:sz="0" w:space="0" w:color="auto"/>
                                      </w:divBdr>
                                      <w:divsChild>
                                        <w:div w:id="1482889529">
                                          <w:marLeft w:val="0"/>
                                          <w:marRight w:val="0"/>
                                          <w:marTop w:val="0"/>
                                          <w:marBottom w:val="0"/>
                                          <w:divBdr>
                                            <w:top w:val="none" w:sz="0" w:space="0" w:color="auto"/>
                                            <w:left w:val="none" w:sz="0" w:space="0" w:color="auto"/>
                                            <w:bottom w:val="none" w:sz="0" w:space="0" w:color="auto"/>
                                            <w:right w:val="none" w:sz="0" w:space="0" w:color="auto"/>
                                          </w:divBdr>
                                          <w:divsChild>
                                            <w:div w:id="1390761205">
                                              <w:marLeft w:val="0"/>
                                              <w:marRight w:val="0"/>
                                              <w:marTop w:val="0"/>
                                              <w:marBottom w:val="0"/>
                                              <w:divBdr>
                                                <w:top w:val="none" w:sz="0" w:space="0" w:color="auto"/>
                                                <w:left w:val="none" w:sz="0" w:space="0" w:color="auto"/>
                                                <w:bottom w:val="none" w:sz="0" w:space="0" w:color="auto"/>
                                                <w:right w:val="none" w:sz="0" w:space="0" w:color="auto"/>
                                              </w:divBdr>
                                              <w:divsChild>
                                                <w:div w:id="774710954">
                                                  <w:marLeft w:val="0"/>
                                                  <w:marRight w:val="0"/>
                                                  <w:marTop w:val="0"/>
                                                  <w:marBottom w:val="0"/>
                                                  <w:divBdr>
                                                    <w:top w:val="none" w:sz="0" w:space="0" w:color="auto"/>
                                                    <w:left w:val="none" w:sz="0" w:space="0" w:color="auto"/>
                                                    <w:bottom w:val="none" w:sz="0" w:space="0" w:color="auto"/>
                                                    <w:right w:val="none" w:sz="0" w:space="0" w:color="auto"/>
                                                  </w:divBdr>
                                                  <w:divsChild>
                                                    <w:div w:id="1638300388">
                                                      <w:marLeft w:val="0"/>
                                                      <w:marRight w:val="0"/>
                                                      <w:marTop w:val="0"/>
                                                      <w:marBottom w:val="0"/>
                                                      <w:divBdr>
                                                        <w:top w:val="none" w:sz="0" w:space="0" w:color="auto"/>
                                                        <w:left w:val="none" w:sz="0" w:space="0" w:color="auto"/>
                                                        <w:bottom w:val="none" w:sz="0" w:space="0" w:color="auto"/>
                                                        <w:right w:val="none" w:sz="0" w:space="0" w:color="auto"/>
                                                      </w:divBdr>
                                                      <w:divsChild>
                                                        <w:div w:id="12702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oone.org/doi/abs/10.2179/0008-7475(2004)sp2%5B200:MCAWAG%5D2.0.CO%3B2" TargetMode="External"/><Relationship Id="rId21" Type="http://schemas.openxmlformats.org/officeDocument/2006/relationships/hyperlink" Target="http://journals.tubitak.gov.tr/botany/issues/bot-08-32-6/bot-32-6-3-0803-13.pdf" TargetMode="External"/><Relationship Id="rId42" Type="http://schemas.openxmlformats.org/officeDocument/2006/relationships/hyperlink" Target="http://www.jstor.org/stable/1547699" TargetMode="External"/><Relationship Id="rId47" Type="http://schemas.openxmlformats.org/officeDocument/2006/relationships/hyperlink" Target="http://www.jstor.org/pss/2443077" TargetMode="External"/><Relationship Id="rId63" Type="http://schemas.openxmlformats.org/officeDocument/2006/relationships/hyperlink" Target="http://www.odu.edu/~lmusselm"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stor.org/pss/4033681" TargetMode="External"/><Relationship Id="rId29" Type="http://schemas.openxmlformats.org/officeDocument/2006/relationships/hyperlink" Target="ftp://ftp.fao.org/docrep/fao/005/Y9882e/y9882e09.pdf" TargetMode="External"/><Relationship Id="rId11" Type="http://schemas.openxmlformats.org/officeDocument/2006/relationships/hyperlink" Target="http://www.aub.edu.lb/" TargetMode="External"/><Relationship Id="rId24" Type="http://schemas.openxmlformats.org/officeDocument/2006/relationships/hyperlink" Target="http://www.odu.edu/~lmusselm/post/presentations/post.pdf" TargetMode="External"/><Relationship Id="rId32" Type="http://schemas.openxmlformats.org/officeDocument/2006/relationships/hyperlink" Target="http://www.jstor.org/pss/3393131" TargetMode="External"/><Relationship Id="rId37" Type="http://schemas.openxmlformats.org/officeDocument/2006/relationships/hyperlink" Target="http://www.jstor.org/stable/3393059" TargetMode="External"/><Relationship Id="rId40" Type="http://schemas.openxmlformats.org/officeDocument/2006/relationships/hyperlink" Target="http://www.jstor.org/stable/1547603" TargetMode="External"/><Relationship Id="rId45" Type="http://schemas.openxmlformats.org/officeDocument/2006/relationships/hyperlink" Target="http://www.jstor.org/stable/4033271" TargetMode="External"/><Relationship Id="rId53" Type="http://schemas.openxmlformats.org/officeDocument/2006/relationships/hyperlink" Target="http://www.jstor.org/pss/2434148" TargetMode="External"/><Relationship Id="rId58" Type="http://schemas.openxmlformats.org/officeDocument/2006/relationships/hyperlink" Target="mailto:wcarl.taylor@gmail.com"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lmusselm@odu.edu" TargetMode="External"/><Relationship Id="rId19" Type="http://schemas.openxmlformats.org/officeDocument/2006/relationships/hyperlink" Target="http://rparticle.web-p.cisti.nrc.ca/rparticle/AbstractTemplateServlet?calyLang=eng&amp;journal=cjb&amp;volume=87&amp;year=2009&amp;issue=12&amp;msno=b09-078" TargetMode="External"/><Relationship Id="rId14" Type="http://schemas.openxmlformats.org/officeDocument/2006/relationships/hyperlink" Target="http://pensoftonline.net/biorisk/index.php/journal" TargetMode="External"/><Relationship Id="rId22" Type="http://schemas.openxmlformats.org/officeDocument/2006/relationships/hyperlink" Target="http://apsjournals.apsnet.org/doi/abs/10.1094/PDIS-92-2-0315B" TargetMode="External"/><Relationship Id="rId27" Type="http://schemas.openxmlformats.org/officeDocument/2006/relationships/hyperlink" Target="http://www.nbri.org.na/documents/Dinteria_29.pdf" TargetMode="External"/><Relationship Id="rId30" Type="http://schemas.openxmlformats.org/officeDocument/2006/relationships/hyperlink" Target="http://www.springerlink.com/content/h375tr461687592p/" TargetMode="External"/><Relationship Id="rId35" Type="http://schemas.openxmlformats.org/officeDocument/2006/relationships/hyperlink" Target="http://www.jstor.org/stable/4256386" TargetMode="External"/><Relationship Id="rId43" Type="http://schemas.openxmlformats.org/officeDocument/2006/relationships/hyperlink" Target="http://www.jstor.org/stable/4033498" TargetMode="External"/><Relationship Id="rId48" Type="http://schemas.openxmlformats.org/officeDocument/2006/relationships/hyperlink" Target="http://www.jstor.org/stable/2443077" TargetMode="External"/><Relationship Id="rId56" Type="http://schemas.openxmlformats.org/officeDocument/2006/relationships/hyperlink" Target="http://link.springer.com/article/10.1007/s12231-015-9328-5/fulltext.html" TargetMode="External"/><Relationship Id="rId64" Type="http://schemas.openxmlformats.org/officeDocument/2006/relationships/image" Target="media/image2.png"/><Relationship Id="rId69" Type="http://schemas.openxmlformats.org/officeDocument/2006/relationships/fontTable" Target="fontTable.xml"/><Relationship Id="rId8" Type="http://schemas.openxmlformats.org/officeDocument/2006/relationships/hyperlink" Target="mailto:lmusselm@odu.edu" TargetMode="External"/><Relationship Id="rId51" Type="http://schemas.openxmlformats.org/officeDocument/2006/relationships/hyperlink" Target="http://www.jstor.org/pss/2424616" TargetMode="External"/><Relationship Id="rId3" Type="http://schemas.openxmlformats.org/officeDocument/2006/relationships/styles" Target="styles.xml"/><Relationship Id="rId12" Type="http://schemas.openxmlformats.org/officeDocument/2006/relationships/hyperlink" Target="http://www.odu.edu/~lmusselm/blackwater/" TargetMode="External"/><Relationship Id="rId17" Type="http://schemas.openxmlformats.org/officeDocument/2006/relationships/hyperlink" Target="http://www.mapress.com/j/pt/article/viewFile/phytotaxa.338.1.8/13717" TargetMode="External"/><Relationship Id="rId25" Type="http://schemas.openxmlformats.org/officeDocument/2006/relationships/image" Target="media/image1.png"/><Relationship Id="rId33" Type="http://schemas.openxmlformats.org/officeDocument/2006/relationships/hyperlink" Target="http://www.jstor.org/stable/4256420" TargetMode="External"/><Relationship Id="rId38" Type="http://schemas.openxmlformats.org/officeDocument/2006/relationships/hyperlink" Target="http://www.asa3.org/ASA/PSCF/1999/PSCF3-99Musselman.html" TargetMode="External"/><Relationship Id="rId46" Type="http://schemas.openxmlformats.org/officeDocument/2006/relationships/hyperlink" Target="http://www.jstor.org/pss/2432407" TargetMode="External"/><Relationship Id="rId59" Type="http://schemas.openxmlformats.org/officeDocument/2006/relationships/hyperlink" Target="mailto:Fulbright@nets.com.jo" TargetMode="External"/><Relationship Id="rId67" Type="http://schemas.openxmlformats.org/officeDocument/2006/relationships/footer" Target="footer1.xml"/><Relationship Id="rId20" Type="http://schemas.openxmlformats.org/officeDocument/2006/relationships/hyperlink" Target="http://www.journals.uchicago.edu/doi/abs/10.1086/593047?cookieSet=1&amp;journalCode=ijps" TargetMode="External"/><Relationship Id="rId41" Type="http://schemas.openxmlformats.org/officeDocument/2006/relationships/hyperlink" Target="http://www.jstor.org/stable/4033775" TargetMode="External"/><Relationship Id="rId54" Type="http://schemas.openxmlformats.org/officeDocument/2006/relationships/hyperlink" Target="http://sci.odu.edu/biology/directory/Mohamed_2007_Genetic_Div_of_Striga.pdf" TargetMode="External"/><Relationship Id="rId62" Type="http://schemas.openxmlformats.org/officeDocument/2006/relationships/hyperlink" Target="http://sci.odu.edu/biology/directory/lytton.shtml"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stor.org/pss/2666132" TargetMode="External"/><Relationship Id="rId23" Type="http://schemas.openxmlformats.org/officeDocument/2006/relationships/hyperlink" Target="http://www.amjbot.org/cgi/content/full/94/9/1439" TargetMode="External"/><Relationship Id="rId28" Type="http://schemas.openxmlformats.org/officeDocument/2006/relationships/hyperlink" Target="http://journals.tubitak.gov.tr/botany/issues/bot-04-28-1-2/bot-28-1-2-15-0212-5.pdf" TargetMode="External"/><Relationship Id="rId36" Type="http://schemas.openxmlformats.org/officeDocument/2006/relationships/hyperlink" Target="http://www.jstor.org/stable/3088648" TargetMode="External"/><Relationship Id="rId49" Type="http://schemas.openxmlformats.org/officeDocument/2006/relationships/hyperlink" Target="http://www.jstor.org/stable/4043389" TargetMode="External"/><Relationship Id="rId57" Type="http://schemas.openxmlformats.org/officeDocument/2006/relationships/hyperlink" Target="mailto:cosgood@odu.edu" TargetMode="External"/><Relationship Id="rId10" Type="http://schemas.openxmlformats.org/officeDocument/2006/relationships/hyperlink" Target="http://ww2.odu.edu/~lmusselm/plant/index.php" TargetMode="External"/><Relationship Id="rId31" Type="http://schemas.openxmlformats.org/officeDocument/2006/relationships/hyperlink" Target="http://www.jstor.org/stable/4256610" TargetMode="External"/><Relationship Id="rId44" Type="http://schemas.openxmlformats.org/officeDocument/2006/relationships/hyperlink" Target="http://www.jstor.org/stable/4033386" TargetMode="External"/><Relationship Id="rId52" Type="http://schemas.openxmlformats.org/officeDocument/2006/relationships/hyperlink" Target="http://www.jstor.org/pss/2442506" TargetMode="External"/><Relationship Id="rId60" Type="http://schemas.openxmlformats.org/officeDocument/2006/relationships/hyperlink" Target="mailto:jwurr@usia.g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du.edu/~lmusselm/" TargetMode="External"/><Relationship Id="rId13" Type="http://schemas.openxmlformats.org/officeDocument/2006/relationships/hyperlink" Target="http://www.timberpress.com/books/isbn.cfm/9780881928556" TargetMode="External"/><Relationship Id="rId18" Type="http://schemas.openxmlformats.org/officeDocument/2006/relationships/hyperlink" Target="https://phytokeys.pensoft.net/article/10380/" TargetMode="External"/><Relationship Id="rId39" Type="http://schemas.openxmlformats.org/officeDocument/2006/relationships/hyperlink" Target="http://www.springerlink.com/content/qu10077lj5r084v0/" TargetMode="External"/><Relationship Id="rId34" Type="http://schemas.openxmlformats.org/officeDocument/2006/relationships/hyperlink" Target="http://www.jstor.org/stable/4256365" TargetMode="External"/><Relationship Id="rId50" Type="http://schemas.openxmlformats.org/officeDocument/2006/relationships/hyperlink" Target="http://www.jstor.org/pss/1546904" TargetMode="External"/><Relationship Id="rId55" Type="http://schemas.openxmlformats.org/officeDocument/2006/relationships/hyperlink" Target="http://www.christianitytoday.com/behemoth/2015/issue-31/strangest-plant-in-world.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D75D5100210543AB20D3FA1909F967"/>
        <w:category>
          <w:name w:val="General"/>
          <w:gallery w:val="placeholder"/>
        </w:category>
        <w:types>
          <w:type w:val="bbPlcHdr"/>
        </w:types>
        <w:behaviors>
          <w:behavior w:val="content"/>
        </w:behaviors>
        <w:guid w:val="{F138679D-CA8C-EC4C-ABFB-176C32B0F1D6}"/>
      </w:docPartPr>
      <w:docPartBody>
        <w:p w:rsidR="00146AEF" w:rsidRDefault="00146AEF" w:rsidP="00146AEF">
          <w:pPr>
            <w:pStyle w:val="B2D75D5100210543AB20D3FA1909F967"/>
          </w:pPr>
          <w:r>
            <w:t>[Type text]</w:t>
          </w:r>
        </w:p>
      </w:docPartBody>
    </w:docPart>
    <w:docPart>
      <w:docPartPr>
        <w:name w:val="1C31C2D815CF2643A8AF9A0E38739573"/>
        <w:category>
          <w:name w:val="General"/>
          <w:gallery w:val="placeholder"/>
        </w:category>
        <w:types>
          <w:type w:val="bbPlcHdr"/>
        </w:types>
        <w:behaviors>
          <w:behavior w:val="content"/>
        </w:behaviors>
        <w:guid w:val="{8F51C1A1-C8A9-6A4E-A0B8-64EC743BD282}"/>
      </w:docPartPr>
      <w:docPartBody>
        <w:p w:rsidR="00146AEF" w:rsidRDefault="00146AEF" w:rsidP="00146AEF">
          <w:pPr>
            <w:pStyle w:val="1C31C2D815CF2643A8AF9A0E38739573"/>
          </w:pPr>
          <w:r>
            <w:t>[Type text]</w:t>
          </w:r>
        </w:p>
      </w:docPartBody>
    </w:docPart>
    <w:docPart>
      <w:docPartPr>
        <w:name w:val="589B4E9C3710334680B852CC4F41E750"/>
        <w:category>
          <w:name w:val="General"/>
          <w:gallery w:val="placeholder"/>
        </w:category>
        <w:types>
          <w:type w:val="bbPlcHdr"/>
        </w:types>
        <w:behaviors>
          <w:behavior w:val="content"/>
        </w:behaviors>
        <w:guid w:val="{FE4C5A45-B9C8-0D4E-B6E9-3CA9A5744D7C}"/>
      </w:docPartPr>
      <w:docPartBody>
        <w:p w:rsidR="00146AEF" w:rsidRDefault="00146AEF" w:rsidP="00146AEF">
          <w:pPr>
            <w:pStyle w:val="589B4E9C3710334680B852CC4F41E75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BFIH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Gill Sans">
    <w:charset w:val="B1"/>
    <w:family w:val="swiss"/>
    <w:pitch w:val="variable"/>
    <w:sig w:usb0="80000A67" w:usb1="00000000" w:usb2="00000000" w:usb3="00000000" w:csb0="000001F7" w:csb1="00000000"/>
  </w:font>
  <w:font w:name="BBFILA+TimesNewRoman,Bold">
    <w:altName w:val="Times New Roman"/>
    <w:panose1 w:val="00000000000000000000"/>
    <w:charset w:val="00"/>
    <w:family w:val="roman"/>
    <w:notTrueType/>
    <w:pitch w:val="default"/>
    <w:sig w:usb0="00000003" w:usb1="00000000" w:usb2="00000000" w:usb3="00000000" w:csb0="00000001" w:csb1="00000000"/>
  </w:font>
  <w:font w:name="BBFJHP+TimesNewRoman,Italic">
    <w:altName w:val="Times New Roman"/>
    <w:panose1 w:val="00000000000000000000"/>
    <w:charset w:val="00"/>
    <w:family w:val="roman"/>
    <w:notTrueType/>
    <w:pitch w:val="default"/>
    <w:sig w:usb0="00000003" w:usb1="00000000" w:usb2="00000000" w:usb3="00000000" w:csb0="00000001" w:csb1="00000000"/>
  </w:font>
  <w:font w:name="BBFJEO+CourierNewPSMT">
    <w:altName w:val="Cambria"/>
    <w:panose1 w:val="00000000000000000000"/>
    <w:charset w:val="00"/>
    <w:family w:val="roman"/>
    <w:notTrueType/>
    <w:pitch w:val="default"/>
    <w:sig w:usb0="00000003" w:usb1="00000000" w:usb2="00000000" w:usb3="00000000" w:csb0="00000001" w:csb1="00000000"/>
  </w:font>
  <w:font w:name="BBFKCN+TimesNewRoman,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EF"/>
    <w:rsid w:val="000018A6"/>
    <w:rsid w:val="00084F93"/>
    <w:rsid w:val="00097255"/>
    <w:rsid w:val="000C73E2"/>
    <w:rsid w:val="001369CA"/>
    <w:rsid w:val="00146AEF"/>
    <w:rsid w:val="00171944"/>
    <w:rsid w:val="001C4514"/>
    <w:rsid w:val="002062B5"/>
    <w:rsid w:val="0022641E"/>
    <w:rsid w:val="00263C61"/>
    <w:rsid w:val="002B34A4"/>
    <w:rsid w:val="002D5739"/>
    <w:rsid w:val="00412270"/>
    <w:rsid w:val="00442D25"/>
    <w:rsid w:val="00471FB0"/>
    <w:rsid w:val="004A706E"/>
    <w:rsid w:val="004E3601"/>
    <w:rsid w:val="00525D2B"/>
    <w:rsid w:val="00526088"/>
    <w:rsid w:val="005601E2"/>
    <w:rsid w:val="005779C3"/>
    <w:rsid w:val="00583E4B"/>
    <w:rsid w:val="005C26D8"/>
    <w:rsid w:val="00607498"/>
    <w:rsid w:val="007748B9"/>
    <w:rsid w:val="00780043"/>
    <w:rsid w:val="007E3450"/>
    <w:rsid w:val="008049FD"/>
    <w:rsid w:val="00811535"/>
    <w:rsid w:val="00827F77"/>
    <w:rsid w:val="008821B2"/>
    <w:rsid w:val="008927B6"/>
    <w:rsid w:val="008C59B1"/>
    <w:rsid w:val="009454B9"/>
    <w:rsid w:val="00C55E5F"/>
    <w:rsid w:val="00C75E9D"/>
    <w:rsid w:val="00CD45EE"/>
    <w:rsid w:val="00CD4860"/>
    <w:rsid w:val="00D53B5E"/>
    <w:rsid w:val="00E95B58"/>
    <w:rsid w:val="00EF3A0E"/>
    <w:rsid w:val="00F47396"/>
    <w:rsid w:val="00F5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75D5100210543AB20D3FA1909F967">
    <w:name w:val="B2D75D5100210543AB20D3FA1909F967"/>
    <w:rsid w:val="00146AEF"/>
  </w:style>
  <w:style w:type="paragraph" w:customStyle="1" w:styleId="1C31C2D815CF2643A8AF9A0E38739573">
    <w:name w:val="1C31C2D815CF2643A8AF9A0E38739573"/>
    <w:rsid w:val="00146AEF"/>
  </w:style>
  <w:style w:type="paragraph" w:customStyle="1" w:styleId="589B4E9C3710334680B852CC4F41E750">
    <w:name w:val="589B4E9C3710334680B852CC4F41E750"/>
    <w:rsid w:val="00146AEF"/>
  </w:style>
  <w:style w:type="character" w:styleId="PlaceholderText">
    <w:name w:val="Placeholder Text"/>
    <w:basedOn w:val="DefaultParagraphFont"/>
    <w:uiPriority w:val="99"/>
    <w:semiHidden/>
    <w:rsid w:val="00CD45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B06C7-688C-4E41-9597-EC280596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12220</Words>
  <Characters>69657</Characters>
  <Application>Microsoft Office Word</Application>
  <DocSecurity>0</DocSecurity>
  <Lines>580</Lines>
  <Paragraphs>163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26 July 2007</vt:lpstr>
      <vt:lpstr>On Line Refereed Papers </vt:lpstr>
      <vt:lpstr>Bray, R.D, Schafran, P.W., and L.J. Musselman. 2018. Interesting, provocative, a</vt:lpstr>
      <vt:lpstr>Musselman, L. J. 2020. Food Production in Native North America An Archaeological</vt:lpstr>
    </vt:vector>
  </TitlesOfParts>
  <Company>Old Dominion University</Company>
  <LinksUpToDate>false</LinksUpToDate>
  <CharactersWithSpaces>81714</CharactersWithSpaces>
  <SharedDoc>false</SharedDoc>
  <HLinks>
    <vt:vector size="342" baseType="variant">
      <vt:variant>
        <vt:i4>4784215</vt:i4>
      </vt:variant>
      <vt:variant>
        <vt:i4>171</vt:i4>
      </vt:variant>
      <vt:variant>
        <vt:i4>0</vt:i4>
      </vt:variant>
      <vt:variant>
        <vt:i4>5</vt:i4>
      </vt:variant>
      <vt:variant>
        <vt:lpwstr>http://www.odu.edu/~lmusselm</vt:lpwstr>
      </vt:variant>
      <vt:variant>
        <vt:lpwstr/>
      </vt:variant>
      <vt:variant>
        <vt:i4>2031689</vt:i4>
      </vt:variant>
      <vt:variant>
        <vt:i4>168</vt:i4>
      </vt:variant>
      <vt:variant>
        <vt:i4>0</vt:i4>
      </vt:variant>
      <vt:variant>
        <vt:i4>5</vt:i4>
      </vt:variant>
      <vt:variant>
        <vt:lpwstr>http://sci.odu.edu/biology/directory/lytton.shtml</vt:lpwstr>
      </vt:variant>
      <vt:variant>
        <vt:lpwstr/>
      </vt:variant>
      <vt:variant>
        <vt:i4>655395</vt:i4>
      </vt:variant>
      <vt:variant>
        <vt:i4>165</vt:i4>
      </vt:variant>
      <vt:variant>
        <vt:i4>0</vt:i4>
      </vt:variant>
      <vt:variant>
        <vt:i4>5</vt:i4>
      </vt:variant>
      <vt:variant>
        <vt:lpwstr>mailto:lmusselm@odu.edu</vt:lpwstr>
      </vt:variant>
      <vt:variant>
        <vt:lpwstr/>
      </vt:variant>
      <vt:variant>
        <vt:i4>5374074</vt:i4>
      </vt:variant>
      <vt:variant>
        <vt:i4>162</vt:i4>
      </vt:variant>
      <vt:variant>
        <vt:i4>0</vt:i4>
      </vt:variant>
      <vt:variant>
        <vt:i4>5</vt:i4>
      </vt:variant>
      <vt:variant>
        <vt:lpwstr>mailto:jwurr@usia.go</vt:lpwstr>
      </vt:variant>
      <vt:variant>
        <vt:lpwstr/>
      </vt:variant>
      <vt:variant>
        <vt:i4>1245294</vt:i4>
      </vt:variant>
      <vt:variant>
        <vt:i4>159</vt:i4>
      </vt:variant>
      <vt:variant>
        <vt:i4>0</vt:i4>
      </vt:variant>
      <vt:variant>
        <vt:i4>5</vt:i4>
      </vt:variant>
      <vt:variant>
        <vt:lpwstr>mailto:Fulbright@nets.com.jo</vt:lpwstr>
      </vt:variant>
      <vt:variant>
        <vt:lpwstr/>
      </vt:variant>
      <vt:variant>
        <vt:i4>7536730</vt:i4>
      </vt:variant>
      <vt:variant>
        <vt:i4>156</vt:i4>
      </vt:variant>
      <vt:variant>
        <vt:i4>0</vt:i4>
      </vt:variant>
      <vt:variant>
        <vt:i4>5</vt:i4>
      </vt:variant>
      <vt:variant>
        <vt:lpwstr>mailto:wtaylor@nsf.gov</vt:lpwstr>
      </vt:variant>
      <vt:variant>
        <vt:lpwstr/>
      </vt:variant>
      <vt:variant>
        <vt:i4>7077982</vt:i4>
      </vt:variant>
      <vt:variant>
        <vt:i4>153</vt:i4>
      </vt:variant>
      <vt:variant>
        <vt:i4>0</vt:i4>
      </vt:variant>
      <vt:variant>
        <vt:i4>5</vt:i4>
      </vt:variant>
      <vt:variant>
        <vt:lpwstr>mailto:agordon@odu.edu</vt:lpwstr>
      </vt:variant>
      <vt:variant>
        <vt:lpwstr/>
      </vt:variant>
      <vt:variant>
        <vt:i4>6750272</vt:i4>
      </vt:variant>
      <vt:variant>
        <vt:i4>150</vt:i4>
      </vt:variant>
      <vt:variant>
        <vt:i4>0</vt:i4>
      </vt:variant>
      <vt:variant>
        <vt:i4>5</vt:i4>
      </vt:variant>
      <vt:variant>
        <vt:lpwstr>mailto:whynes@odu.edu</vt:lpwstr>
      </vt:variant>
      <vt:variant>
        <vt:lpwstr/>
      </vt:variant>
      <vt:variant>
        <vt:i4>7077970</vt:i4>
      </vt:variant>
      <vt:variant>
        <vt:i4>147</vt:i4>
      </vt:variant>
      <vt:variant>
        <vt:i4>0</vt:i4>
      </vt:variant>
      <vt:variant>
        <vt:i4>5</vt:i4>
      </vt:variant>
      <vt:variant>
        <vt:lpwstr>mailto:cplatsoucas@odu.edu</vt:lpwstr>
      </vt:variant>
      <vt:variant>
        <vt:lpwstr/>
      </vt:variant>
      <vt:variant>
        <vt:i4>5767214</vt:i4>
      </vt:variant>
      <vt:variant>
        <vt:i4>144</vt:i4>
      </vt:variant>
      <vt:variant>
        <vt:i4>0</vt:i4>
      </vt:variant>
      <vt:variant>
        <vt:i4>5</vt:i4>
      </vt:variant>
      <vt:variant>
        <vt:lpwstr>http://sci.odu.edu/biology/directory/Mohamed_2007_Genetic_Div_of_Striga.pdf</vt:lpwstr>
      </vt:variant>
      <vt:variant>
        <vt:lpwstr/>
      </vt:variant>
      <vt:variant>
        <vt:i4>4456535</vt:i4>
      </vt:variant>
      <vt:variant>
        <vt:i4>141</vt:i4>
      </vt:variant>
      <vt:variant>
        <vt:i4>0</vt:i4>
      </vt:variant>
      <vt:variant>
        <vt:i4>5</vt:i4>
      </vt:variant>
      <vt:variant>
        <vt:lpwstr>http://www.jstor.org/pss/2434148</vt:lpwstr>
      </vt:variant>
      <vt:variant>
        <vt:lpwstr/>
      </vt:variant>
      <vt:variant>
        <vt:i4>4784213</vt:i4>
      </vt:variant>
      <vt:variant>
        <vt:i4>138</vt:i4>
      </vt:variant>
      <vt:variant>
        <vt:i4>0</vt:i4>
      </vt:variant>
      <vt:variant>
        <vt:i4>5</vt:i4>
      </vt:variant>
      <vt:variant>
        <vt:lpwstr>http://www.jstor.org/pss/2442506</vt:lpwstr>
      </vt:variant>
      <vt:variant>
        <vt:lpwstr/>
      </vt:variant>
      <vt:variant>
        <vt:i4>4980818</vt:i4>
      </vt:variant>
      <vt:variant>
        <vt:i4>135</vt:i4>
      </vt:variant>
      <vt:variant>
        <vt:i4>0</vt:i4>
      </vt:variant>
      <vt:variant>
        <vt:i4>5</vt:i4>
      </vt:variant>
      <vt:variant>
        <vt:lpwstr>http://www.jstor.org/pss/2424616</vt:lpwstr>
      </vt:variant>
      <vt:variant>
        <vt:lpwstr/>
      </vt:variant>
      <vt:variant>
        <vt:i4>4456528</vt:i4>
      </vt:variant>
      <vt:variant>
        <vt:i4>132</vt:i4>
      </vt:variant>
      <vt:variant>
        <vt:i4>0</vt:i4>
      </vt:variant>
      <vt:variant>
        <vt:i4>5</vt:i4>
      </vt:variant>
      <vt:variant>
        <vt:lpwstr>http://www.jstor.org/pss/1546904</vt:lpwstr>
      </vt:variant>
      <vt:variant>
        <vt:lpwstr/>
      </vt:variant>
      <vt:variant>
        <vt:i4>2424959</vt:i4>
      </vt:variant>
      <vt:variant>
        <vt:i4>129</vt:i4>
      </vt:variant>
      <vt:variant>
        <vt:i4>0</vt:i4>
      </vt:variant>
      <vt:variant>
        <vt:i4>5</vt:i4>
      </vt:variant>
      <vt:variant>
        <vt:lpwstr>http://www.jstor.org/stable/4043389</vt:lpwstr>
      </vt:variant>
      <vt:variant>
        <vt:lpwstr/>
      </vt:variant>
      <vt:variant>
        <vt:i4>3014778</vt:i4>
      </vt:variant>
      <vt:variant>
        <vt:i4>126</vt:i4>
      </vt:variant>
      <vt:variant>
        <vt:i4>0</vt:i4>
      </vt:variant>
      <vt:variant>
        <vt:i4>5</vt:i4>
      </vt:variant>
      <vt:variant>
        <vt:lpwstr>http://www.jstor.org/stable/2443077</vt:lpwstr>
      </vt:variant>
      <vt:variant>
        <vt:lpwstr/>
      </vt:variant>
      <vt:variant>
        <vt:i4>5046355</vt:i4>
      </vt:variant>
      <vt:variant>
        <vt:i4>123</vt:i4>
      </vt:variant>
      <vt:variant>
        <vt:i4>0</vt:i4>
      </vt:variant>
      <vt:variant>
        <vt:i4>5</vt:i4>
      </vt:variant>
      <vt:variant>
        <vt:lpwstr>http://www.jstor.org/pss/2443077</vt:lpwstr>
      </vt:variant>
      <vt:variant>
        <vt:lpwstr/>
      </vt:variant>
      <vt:variant>
        <vt:i4>5111893</vt:i4>
      </vt:variant>
      <vt:variant>
        <vt:i4>120</vt:i4>
      </vt:variant>
      <vt:variant>
        <vt:i4>0</vt:i4>
      </vt:variant>
      <vt:variant>
        <vt:i4>5</vt:i4>
      </vt:variant>
      <vt:variant>
        <vt:lpwstr>http://www.jstor.org/pss/2432407</vt:lpwstr>
      </vt:variant>
      <vt:variant>
        <vt:lpwstr/>
      </vt:variant>
      <vt:variant>
        <vt:i4>2752633</vt:i4>
      </vt:variant>
      <vt:variant>
        <vt:i4>117</vt:i4>
      </vt:variant>
      <vt:variant>
        <vt:i4>0</vt:i4>
      </vt:variant>
      <vt:variant>
        <vt:i4>5</vt:i4>
      </vt:variant>
      <vt:variant>
        <vt:lpwstr>http://www.jstor.org/stable/4033271</vt:lpwstr>
      </vt:variant>
      <vt:variant>
        <vt:lpwstr/>
      </vt:variant>
      <vt:variant>
        <vt:i4>2424952</vt:i4>
      </vt:variant>
      <vt:variant>
        <vt:i4>114</vt:i4>
      </vt:variant>
      <vt:variant>
        <vt:i4>0</vt:i4>
      </vt:variant>
      <vt:variant>
        <vt:i4>5</vt:i4>
      </vt:variant>
      <vt:variant>
        <vt:lpwstr>http://www.jstor.org/stable/4033386</vt:lpwstr>
      </vt:variant>
      <vt:variant>
        <vt:lpwstr/>
      </vt:variant>
      <vt:variant>
        <vt:i4>2359423</vt:i4>
      </vt:variant>
      <vt:variant>
        <vt:i4>111</vt:i4>
      </vt:variant>
      <vt:variant>
        <vt:i4>0</vt:i4>
      </vt:variant>
      <vt:variant>
        <vt:i4>5</vt:i4>
      </vt:variant>
      <vt:variant>
        <vt:lpwstr>http://www.jstor.org/stable/4033498</vt:lpwstr>
      </vt:variant>
      <vt:variant>
        <vt:lpwstr/>
      </vt:variant>
      <vt:variant>
        <vt:i4>2424959</vt:i4>
      </vt:variant>
      <vt:variant>
        <vt:i4>108</vt:i4>
      </vt:variant>
      <vt:variant>
        <vt:i4>0</vt:i4>
      </vt:variant>
      <vt:variant>
        <vt:i4>5</vt:i4>
      </vt:variant>
      <vt:variant>
        <vt:lpwstr>http://www.jstor.org/stable/1547699</vt:lpwstr>
      </vt:variant>
      <vt:variant>
        <vt:lpwstr/>
      </vt:variant>
      <vt:variant>
        <vt:i4>2752636</vt:i4>
      </vt:variant>
      <vt:variant>
        <vt:i4>105</vt:i4>
      </vt:variant>
      <vt:variant>
        <vt:i4>0</vt:i4>
      </vt:variant>
      <vt:variant>
        <vt:i4>5</vt:i4>
      </vt:variant>
      <vt:variant>
        <vt:lpwstr>http://www.jstor.org/stable/4033775</vt:lpwstr>
      </vt:variant>
      <vt:variant>
        <vt:lpwstr/>
      </vt:variant>
      <vt:variant>
        <vt:i4>2883711</vt:i4>
      </vt:variant>
      <vt:variant>
        <vt:i4>102</vt:i4>
      </vt:variant>
      <vt:variant>
        <vt:i4>0</vt:i4>
      </vt:variant>
      <vt:variant>
        <vt:i4>5</vt:i4>
      </vt:variant>
      <vt:variant>
        <vt:lpwstr>http://www.jstor.org/stable/1547603</vt:lpwstr>
      </vt:variant>
      <vt:variant>
        <vt:lpwstr/>
      </vt:variant>
      <vt:variant>
        <vt:i4>524381</vt:i4>
      </vt:variant>
      <vt:variant>
        <vt:i4>99</vt:i4>
      </vt:variant>
      <vt:variant>
        <vt:i4>0</vt:i4>
      </vt:variant>
      <vt:variant>
        <vt:i4>5</vt:i4>
      </vt:variant>
      <vt:variant>
        <vt:lpwstr>http://www.springerlink.com/content/qu10077lj5r084v0/</vt:lpwstr>
      </vt:variant>
      <vt:variant>
        <vt:lpwstr/>
      </vt:variant>
      <vt:variant>
        <vt:i4>655424</vt:i4>
      </vt:variant>
      <vt:variant>
        <vt:i4>96</vt:i4>
      </vt:variant>
      <vt:variant>
        <vt:i4>0</vt:i4>
      </vt:variant>
      <vt:variant>
        <vt:i4>5</vt:i4>
      </vt:variant>
      <vt:variant>
        <vt:lpwstr>http://www.asa3.org/ASA/PSCF/1999/PSCF3-99Musselman.html</vt:lpwstr>
      </vt:variant>
      <vt:variant>
        <vt:lpwstr/>
      </vt:variant>
      <vt:variant>
        <vt:i4>2818166</vt:i4>
      </vt:variant>
      <vt:variant>
        <vt:i4>93</vt:i4>
      </vt:variant>
      <vt:variant>
        <vt:i4>0</vt:i4>
      </vt:variant>
      <vt:variant>
        <vt:i4>5</vt:i4>
      </vt:variant>
      <vt:variant>
        <vt:lpwstr>http://www.jstor.org/stable/3393059</vt:lpwstr>
      </vt:variant>
      <vt:variant>
        <vt:lpwstr/>
      </vt:variant>
      <vt:variant>
        <vt:i4>2228337</vt:i4>
      </vt:variant>
      <vt:variant>
        <vt:i4>90</vt:i4>
      </vt:variant>
      <vt:variant>
        <vt:i4>0</vt:i4>
      </vt:variant>
      <vt:variant>
        <vt:i4>5</vt:i4>
      </vt:variant>
      <vt:variant>
        <vt:lpwstr>http://www.jstor.org/stable/3088648</vt:lpwstr>
      </vt:variant>
      <vt:variant>
        <vt:lpwstr/>
      </vt:variant>
      <vt:variant>
        <vt:i4>2228350</vt:i4>
      </vt:variant>
      <vt:variant>
        <vt:i4>87</vt:i4>
      </vt:variant>
      <vt:variant>
        <vt:i4>0</vt:i4>
      </vt:variant>
      <vt:variant>
        <vt:i4>5</vt:i4>
      </vt:variant>
      <vt:variant>
        <vt:lpwstr>http://www.jstor.org/stable/4256386</vt:lpwstr>
      </vt:variant>
      <vt:variant>
        <vt:lpwstr/>
      </vt:variant>
      <vt:variant>
        <vt:i4>2883710</vt:i4>
      </vt:variant>
      <vt:variant>
        <vt:i4>84</vt:i4>
      </vt:variant>
      <vt:variant>
        <vt:i4>0</vt:i4>
      </vt:variant>
      <vt:variant>
        <vt:i4>5</vt:i4>
      </vt:variant>
      <vt:variant>
        <vt:lpwstr>http://www.jstor.org/stable/4256365</vt:lpwstr>
      </vt:variant>
      <vt:variant>
        <vt:lpwstr/>
      </vt:variant>
      <vt:variant>
        <vt:i4>2621561</vt:i4>
      </vt:variant>
      <vt:variant>
        <vt:i4>81</vt:i4>
      </vt:variant>
      <vt:variant>
        <vt:i4>0</vt:i4>
      </vt:variant>
      <vt:variant>
        <vt:i4>5</vt:i4>
      </vt:variant>
      <vt:variant>
        <vt:lpwstr>http://www.jstor.org/stable/4256420</vt:lpwstr>
      </vt:variant>
      <vt:variant>
        <vt:lpwstr/>
      </vt:variant>
      <vt:variant>
        <vt:i4>4587600</vt:i4>
      </vt:variant>
      <vt:variant>
        <vt:i4>78</vt:i4>
      </vt:variant>
      <vt:variant>
        <vt:i4>0</vt:i4>
      </vt:variant>
      <vt:variant>
        <vt:i4>5</vt:i4>
      </vt:variant>
      <vt:variant>
        <vt:lpwstr>http://www.jstor.org/pss/3393131</vt:lpwstr>
      </vt:variant>
      <vt:variant>
        <vt:lpwstr/>
      </vt:variant>
      <vt:variant>
        <vt:i4>2818171</vt:i4>
      </vt:variant>
      <vt:variant>
        <vt:i4>75</vt:i4>
      </vt:variant>
      <vt:variant>
        <vt:i4>0</vt:i4>
      </vt:variant>
      <vt:variant>
        <vt:i4>5</vt:i4>
      </vt:variant>
      <vt:variant>
        <vt:lpwstr>http://www.jstor.org/stable/4256610</vt:lpwstr>
      </vt:variant>
      <vt:variant>
        <vt:lpwstr/>
      </vt:variant>
      <vt:variant>
        <vt:i4>1900637</vt:i4>
      </vt:variant>
      <vt:variant>
        <vt:i4>72</vt:i4>
      </vt:variant>
      <vt:variant>
        <vt:i4>0</vt:i4>
      </vt:variant>
      <vt:variant>
        <vt:i4>5</vt:i4>
      </vt:variant>
      <vt:variant>
        <vt:lpwstr>http://www.springerlink.com/content/h375tr461687592p/</vt:lpwstr>
      </vt:variant>
      <vt:variant>
        <vt:lpwstr/>
      </vt:variant>
      <vt:variant>
        <vt:i4>6226015</vt:i4>
      </vt:variant>
      <vt:variant>
        <vt:i4>69</vt:i4>
      </vt:variant>
      <vt:variant>
        <vt:i4>0</vt:i4>
      </vt:variant>
      <vt:variant>
        <vt:i4>5</vt:i4>
      </vt:variant>
      <vt:variant>
        <vt:lpwstr>ftp://ftp.fao.org/docrep/fao/005/Y9882e/y9882e09.pdf</vt:lpwstr>
      </vt:variant>
      <vt:variant>
        <vt:lpwstr/>
      </vt:variant>
      <vt:variant>
        <vt:i4>3145769</vt:i4>
      </vt:variant>
      <vt:variant>
        <vt:i4>66</vt:i4>
      </vt:variant>
      <vt:variant>
        <vt:i4>0</vt:i4>
      </vt:variant>
      <vt:variant>
        <vt:i4>5</vt:i4>
      </vt:variant>
      <vt:variant>
        <vt:lpwstr>http://journals.tubitak.gov.tr/botany/issues/bot-04-28-1-2/bot-28-1-2-15-0212-5.pdf</vt:lpwstr>
      </vt:variant>
      <vt:variant>
        <vt:lpwstr/>
      </vt:variant>
      <vt:variant>
        <vt:i4>2424896</vt:i4>
      </vt:variant>
      <vt:variant>
        <vt:i4>63</vt:i4>
      </vt:variant>
      <vt:variant>
        <vt:i4>0</vt:i4>
      </vt:variant>
      <vt:variant>
        <vt:i4>5</vt:i4>
      </vt:variant>
      <vt:variant>
        <vt:lpwstr>http://www.nbri.org.na/documents/Dinteria_29.pdf</vt:lpwstr>
      </vt:variant>
      <vt:variant>
        <vt:lpwstr/>
      </vt:variant>
      <vt:variant>
        <vt:i4>3932265</vt:i4>
      </vt:variant>
      <vt:variant>
        <vt:i4>60</vt:i4>
      </vt:variant>
      <vt:variant>
        <vt:i4>0</vt:i4>
      </vt:variant>
      <vt:variant>
        <vt:i4>5</vt:i4>
      </vt:variant>
      <vt:variant>
        <vt:lpwstr>http://www.bioone.org/doi/abs/10.2179/0008-7475(2004)sp2%5B200:MCAWAG%5D2.0.CO%3B2</vt:lpwstr>
      </vt:variant>
      <vt:variant>
        <vt:lpwstr/>
      </vt:variant>
      <vt:variant>
        <vt:i4>5111878</vt:i4>
      </vt:variant>
      <vt:variant>
        <vt:i4>54</vt:i4>
      </vt:variant>
      <vt:variant>
        <vt:i4>0</vt:i4>
      </vt:variant>
      <vt:variant>
        <vt:i4>5</vt:i4>
      </vt:variant>
      <vt:variant>
        <vt:lpwstr>http://www.odu.edu/~lmusselm/post/presentations/post.pdf</vt:lpwstr>
      </vt:variant>
      <vt:variant>
        <vt:lpwstr/>
      </vt:variant>
      <vt:variant>
        <vt:i4>196639</vt:i4>
      </vt:variant>
      <vt:variant>
        <vt:i4>51</vt:i4>
      </vt:variant>
      <vt:variant>
        <vt:i4>0</vt:i4>
      </vt:variant>
      <vt:variant>
        <vt:i4>5</vt:i4>
      </vt:variant>
      <vt:variant>
        <vt:lpwstr>http://www.amjbot.org/cgi/content/full/94/9/1439</vt:lpwstr>
      </vt:variant>
      <vt:variant>
        <vt:lpwstr/>
      </vt:variant>
      <vt:variant>
        <vt:i4>25</vt:i4>
      </vt:variant>
      <vt:variant>
        <vt:i4>48</vt:i4>
      </vt:variant>
      <vt:variant>
        <vt:i4>0</vt:i4>
      </vt:variant>
      <vt:variant>
        <vt:i4>5</vt:i4>
      </vt:variant>
      <vt:variant>
        <vt:lpwstr>http://apsjournals.apsnet.org/doi/abs/10.1094/PDIS-92-2-0315B</vt:lpwstr>
      </vt:variant>
      <vt:variant>
        <vt:lpwstr/>
      </vt:variant>
      <vt:variant>
        <vt:i4>2949170</vt:i4>
      </vt:variant>
      <vt:variant>
        <vt:i4>45</vt:i4>
      </vt:variant>
      <vt:variant>
        <vt:i4>0</vt:i4>
      </vt:variant>
      <vt:variant>
        <vt:i4>5</vt:i4>
      </vt:variant>
      <vt:variant>
        <vt:lpwstr>http://journals.tubitak.gov.tr/botany/issues/bot-08-32-6/bot-32-6-3-0803-13.pdf</vt:lpwstr>
      </vt:variant>
      <vt:variant>
        <vt:lpwstr/>
      </vt:variant>
      <vt:variant>
        <vt:i4>4653147</vt:i4>
      </vt:variant>
      <vt:variant>
        <vt:i4>42</vt:i4>
      </vt:variant>
      <vt:variant>
        <vt:i4>0</vt:i4>
      </vt:variant>
      <vt:variant>
        <vt:i4>5</vt:i4>
      </vt:variant>
      <vt:variant>
        <vt:lpwstr>http://www.journals.uchicago.edu/doi/abs/10.1086/593047?cookieSet=1&amp;journalCode=ijps</vt:lpwstr>
      </vt:variant>
      <vt:variant>
        <vt:lpwstr/>
      </vt:variant>
      <vt:variant>
        <vt:i4>1179656</vt:i4>
      </vt:variant>
      <vt:variant>
        <vt:i4>39</vt:i4>
      </vt:variant>
      <vt:variant>
        <vt:i4>0</vt:i4>
      </vt:variant>
      <vt:variant>
        <vt:i4>5</vt:i4>
      </vt:variant>
      <vt:variant>
        <vt:lpwstr>http://rparticle.web-p.cisti.nrc.ca/rparticle/AbstractTemplateServlet?calyLang=eng&amp;journal=cjb&amp;volume=87&amp;year=2009&amp;issue=12&amp;msno=b09-078</vt:lpwstr>
      </vt:variant>
      <vt:variant>
        <vt:lpwstr/>
      </vt:variant>
      <vt:variant>
        <vt:i4>5046295</vt:i4>
      </vt:variant>
      <vt:variant>
        <vt:i4>36</vt:i4>
      </vt:variant>
      <vt:variant>
        <vt:i4>0</vt:i4>
      </vt:variant>
      <vt:variant>
        <vt:i4>5</vt:i4>
      </vt:variant>
      <vt:variant>
        <vt:lpwstr>http://www.apsnet.org/education/IntroPlantPath/PathogenGroups/Parasiticplants/default.htm</vt:lpwstr>
      </vt:variant>
      <vt:variant>
        <vt:lpwstr/>
      </vt:variant>
      <vt:variant>
        <vt:i4>4980824</vt:i4>
      </vt:variant>
      <vt:variant>
        <vt:i4>33</vt:i4>
      </vt:variant>
      <vt:variant>
        <vt:i4>0</vt:i4>
      </vt:variant>
      <vt:variant>
        <vt:i4>5</vt:i4>
      </vt:variant>
      <vt:variant>
        <vt:lpwstr>http://www.jstor.org/pss/4033681</vt:lpwstr>
      </vt:variant>
      <vt:variant>
        <vt:lpwstr/>
      </vt:variant>
      <vt:variant>
        <vt:i4>4915280</vt:i4>
      </vt:variant>
      <vt:variant>
        <vt:i4>30</vt:i4>
      </vt:variant>
      <vt:variant>
        <vt:i4>0</vt:i4>
      </vt:variant>
      <vt:variant>
        <vt:i4>5</vt:i4>
      </vt:variant>
      <vt:variant>
        <vt:lpwstr>http://www.jstor.org/pss/2666132</vt:lpwstr>
      </vt:variant>
      <vt:variant>
        <vt:lpwstr/>
      </vt:variant>
      <vt:variant>
        <vt:i4>5767263</vt:i4>
      </vt:variant>
      <vt:variant>
        <vt:i4>27</vt:i4>
      </vt:variant>
      <vt:variant>
        <vt:i4>0</vt:i4>
      </vt:variant>
      <vt:variant>
        <vt:i4>5</vt:i4>
      </vt:variant>
      <vt:variant>
        <vt:lpwstr>http://www.odu.edu/~lmusselm/plant/isoetes/Tipularia2001Full.pdf</vt:lpwstr>
      </vt:variant>
      <vt:variant>
        <vt:lpwstr/>
      </vt:variant>
      <vt:variant>
        <vt:i4>3211305</vt:i4>
      </vt:variant>
      <vt:variant>
        <vt:i4>24</vt:i4>
      </vt:variant>
      <vt:variant>
        <vt:i4>0</vt:i4>
      </vt:variant>
      <vt:variant>
        <vt:i4>5</vt:i4>
      </vt:variant>
      <vt:variant>
        <vt:lpwstr>http://pensoftonline.net/biorisk/index.php/journal</vt:lpwstr>
      </vt:variant>
      <vt:variant>
        <vt:lpwstr/>
      </vt:variant>
      <vt:variant>
        <vt:i4>2490481</vt:i4>
      </vt:variant>
      <vt:variant>
        <vt:i4>21</vt:i4>
      </vt:variant>
      <vt:variant>
        <vt:i4>0</vt:i4>
      </vt:variant>
      <vt:variant>
        <vt:i4>5</vt:i4>
      </vt:variant>
      <vt:variant>
        <vt:lpwstr>http://www.timberpress.com/books/isbn.cfm/9780881928556</vt:lpwstr>
      </vt:variant>
      <vt:variant>
        <vt:lpwstr/>
      </vt:variant>
      <vt:variant>
        <vt:i4>655366</vt:i4>
      </vt:variant>
      <vt:variant>
        <vt:i4>18</vt:i4>
      </vt:variant>
      <vt:variant>
        <vt:i4>0</vt:i4>
      </vt:variant>
      <vt:variant>
        <vt:i4>5</vt:i4>
      </vt:variant>
      <vt:variant>
        <vt:lpwstr>http://www.odu.edu/~lmusselm/blackwater/</vt:lpwstr>
      </vt:variant>
      <vt:variant>
        <vt:lpwstr/>
      </vt:variant>
      <vt:variant>
        <vt:i4>7864418</vt:i4>
      </vt:variant>
      <vt:variant>
        <vt:i4>15</vt:i4>
      </vt:variant>
      <vt:variant>
        <vt:i4>0</vt:i4>
      </vt:variant>
      <vt:variant>
        <vt:i4>5</vt:i4>
      </vt:variant>
      <vt:variant>
        <vt:lpwstr>http://www.ausable.org/au.main.cfm</vt:lpwstr>
      </vt:variant>
      <vt:variant>
        <vt:lpwstr/>
      </vt:variant>
      <vt:variant>
        <vt:i4>8060963</vt:i4>
      </vt:variant>
      <vt:variant>
        <vt:i4>12</vt:i4>
      </vt:variant>
      <vt:variant>
        <vt:i4>0</vt:i4>
      </vt:variant>
      <vt:variant>
        <vt:i4>5</vt:i4>
      </vt:variant>
      <vt:variant>
        <vt:lpwstr>http://www.aub.edu.lb/</vt:lpwstr>
      </vt:variant>
      <vt:variant>
        <vt:lpwstr/>
      </vt:variant>
      <vt:variant>
        <vt:i4>7536644</vt:i4>
      </vt:variant>
      <vt:variant>
        <vt:i4>9</vt:i4>
      </vt:variant>
      <vt:variant>
        <vt:i4>0</vt:i4>
      </vt:variant>
      <vt:variant>
        <vt:i4>5</vt:i4>
      </vt:variant>
      <vt:variant>
        <vt:lpwstr>http://sci.odu.edu/biology/contents/State_of_Department07_08.shtml</vt:lpwstr>
      </vt:variant>
      <vt:variant>
        <vt:lpwstr/>
      </vt:variant>
      <vt:variant>
        <vt:i4>1441881</vt:i4>
      </vt:variant>
      <vt:variant>
        <vt:i4>6</vt:i4>
      </vt:variant>
      <vt:variant>
        <vt:i4>0</vt:i4>
      </vt:variant>
      <vt:variant>
        <vt:i4>5</vt:i4>
      </vt:variant>
      <vt:variant>
        <vt:lpwstr>http://www.esf.edu/clbs/</vt:lpwstr>
      </vt:variant>
      <vt:variant>
        <vt:lpwstr/>
      </vt:variant>
      <vt:variant>
        <vt:i4>4784215</vt:i4>
      </vt:variant>
      <vt:variant>
        <vt:i4>3</vt:i4>
      </vt:variant>
      <vt:variant>
        <vt:i4>0</vt:i4>
      </vt:variant>
      <vt:variant>
        <vt:i4>5</vt:i4>
      </vt:variant>
      <vt:variant>
        <vt:lpwstr>http://www.odu.edu/~lmusselm/</vt:lpwstr>
      </vt:variant>
      <vt:variant>
        <vt:lpwstr/>
      </vt:variant>
      <vt:variant>
        <vt:i4>655395</vt:i4>
      </vt:variant>
      <vt:variant>
        <vt:i4>0</vt:i4>
      </vt:variant>
      <vt:variant>
        <vt:i4>0</vt:i4>
      </vt:variant>
      <vt:variant>
        <vt:i4>5</vt:i4>
      </vt:variant>
      <vt:variant>
        <vt:lpwstr>mailto:lmusselm@odu.edu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July 2007</dc:title>
  <dc:creator>lmusselm</dc:creator>
  <cp:lastModifiedBy>Lytton John Musselman</cp:lastModifiedBy>
  <cp:revision>2</cp:revision>
  <cp:lastPrinted>2007-11-01T14:39:00Z</cp:lastPrinted>
  <dcterms:created xsi:type="dcterms:W3CDTF">2021-01-01T14:37:00Z</dcterms:created>
  <dcterms:modified xsi:type="dcterms:W3CDTF">2021-01-01T14:37:00Z</dcterms:modified>
</cp:coreProperties>
</file>